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508" w:rsidRDefault="00E25EC7" w:rsidP="00E44242">
      <w:pPr>
        <w:pStyle w:val="Titre21"/>
        <w:tabs>
          <w:tab w:val="left" w:pos="2360"/>
        </w:tabs>
        <w:spacing w:before="0" w:line="360" w:lineRule="auto"/>
        <w:ind w:left="0"/>
        <w:jc w:val="both"/>
        <w:rPr>
          <w:rFonts w:asciiTheme="majorBidi" w:hAnsiTheme="majorBidi" w:cstheme="majorBidi"/>
          <w:b/>
          <w:bCs/>
          <w:u w:val="none"/>
          <w:lang w:val="fr-FR"/>
        </w:rPr>
      </w:pPr>
      <w:bookmarkStart w:id="0" w:name="_TOC_250039"/>
      <w:r w:rsidRPr="00E25EC7">
        <w:rPr>
          <w:rFonts w:asciiTheme="majorBidi" w:hAnsiTheme="majorBidi" w:cstheme="majorBidi"/>
          <w:b/>
          <w:bCs/>
          <w:u w:val="none"/>
          <w:lang w:val="fr-FR"/>
        </w:rPr>
        <w:t>Chapitre</w:t>
      </w:r>
      <w:r w:rsidRPr="00E25EC7">
        <w:rPr>
          <w:rFonts w:asciiTheme="majorBidi" w:hAnsiTheme="majorBidi" w:cstheme="majorBidi"/>
          <w:b/>
          <w:bCs/>
          <w:spacing w:val="-2"/>
          <w:u w:val="none"/>
          <w:lang w:val="fr-FR"/>
        </w:rPr>
        <w:t xml:space="preserve"> </w:t>
      </w:r>
      <w:bookmarkEnd w:id="0"/>
      <w:r w:rsidR="00E44242">
        <w:rPr>
          <w:rFonts w:asciiTheme="majorBidi" w:hAnsiTheme="majorBidi" w:cstheme="majorBidi"/>
          <w:b/>
          <w:bCs/>
          <w:u w:val="none"/>
          <w:lang w:val="fr-FR"/>
        </w:rPr>
        <w:t>I</w:t>
      </w:r>
      <w:r w:rsidRPr="00E25EC7">
        <w:rPr>
          <w:rFonts w:asciiTheme="majorBidi" w:hAnsiTheme="majorBidi" w:cstheme="majorBidi"/>
          <w:b/>
          <w:bCs/>
          <w:u w:val="none"/>
          <w:lang w:val="fr-FR"/>
        </w:rPr>
        <w:t xml:space="preserve"> : </w:t>
      </w:r>
    </w:p>
    <w:p w:rsidR="00E25EC7" w:rsidRPr="00E25EC7" w:rsidRDefault="00E44242" w:rsidP="00E44242">
      <w:pPr>
        <w:pStyle w:val="Titre21"/>
        <w:tabs>
          <w:tab w:val="left" w:pos="2360"/>
        </w:tabs>
        <w:spacing w:before="0" w:line="360" w:lineRule="auto"/>
        <w:ind w:left="0"/>
        <w:jc w:val="center"/>
        <w:rPr>
          <w:rFonts w:asciiTheme="majorBidi" w:hAnsiTheme="majorBidi" w:cstheme="majorBidi"/>
          <w:b/>
          <w:bCs/>
          <w:u w:val="none"/>
          <w:lang w:val="fr-FR"/>
        </w:rPr>
      </w:pPr>
      <w:r>
        <w:rPr>
          <w:rFonts w:asciiTheme="majorBidi" w:hAnsiTheme="majorBidi" w:cstheme="majorBidi"/>
          <w:b/>
          <w:bCs/>
          <w:u w:val="none"/>
          <w:lang w:val="fr-FR"/>
        </w:rPr>
        <w:t>Généralités</w:t>
      </w:r>
      <w:r w:rsidR="00E25EC7" w:rsidRPr="00E25EC7">
        <w:rPr>
          <w:rFonts w:asciiTheme="majorBidi" w:hAnsiTheme="majorBidi" w:cstheme="majorBidi"/>
          <w:b/>
          <w:bCs/>
          <w:u w:val="none"/>
          <w:lang w:val="fr-FR"/>
        </w:rPr>
        <w:t xml:space="preserve"> de la maintenance </w:t>
      </w:r>
    </w:p>
    <w:p w:rsidR="00E25EC7" w:rsidRPr="00E25EC7" w:rsidRDefault="00E25EC7" w:rsidP="00E44242">
      <w:pPr>
        <w:pStyle w:val="Titre31"/>
        <w:tabs>
          <w:tab w:val="left" w:pos="1218"/>
        </w:tabs>
        <w:spacing w:line="360" w:lineRule="auto"/>
        <w:ind w:left="0" w:right="2" w:firstLine="0"/>
        <w:jc w:val="both"/>
        <w:rPr>
          <w:rFonts w:asciiTheme="majorBidi" w:hAnsiTheme="majorBidi" w:cstheme="majorBidi"/>
          <w:sz w:val="28"/>
          <w:szCs w:val="28"/>
          <w:lang w:val="fr-FR"/>
        </w:rPr>
      </w:pPr>
      <w:bookmarkStart w:id="1" w:name="_TOC_250038"/>
      <w:bookmarkEnd w:id="1"/>
      <w:r w:rsidRPr="00E25EC7">
        <w:rPr>
          <w:rFonts w:asciiTheme="majorBidi" w:hAnsiTheme="majorBidi" w:cstheme="majorBidi"/>
          <w:sz w:val="28"/>
          <w:szCs w:val="28"/>
          <w:lang w:val="fr-FR"/>
        </w:rPr>
        <w:t>Introduction</w:t>
      </w:r>
    </w:p>
    <w:p w:rsidR="00E25EC7" w:rsidRPr="00E25EC7" w:rsidRDefault="00E25EC7" w:rsidP="00A1550F">
      <w:pPr>
        <w:pStyle w:val="Corpsdetexte"/>
        <w:spacing w:before="178" w:line="360" w:lineRule="auto"/>
        <w:ind w:right="2" w:firstLine="708"/>
        <w:jc w:val="both"/>
        <w:rPr>
          <w:rFonts w:asciiTheme="majorBidi" w:hAnsiTheme="majorBidi" w:cstheme="majorBidi"/>
          <w:lang w:val="fr-FR"/>
        </w:rPr>
      </w:pPr>
      <w:r w:rsidRPr="00E25EC7">
        <w:rPr>
          <w:rFonts w:asciiTheme="majorBidi" w:hAnsiTheme="majorBidi" w:cstheme="majorBidi"/>
          <w:spacing w:val="-3"/>
          <w:lang w:val="fr-FR"/>
        </w:rPr>
        <w:t xml:space="preserve">La </w:t>
      </w:r>
      <w:r w:rsidRPr="00E25EC7">
        <w:rPr>
          <w:rFonts w:asciiTheme="majorBidi" w:hAnsiTheme="majorBidi" w:cstheme="majorBidi"/>
          <w:lang w:val="fr-FR"/>
        </w:rPr>
        <w:t>maintenance s’inscrit parmi les contraintes que rencontre tout exploitant d’une installation industrielle. Plus généralement, une installation de production nécessitant un ensemble de moyens matériels et humains n’est en mesure d’assurer le service qu’on lui demande qu’après avoir surmonté diverses contraintes. Parmi ces contraintes, la maintenance des équipements de production et l’optimisation de leur durée de vie. Construire une usine ou un atelier ne sert à rien en l’absence de production significative, de personnel qualifié, ou  d’un système d’organisation permettant le maintien en bon état des installations</w:t>
      </w:r>
      <w:r w:rsidRPr="00E25EC7">
        <w:rPr>
          <w:rFonts w:asciiTheme="majorBidi" w:hAnsiTheme="majorBidi" w:cstheme="majorBidi"/>
          <w:spacing w:val="-3"/>
          <w:lang w:val="fr-FR"/>
        </w:rPr>
        <w:t xml:space="preserve"> </w:t>
      </w:r>
      <w:r w:rsidRPr="00A1550F">
        <w:rPr>
          <w:rFonts w:asciiTheme="majorBidi" w:hAnsiTheme="majorBidi" w:cstheme="majorBidi"/>
          <w:lang w:val="fr-FR"/>
        </w:rPr>
        <w:t>[</w:t>
      </w:r>
      <w:r w:rsidR="00A1550F" w:rsidRPr="00A1550F">
        <w:rPr>
          <w:rFonts w:asciiTheme="majorBidi" w:hAnsiTheme="majorBidi" w:cstheme="majorBidi"/>
          <w:lang w:val="fr-FR"/>
        </w:rPr>
        <w:t>2</w:t>
      </w:r>
      <w:r w:rsidRPr="00A1550F">
        <w:rPr>
          <w:rFonts w:asciiTheme="majorBidi" w:hAnsiTheme="majorBidi" w:cstheme="majorBidi"/>
          <w:lang w:val="fr-FR"/>
        </w:rPr>
        <w:t>].</w:t>
      </w:r>
    </w:p>
    <w:p w:rsidR="00E25EC7" w:rsidRPr="00E25EC7" w:rsidRDefault="00E25EC7" w:rsidP="00E25EC7">
      <w:pPr>
        <w:pStyle w:val="Corpsdetexte"/>
        <w:spacing w:before="178" w:line="360" w:lineRule="auto"/>
        <w:ind w:right="2" w:firstLine="708"/>
        <w:jc w:val="both"/>
        <w:rPr>
          <w:rFonts w:asciiTheme="majorBidi" w:hAnsiTheme="majorBidi" w:cstheme="majorBidi"/>
          <w:lang w:val="fr-FR"/>
        </w:rPr>
      </w:pPr>
      <w:r w:rsidRPr="00E25EC7">
        <w:rPr>
          <w:rFonts w:asciiTheme="majorBidi" w:hAnsiTheme="majorBidi" w:cstheme="majorBidi"/>
          <w:spacing w:val="-3"/>
          <w:lang w:val="fr-FR"/>
        </w:rPr>
        <w:t xml:space="preserve">Les </w:t>
      </w:r>
      <w:r w:rsidRPr="00E25EC7">
        <w:rPr>
          <w:rFonts w:asciiTheme="majorBidi" w:hAnsiTheme="majorBidi" w:cstheme="majorBidi"/>
          <w:lang w:val="fr-FR"/>
        </w:rPr>
        <w:t xml:space="preserve">installations et les équipements tendent à se détériorer dans le temps sous l'action des causes multiples, telles que l’usure, la déformation due au fonctionnement ou l’action des agents corrosifs (agents chimiques, atmosphères, etc.). Ces détériorations peuvent provoquer l'arrêt de fonctionnement qui diminue les capacités de production et mettre en péril la sécurité des biens et des personnes et, ainsi provoquer des rébus et diminuer la qualité, augmenter les coûts de fonctionnement (augmentation de la consommation d'énergie, etc.) et diminuer la valeur marchande </w:t>
      </w:r>
      <w:r w:rsidR="00BB4FDF" w:rsidRPr="00E25EC7">
        <w:rPr>
          <w:rFonts w:asciiTheme="majorBidi" w:hAnsiTheme="majorBidi" w:cstheme="majorBidi"/>
          <w:lang w:val="fr-FR"/>
        </w:rPr>
        <w:t>de</w:t>
      </w:r>
      <w:r w:rsidRPr="00E25EC7">
        <w:rPr>
          <w:rFonts w:asciiTheme="majorBidi" w:hAnsiTheme="majorBidi" w:cstheme="majorBidi"/>
          <w:lang w:val="fr-FR"/>
        </w:rPr>
        <w:t xml:space="preserve"> ces moyens. On doit effectuer des opérations de dépannage, graissage, visite, réparation, amélioration etc., qui permettent de conserver le potentiel du matériel pour assurer la continuité et la qualité de la production. Bien maintenir c'est aussi assurer les opérations d’exploitation au coût global optimal.</w:t>
      </w:r>
    </w:p>
    <w:p w:rsidR="00E25EC7" w:rsidRPr="00E25EC7" w:rsidRDefault="00E25EC7" w:rsidP="00E25EC7">
      <w:pPr>
        <w:pStyle w:val="Corpsdetexte"/>
        <w:spacing w:before="178" w:line="360" w:lineRule="auto"/>
        <w:ind w:right="2" w:firstLine="708"/>
        <w:jc w:val="both"/>
        <w:rPr>
          <w:rFonts w:asciiTheme="majorBidi" w:hAnsiTheme="majorBidi" w:cstheme="majorBidi"/>
          <w:lang w:val="fr-FR"/>
        </w:rPr>
      </w:pPr>
      <w:r w:rsidRPr="00E25EC7">
        <w:rPr>
          <w:rFonts w:asciiTheme="majorBidi" w:hAnsiTheme="majorBidi" w:cstheme="majorBidi"/>
          <w:lang w:val="fr-FR"/>
        </w:rPr>
        <w:t>Aujourd'hui la maîtrise de la disponibilité des biens, des matériels et des équipements industriels, permet à l'industrie d'agir sur la régularité de la production, sur les coûts de fabrication, sur la compétitivité et sur le succès commercial. Pour vendre plus et mieux, il s'agit non plus seulement de proposer un meilleur mode de conduite de l'installation mais de garantir à l'exploitant un mode d'intervention rapide, une mise en place de détection et de diagnostic de défaillances, en un mot, il faut assurer une maintenance de qualité permettant d'atteindre la production optimum.</w:t>
      </w:r>
    </w:p>
    <w:p w:rsidR="007B4508" w:rsidRDefault="007B4508" w:rsidP="00E25EC7">
      <w:pPr>
        <w:pStyle w:val="Titre31"/>
        <w:tabs>
          <w:tab w:val="left" w:pos="1219"/>
        </w:tabs>
        <w:spacing w:before="178" w:line="360" w:lineRule="auto"/>
        <w:ind w:left="0" w:right="2" w:firstLine="0"/>
        <w:jc w:val="both"/>
        <w:rPr>
          <w:rFonts w:asciiTheme="majorBidi" w:hAnsiTheme="majorBidi" w:cstheme="majorBidi"/>
          <w:lang w:val="fr-FR"/>
        </w:rPr>
      </w:pPr>
      <w:bookmarkStart w:id="2" w:name="_TOC_250037"/>
    </w:p>
    <w:p w:rsidR="007B4508" w:rsidRDefault="007B4508" w:rsidP="00E25EC7">
      <w:pPr>
        <w:pStyle w:val="Titre31"/>
        <w:tabs>
          <w:tab w:val="left" w:pos="1219"/>
        </w:tabs>
        <w:spacing w:before="178" w:line="360" w:lineRule="auto"/>
        <w:ind w:left="0" w:right="2" w:firstLine="0"/>
        <w:jc w:val="both"/>
        <w:rPr>
          <w:rFonts w:asciiTheme="majorBidi" w:hAnsiTheme="majorBidi" w:cstheme="majorBidi"/>
          <w:lang w:val="fr-FR"/>
        </w:rPr>
      </w:pPr>
    </w:p>
    <w:p w:rsidR="007B4508" w:rsidRDefault="007B4508" w:rsidP="00E25EC7">
      <w:pPr>
        <w:pStyle w:val="Titre31"/>
        <w:tabs>
          <w:tab w:val="left" w:pos="1219"/>
        </w:tabs>
        <w:spacing w:before="178" w:line="360" w:lineRule="auto"/>
        <w:ind w:left="0" w:right="2" w:firstLine="0"/>
        <w:jc w:val="both"/>
        <w:rPr>
          <w:rFonts w:asciiTheme="majorBidi" w:hAnsiTheme="majorBidi" w:cstheme="majorBidi"/>
          <w:lang w:val="fr-FR"/>
        </w:rPr>
      </w:pPr>
    </w:p>
    <w:p w:rsidR="00E25EC7" w:rsidRPr="00E25EC7" w:rsidRDefault="00E25EC7" w:rsidP="00E44242">
      <w:pPr>
        <w:pStyle w:val="Titre31"/>
        <w:numPr>
          <w:ilvl w:val="0"/>
          <w:numId w:val="29"/>
        </w:numPr>
        <w:tabs>
          <w:tab w:val="left" w:pos="1219"/>
        </w:tabs>
        <w:spacing w:before="178" w:line="360" w:lineRule="auto"/>
        <w:ind w:right="2"/>
        <w:jc w:val="both"/>
        <w:rPr>
          <w:rFonts w:asciiTheme="majorBidi" w:hAnsiTheme="majorBidi" w:cstheme="majorBidi"/>
          <w:lang w:val="fr-FR"/>
        </w:rPr>
      </w:pPr>
      <w:r w:rsidRPr="00E25EC7">
        <w:rPr>
          <w:rFonts w:asciiTheme="majorBidi" w:hAnsiTheme="majorBidi" w:cstheme="majorBidi"/>
          <w:lang w:val="fr-FR"/>
        </w:rPr>
        <w:lastRenderedPageBreak/>
        <w:t>Description de la</w:t>
      </w:r>
      <w:r w:rsidRPr="00E25EC7">
        <w:rPr>
          <w:rFonts w:asciiTheme="majorBidi" w:hAnsiTheme="majorBidi" w:cstheme="majorBidi"/>
          <w:spacing w:val="-2"/>
          <w:lang w:val="fr-FR"/>
        </w:rPr>
        <w:t xml:space="preserve"> </w:t>
      </w:r>
      <w:bookmarkEnd w:id="2"/>
      <w:r w:rsidRPr="00E25EC7">
        <w:rPr>
          <w:rFonts w:asciiTheme="majorBidi" w:hAnsiTheme="majorBidi" w:cstheme="majorBidi"/>
          <w:lang w:val="fr-FR"/>
        </w:rPr>
        <w:t>maintenance</w:t>
      </w:r>
    </w:p>
    <w:p w:rsidR="00E25EC7" w:rsidRPr="00E25EC7" w:rsidRDefault="00E25EC7" w:rsidP="00E44242">
      <w:pPr>
        <w:pStyle w:val="Titre31"/>
        <w:numPr>
          <w:ilvl w:val="1"/>
          <w:numId w:val="30"/>
        </w:numPr>
        <w:tabs>
          <w:tab w:val="left" w:pos="1557"/>
        </w:tabs>
        <w:spacing w:before="178" w:line="360" w:lineRule="auto"/>
        <w:ind w:right="2"/>
        <w:jc w:val="both"/>
        <w:rPr>
          <w:rFonts w:asciiTheme="majorBidi" w:hAnsiTheme="majorBidi" w:cstheme="majorBidi"/>
          <w:lang w:val="fr-FR"/>
        </w:rPr>
      </w:pPr>
      <w:bookmarkStart w:id="3" w:name="_TOC_250036"/>
      <w:bookmarkEnd w:id="3"/>
      <w:r w:rsidRPr="00E25EC7">
        <w:rPr>
          <w:rFonts w:asciiTheme="majorBidi" w:hAnsiTheme="majorBidi" w:cstheme="majorBidi"/>
          <w:lang w:val="fr-FR"/>
        </w:rPr>
        <w:t>Définitions</w:t>
      </w:r>
    </w:p>
    <w:p w:rsidR="00E25EC7" w:rsidRDefault="00E25EC7" w:rsidP="00E25EC7">
      <w:pPr>
        <w:pStyle w:val="Corpsdetexte"/>
        <w:spacing w:before="178" w:line="360" w:lineRule="auto"/>
        <w:ind w:right="2" w:firstLine="708"/>
        <w:jc w:val="both"/>
        <w:rPr>
          <w:rFonts w:asciiTheme="majorBidi" w:hAnsiTheme="majorBidi" w:cstheme="majorBidi"/>
          <w:lang w:val="fr-FR"/>
        </w:rPr>
      </w:pPr>
      <w:r w:rsidRPr="00E25EC7">
        <w:rPr>
          <w:rFonts w:asciiTheme="majorBidi" w:hAnsiTheme="majorBidi" w:cstheme="majorBidi"/>
          <w:spacing w:val="-3"/>
          <w:lang w:val="fr-FR"/>
        </w:rPr>
        <w:t xml:space="preserve">La </w:t>
      </w:r>
      <w:r w:rsidRPr="00E25EC7">
        <w:rPr>
          <w:rFonts w:asciiTheme="majorBidi" w:hAnsiTheme="majorBidi" w:cstheme="majorBidi"/>
          <w:lang w:val="fr-FR"/>
        </w:rPr>
        <w:t>fonction maintenance est définie par la norme AFNOR NF-X-60-010, comme celle qui consisterait à maitre en œuvre tous les moyens disponibles pour maintenir les machines en bon</w:t>
      </w:r>
      <w:r w:rsidRPr="00E25EC7">
        <w:rPr>
          <w:rFonts w:asciiTheme="majorBidi" w:hAnsiTheme="majorBidi" w:cstheme="majorBidi"/>
          <w:spacing w:val="8"/>
          <w:lang w:val="fr-FR"/>
        </w:rPr>
        <w:t xml:space="preserve"> </w:t>
      </w:r>
      <w:r w:rsidRPr="00E25EC7">
        <w:rPr>
          <w:rFonts w:asciiTheme="majorBidi" w:hAnsiTheme="majorBidi" w:cstheme="majorBidi"/>
          <w:lang w:val="fr-FR"/>
        </w:rPr>
        <w:t>état</w:t>
      </w:r>
      <w:r w:rsidRPr="00E25EC7">
        <w:rPr>
          <w:rFonts w:asciiTheme="majorBidi" w:hAnsiTheme="majorBidi" w:cstheme="majorBidi"/>
          <w:spacing w:val="8"/>
          <w:lang w:val="fr-FR"/>
        </w:rPr>
        <w:t xml:space="preserve"> </w:t>
      </w:r>
      <w:r w:rsidRPr="00E25EC7">
        <w:rPr>
          <w:rFonts w:asciiTheme="majorBidi" w:hAnsiTheme="majorBidi" w:cstheme="majorBidi"/>
          <w:lang w:val="fr-FR"/>
        </w:rPr>
        <w:t>de</w:t>
      </w:r>
      <w:r w:rsidRPr="00E25EC7">
        <w:rPr>
          <w:rFonts w:asciiTheme="majorBidi" w:hAnsiTheme="majorBidi" w:cstheme="majorBidi"/>
          <w:spacing w:val="7"/>
          <w:lang w:val="fr-FR"/>
        </w:rPr>
        <w:t xml:space="preserve"> </w:t>
      </w:r>
      <w:r w:rsidRPr="00E25EC7">
        <w:rPr>
          <w:rFonts w:asciiTheme="majorBidi" w:hAnsiTheme="majorBidi" w:cstheme="majorBidi"/>
          <w:lang w:val="fr-FR"/>
        </w:rPr>
        <w:t>fonctionnement,</w:t>
      </w:r>
      <w:r w:rsidRPr="00E25EC7">
        <w:rPr>
          <w:rFonts w:asciiTheme="majorBidi" w:hAnsiTheme="majorBidi" w:cstheme="majorBidi"/>
          <w:spacing w:val="8"/>
          <w:lang w:val="fr-FR"/>
        </w:rPr>
        <w:t xml:space="preserve"> </w:t>
      </w:r>
      <w:r w:rsidRPr="00E25EC7">
        <w:rPr>
          <w:rFonts w:asciiTheme="majorBidi" w:hAnsiTheme="majorBidi" w:cstheme="majorBidi"/>
          <w:lang w:val="fr-FR"/>
        </w:rPr>
        <w:t>jusqu’au</w:t>
      </w:r>
      <w:r w:rsidRPr="00E25EC7">
        <w:rPr>
          <w:rFonts w:asciiTheme="majorBidi" w:hAnsiTheme="majorBidi" w:cstheme="majorBidi"/>
          <w:spacing w:val="8"/>
          <w:lang w:val="fr-FR"/>
        </w:rPr>
        <w:t xml:space="preserve"> </w:t>
      </w:r>
      <w:r w:rsidRPr="00E25EC7">
        <w:rPr>
          <w:rFonts w:asciiTheme="majorBidi" w:hAnsiTheme="majorBidi" w:cstheme="majorBidi"/>
          <w:lang w:val="fr-FR"/>
        </w:rPr>
        <w:t>moment</w:t>
      </w:r>
      <w:r w:rsidRPr="00E25EC7">
        <w:rPr>
          <w:rFonts w:asciiTheme="majorBidi" w:hAnsiTheme="majorBidi" w:cstheme="majorBidi"/>
          <w:spacing w:val="10"/>
          <w:lang w:val="fr-FR"/>
        </w:rPr>
        <w:t xml:space="preserve"> </w:t>
      </w:r>
      <w:r w:rsidRPr="00E25EC7">
        <w:rPr>
          <w:rFonts w:asciiTheme="majorBidi" w:hAnsiTheme="majorBidi" w:cstheme="majorBidi"/>
          <w:lang w:val="fr-FR"/>
        </w:rPr>
        <w:t>où</w:t>
      </w:r>
      <w:r w:rsidRPr="00E25EC7">
        <w:rPr>
          <w:rFonts w:asciiTheme="majorBidi" w:hAnsiTheme="majorBidi" w:cstheme="majorBidi"/>
          <w:spacing w:val="8"/>
          <w:lang w:val="fr-FR"/>
        </w:rPr>
        <w:t xml:space="preserve"> </w:t>
      </w:r>
      <w:r w:rsidRPr="00E25EC7">
        <w:rPr>
          <w:rFonts w:asciiTheme="majorBidi" w:hAnsiTheme="majorBidi" w:cstheme="majorBidi"/>
          <w:lang w:val="fr-FR"/>
        </w:rPr>
        <w:t>elles</w:t>
      </w:r>
      <w:r w:rsidRPr="00E25EC7">
        <w:rPr>
          <w:rFonts w:asciiTheme="majorBidi" w:hAnsiTheme="majorBidi" w:cstheme="majorBidi"/>
          <w:spacing w:val="12"/>
          <w:lang w:val="fr-FR"/>
        </w:rPr>
        <w:t xml:space="preserve"> </w:t>
      </w:r>
      <w:r w:rsidRPr="00E25EC7">
        <w:rPr>
          <w:rFonts w:asciiTheme="majorBidi" w:hAnsiTheme="majorBidi" w:cstheme="majorBidi"/>
          <w:lang w:val="fr-FR"/>
        </w:rPr>
        <w:t>doivent</w:t>
      </w:r>
      <w:r w:rsidRPr="00E25EC7">
        <w:rPr>
          <w:rFonts w:asciiTheme="majorBidi" w:hAnsiTheme="majorBidi" w:cstheme="majorBidi"/>
          <w:spacing w:val="8"/>
          <w:lang w:val="fr-FR"/>
        </w:rPr>
        <w:t xml:space="preserve"> </w:t>
      </w:r>
      <w:r w:rsidRPr="00E25EC7">
        <w:rPr>
          <w:rFonts w:asciiTheme="majorBidi" w:hAnsiTheme="majorBidi" w:cstheme="majorBidi"/>
          <w:lang w:val="fr-FR"/>
        </w:rPr>
        <w:t>être</w:t>
      </w:r>
      <w:r w:rsidRPr="00E25EC7">
        <w:rPr>
          <w:rFonts w:asciiTheme="majorBidi" w:hAnsiTheme="majorBidi" w:cstheme="majorBidi"/>
          <w:spacing w:val="7"/>
          <w:lang w:val="fr-FR"/>
        </w:rPr>
        <w:t xml:space="preserve"> </w:t>
      </w:r>
      <w:r w:rsidRPr="00E25EC7">
        <w:rPr>
          <w:rFonts w:asciiTheme="majorBidi" w:hAnsiTheme="majorBidi" w:cstheme="majorBidi"/>
          <w:lang w:val="fr-FR"/>
        </w:rPr>
        <w:t>retirées</w:t>
      </w:r>
      <w:r w:rsidRPr="00E25EC7">
        <w:rPr>
          <w:rFonts w:asciiTheme="majorBidi" w:hAnsiTheme="majorBidi" w:cstheme="majorBidi"/>
          <w:spacing w:val="10"/>
          <w:lang w:val="fr-FR"/>
        </w:rPr>
        <w:t xml:space="preserve"> </w:t>
      </w:r>
      <w:r w:rsidRPr="00E25EC7">
        <w:rPr>
          <w:rFonts w:asciiTheme="majorBidi" w:hAnsiTheme="majorBidi" w:cstheme="majorBidi"/>
          <w:lang w:val="fr-FR"/>
        </w:rPr>
        <w:t>du</w:t>
      </w:r>
      <w:r w:rsidRPr="00E25EC7">
        <w:rPr>
          <w:rFonts w:asciiTheme="majorBidi" w:hAnsiTheme="majorBidi" w:cstheme="majorBidi"/>
          <w:spacing w:val="8"/>
          <w:lang w:val="fr-FR"/>
        </w:rPr>
        <w:t xml:space="preserve"> </w:t>
      </w:r>
      <w:r w:rsidRPr="00E25EC7">
        <w:rPr>
          <w:rFonts w:asciiTheme="majorBidi" w:hAnsiTheme="majorBidi" w:cstheme="majorBidi"/>
          <w:lang w:val="fr-FR"/>
        </w:rPr>
        <w:t>service</w:t>
      </w:r>
      <w:r>
        <w:rPr>
          <w:rFonts w:asciiTheme="majorBidi" w:hAnsiTheme="majorBidi" w:cstheme="majorBidi"/>
          <w:lang w:val="fr-FR"/>
        </w:rPr>
        <w:t>.</w:t>
      </w:r>
    </w:p>
    <w:p w:rsidR="00E25EC7" w:rsidRPr="00F8123F" w:rsidRDefault="00E25EC7" w:rsidP="00E25EC7">
      <w:pPr>
        <w:pStyle w:val="Corpsdetexte"/>
        <w:spacing w:before="240" w:line="360" w:lineRule="auto"/>
        <w:ind w:right="2" w:firstLine="596"/>
        <w:jc w:val="both"/>
        <w:rPr>
          <w:lang w:val="fr-FR"/>
        </w:rPr>
      </w:pPr>
      <w:r w:rsidRPr="00F8123F">
        <w:rPr>
          <w:lang w:val="fr-FR"/>
        </w:rPr>
        <w:t>L’AFNOR défini la maintenance ‹‹Comme étant ; l’ensemble des action permettant de maintenir ou de rétablir un bien dans un état spécifié et en mesure d’assurer un service déterminé dans un temps déterminé ››</w:t>
      </w:r>
    </w:p>
    <w:p w:rsidR="00E25EC7" w:rsidRPr="00F8123F" w:rsidRDefault="00E25EC7" w:rsidP="00E25EC7">
      <w:pPr>
        <w:pStyle w:val="Corpsdetexte"/>
        <w:spacing w:before="240" w:line="360" w:lineRule="auto"/>
        <w:ind w:right="2" w:firstLine="596"/>
        <w:jc w:val="both"/>
        <w:rPr>
          <w:lang w:val="fr-FR"/>
        </w:rPr>
      </w:pPr>
      <w:r w:rsidRPr="00F8123F">
        <w:rPr>
          <w:lang w:val="fr-FR"/>
        </w:rPr>
        <w:t>Le terme maintenir renferme la notion de prévention sur un système en fonctionnement, tandis que rétablir supporte la notion de correction après défaillance</w:t>
      </w:r>
      <w:r w:rsidRPr="00F8123F">
        <w:rPr>
          <w:spacing w:val="-2"/>
          <w:lang w:val="fr-FR"/>
        </w:rPr>
        <w:t xml:space="preserve"> </w:t>
      </w:r>
      <w:r w:rsidR="00A1550F" w:rsidRPr="00A1550F">
        <w:rPr>
          <w:lang w:val="fr-FR"/>
        </w:rPr>
        <w:t>[3</w:t>
      </w:r>
      <w:r w:rsidRPr="00A1550F">
        <w:rPr>
          <w:lang w:val="fr-FR"/>
        </w:rPr>
        <w:t>].</w:t>
      </w:r>
    </w:p>
    <w:p w:rsidR="00E25EC7" w:rsidRPr="00F8123F" w:rsidRDefault="00E25EC7" w:rsidP="007B4508">
      <w:pPr>
        <w:pStyle w:val="Paragraphedeliste"/>
        <w:numPr>
          <w:ilvl w:val="3"/>
          <w:numId w:val="1"/>
        </w:numPr>
        <w:tabs>
          <w:tab w:val="left" w:pos="1367"/>
        </w:tabs>
        <w:spacing w:line="360" w:lineRule="auto"/>
        <w:ind w:left="1134" w:right="2" w:hanging="343"/>
        <w:jc w:val="both"/>
        <w:rPr>
          <w:sz w:val="24"/>
          <w:lang w:val="fr-FR"/>
        </w:rPr>
      </w:pPr>
      <w:r w:rsidRPr="00F8123F">
        <w:rPr>
          <w:spacing w:val="-3"/>
          <w:sz w:val="24"/>
          <w:lang w:val="fr-FR"/>
        </w:rPr>
        <w:t xml:space="preserve">Le </w:t>
      </w:r>
      <w:r w:rsidRPr="00F8123F">
        <w:rPr>
          <w:sz w:val="24"/>
          <w:lang w:val="fr-FR"/>
        </w:rPr>
        <w:t>projet "CEN" (Comité Européen de Normalisation) définit la maintenance par</w:t>
      </w:r>
      <w:r w:rsidRPr="00F8123F">
        <w:rPr>
          <w:spacing w:val="-3"/>
          <w:sz w:val="24"/>
          <w:lang w:val="fr-FR"/>
        </w:rPr>
        <w:t xml:space="preserve"> </w:t>
      </w:r>
      <w:r w:rsidRPr="00F8123F">
        <w:rPr>
          <w:sz w:val="24"/>
          <w:lang w:val="fr-FR"/>
        </w:rPr>
        <w:t>:</w:t>
      </w:r>
    </w:p>
    <w:p w:rsidR="00E25EC7" w:rsidRPr="00F8123F" w:rsidRDefault="00E25EC7" w:rsidP="007B4508">
      <w:pPr>
        <w:pStyle w:val="Corpsdetexte"/>
        <w:spacing w:before="136" w:line="360" w:lineRule="auto"/>
        <w:ind w:right="2" w:firstLine="596"/>
        <w:jc w:val="both"/>
        <w:rPr>
          <w:lang w:val="fr-FR"/>
        </w:rPr>
      </w:pPr>
      <w:r w:rsidRPr="00F8123F">
        <w:rPr>
          <w:lang w:val="fr-FR"/>
        </w:rPr>
        <w:t>« L’ensemble de toutes les actions techniques, administratives et de gestion durant le cycle de vie d’un matériel, destinées à le maintenir ou à le rétablir dans un état dans lequel il peut accomplir la fonction requise ».</w:t>
      </w:r>
    </w:p>
    <w:p w:rsidR="00E25EC7" w:rsidRPr="00F8123F" w:rsidRDefault="00E25EC7" w:rsidP="00E25EC7">
      <w:pPr>
        <w:pStyle w:val="Corpsdetexte"/>
        <w:spacing w:before="240" w:line="360" w:lineRule="auto"/>
        <w:ind w:right="2" w:firstLine="596"/>
        <w:jc w:val="both"/>
        <w:rPr>
          <w:lang w:val="fr-FR"/>
        </w:rPr>
      </w:pPr>
      <w:r w:rsidRPr="00F8123F">
        <w:rPr>
          <w:lang w:val="fr-FR"/>
        </w:rPr>
        <w:t xml:space="preserve">La fonction requise est ainsi définie par : « la fonction ou l’ensemble des fonctions d’un bien considéré comme nécessaire pour fournir un service déterminé </w:t>
      </w:r>
      <w:r w:rsidRPr="00F8123F">
        <w:rPr>
          <w:spacing w:val="-4"/>
          <w:lang w:val="fr-FR"/>
        </w:rPr>
        <w:t xml:space="preserve">». </w:t>
      </w:r>
      <w:r w:rsidRPr="00F8123F">
        <w:rPr>
          <w:lang w:val="fr-FR"/>
        </w:rPr>
        <w:t>On remarque l’apparition d’un nouveau concept ; le projet européen ajoute une idée intéressante : les actions de la maintenance se rapportent au cycle de vie des matériels, ce qui implique une vision à moyen et à long terme de la stratégie de maintenance</w:t>
      </w:r>
      <w:r w:rsidRPr="00F8123F">
        <w:rPr>
          <w:spacing w:val="-10"/>
          <w:lang w:val="fr-FR"/>
        </w:rPr>
        <w:t xml:space="preserve"> </w:t>
      </w:r>
      <w:r w:rsidR="00A1550F" w:rsidRPr="00A1550F">
        <w:rPr>
          <w:lang w:val="fr-FR"/>
        </w:rPr>
        <w:t>[3</w:t>
      </w:r>
      <w:r w:rsidRPr="00A1550F">
        <w:rPr>
          <w:lang w:val="fr-FR"/>
        </w:rPr>
        <w:t>].</w:t>
      </w:r>
    </w:p>
    <w:p w:rsidR="00E25EC7" w:rsidRPr="00F8123F" w:rsidRDefault="00E25EC7" w:rsidP="00E44242">
      <w:pPr>
        <w:pStyle w:val="Titre31"/>
        <w:numPr>
          <w:ilvl w:val="1"/>
          <w:numId w:val="30"/>
        </w:numPr>
        <w:tabs>
          <w:tab w:val="left" w:pos="1797"/>
        </w:tabs>
        <w:spacing w:before="240" w:line="360" w:lineRule="auto"/>
        <w:ind w:right="2"/>
        <w:jc w:val="both"/>
        <w:rPr>
          <w:lang w:val="fr-FR"/>
        </w:rPr>
      </w:pPr>
      <w:bookmarkStart w:id="4" w:name="_TOC_250035"/>
      <w:r w:rsidRPr="00F8123F">
        <w:rPr>
          <w:lang w:val="fr-FR"/>
        </w:rPr>
        <w:t>Objectifs de la</w:t>
      </w:r>
      <w:r w:rsidRPr="00F8123F">
        <w:rPr>
          <w:spacing w:val="-2"/>
          <w:lang w:val="fr-FR"/>
        </w:rPr>
        <w:t xml:space="preserve"> </w:t>
      </w:r>
      <w:bookmarkEnd w:id="4"/>
      <w:r w:rsidRPr="00F8123F">
        <w:rPr>
          <w:lang w:val="fr-FR"/>
        </w:rPr>
        <w:t>maintenance</w:t>
      </w:r>
    </w:p>
    <w:p w:rsidR="00E25EC7" w:rsidRPr="00F8123F" w:rsidRDefault="00E25EC7" w:rsidP="007B4508">
      <w:pPr>
        <w:pStyle w:val="Corpsdetexte"/>
        <w:spacing w:before="240" w:line="360" w:lineRule="auto"/>
        <w:ind w:right="2"/>
        <w:jc w:val="both"/>
        <w:rPr>
          <w:lang w:val="fr-FR"/>
        </w:rPr>
      </w:pPr>
      <w:r w:rsidRPr="00F8123F">
        <w:rPr>
          <w:lang w:val="fr-FR"/>
        </w:rPr>
        <w:t>Selon la politique de maintenance de l'entreprise, les objectifs de la maintenance seront :</w:t>
      </w:r>
    </w:p>
    <w:p w:rsidR="00E25EC7" w:rsidRPr="00E25EC7" w:rsidRDefault="00E25EC7" w:rsidP="007B4508">
      <w:pPr>
        <w:pStyle w:val="Paragraphedeliste"/>
        <w:numPr>
          <w:ilvl w:val="0"/>
          <w:numId w:val="3"/>
        </w:numPr>
        <w:tabs>
          <w:tab w:val="left" w:pos="1302"/>
        </w:tabs>
        <w:spacing w:before="120" w:line="360" w:lineRule="auto"/>
        <w:ind w:right="2"/>
        <w:jc w:val="both"/>
        <w:rPr>
          <w:sz w:val="24"/>
          <w:lang w:val="fr-FR"/>
        </w:rPr>
      </w:pPr>
      <w:r w:rsidRPr="00E25EC7">
        <w:rPr>
          <w:sz w:val="24"/>
          <w:lang w:val="fr-FR"/>
        </w:rPr>
        <w:t>La disponibilité et la durée de vie du</w:t>
      </w:r>
      <w:r w:rsidRPr="00E25EC7">
        <w:rPr>
          <w:spacing w:val="-5"/>
          <w:sz w:val="24"/>
          <w:lang w:val="fr-FR"/>
        </w:rPr>
        <w:t xml:space="preserve"> </w:t>
      </w:r>
      <w:r w:rsidRPr="00E25EC7">
        <w:rPr>
          <w:sz w:val="24"/>
          <w:lang w:val="fr-FR"/>
        </w:rPr>
        <w:t>bien</w:t>
      </w:r>
    </w:p>
    <w:p w:rsidR="00E25EC7" w:rsidRPr="00E25EC7" w:rsidRDefault="00E25EC7" w:rsidP="007B4508">
      <w:pPr>
        <w:pStyle w:val="Paragraphedeliste"/>
        <w:numPr>
          <w:ilvl w:val="0"/>
          <w:numId w:val="3"/>
        </w:numPr>
        <w:tabs>
          <w:tab w:val="left" w:pos="1302"/>
        </w:tabs>
        <w:spacing w:before="120" w:line="360" w:lineRule="auto"/>
        <w:ind w:right="2"/>
        <w:jc w:val="both"/>
        <w:rPr>
          <w:sz w:val="24"/>
          <w:lang w:val="fr-FR"/>
        </w:rPr>
      </w:pPr>
      <w:r w:rsidRPr="00E25EC7">
        <w:rPr>
          <w:sz w:val="24"/>
          <w:lang w:val="fr-FR"/>
        </w:rPr>
        <w:t>La sécurité des hommes et des</w:t>
      </w:r>
      <w:r w:rsidRPr="00E25EC7">
        <w:rPr>
          <w:spacing w:val="-1"/>
          <w:sz w:val="24"/>
          <w:lang w:val="fr-FR"/>
        </w:rPr>
        <w:t xml:space="preserve"> </w:t>
      </w:r>
      <w:r w:rsidRPr="00E25EC7">
        <w:rPr>
          <w:sz w:val="24"/>
          <w:lang w:val="fr-FR"/>
        </w:rPr>
        <w:t>biens</w:t>
      </w:r>
    </w:p>
    <w:p w:rsidR="00E25EC7" w:rsidRPr="00E25EC7" w:rsidRDefault="00E25EC7" w:rsidP="007B4508">
      <w:pPr>
        <w:pStyle w:val="Paragraphedeliste"/>
        <w:numPr>
          <w:ilvl w:val="0"/>
          <w:numId w:val="3"/>
        </w:numPr>
        <w:tabs>
          <w:tab w:val="left" w:pos="1302"/>
        </w:tabs>
        <w:spacing w:before="120" w:line="360" w:lineRule="auto"/>
        <w:ind w:right="2"/>
        <w:jc w:val="both"/>
        <w:rPr>
          <w:sz w:val="24"/>
          <w:lang w:val="fr-FR"/>
        </w:rPr>
      </w:pPr>
      <w:r w:rsidRPr="00E25EC7">
        <w:rPr>
          <w:sz w:val="24"/>
          <w:lang w:val="fr-FR"/>
        </w:rPr>
        <w:t>La qualité des</w:t>
      </w:r>
      <w:r w:rsidRPr="00E25EC7">
        <w:rPr>
          <w:spacing w:val="-1"/>
          <w:sz w:val="24"/>
          <w:lang w:val="fr-FR"/>
        </w:rPr>
        <w:t xml:space="preserve"> </w:t>
      </w:r>
      <w:r w:rsidRPr="00E25EC7">
        <w:rPr>
          <w:sz w:val="24"/>
          <w:lang w:val="fr-FR"/>
        </w:rPr>
        <w:t>produits</w:t>
      </w:r>
    </w:p>
    <w:p w:rsidR="00E25EC7" w:rsidRPr="00E25EC7" w:rsidRDefault="00E25EC7" w:rsidP="007B4508">
      <w:pPr>
        <w:pStyle w:val="Paragraphedeliste"/>
        <w:numPr>
          <w:ilvl w:val="0"/>
          <w:numId w:val="3"/>
        </w:numPr>
        <w:tabs>
          <w:tab w:val="left" w:pos="1302"/>
        </w:tabs>
        <w:spacing w:before="120" w:line="360" w:lineRule="auto"/>
        <w:ind w:right="2"/>
        <w:jc w:val="both"/>
        <w:rPr>
          <w:sz w:val="24"/>
          <w:lang w:val="fr-FR"/>
        </w:rPr>
      </w:pPr>
      <w:r w:rsidRPr="00E25EC7">
        <w:rPr>
          <w:sz w:val="24"/>
          <w:lang w:val="fr-FR"/>
        </w:rPr>
        <w:t>La protection de</w:t>
      </w:r>
      <w:r w:rsidRPr="00E25EC7">
        <w:rPr>
          <w:spacing w:val="-2"/>
          <w:sz w:val="24"/>
          <w:lang w:val="fr-FR"/>
        </w:rPr>
        <w:t xml:space="preserve"> </w:t>
      </w:r>
      <w:r w:rsidRPr="00E25EC7">
        <w:rPr>
          <w:sz w:val="24"/>
          <w:lang w:val="fr-FR"/>
        </w:rPr>
        <w:t>l’environnement</w:t>
      </w:r>
    </w:p>
    <w:p w:rsidR="00E25EC7" w:rsidRPr="00E25EC7" w:rsidRDefault="00E25EC7" w:rsidP="007B4508">
      <w:pPr>
        <w:pStyle w:val="Paragraphedeliste"/>
        <w:numPr>
          <w:ilvl w:val="0"/>
          <w:numId w:val="3"/>
        </w:numPr>
        <w:tabs>
          <w:tab w:val="left" w:pos="1302"/>
        </w:tabs>
        <w:spacing w:before="120" w:line="360" w:lineRule="auto"/>
        <w:ind w:right="2"/>
        <w:jc w:val="both"/>
        <w:rPr>
          <w:sz w:val="24"/>
          <w:lang w:val="fr-FR"/>
        </w:rPr>
      </w:pPr>
      <w:r w:rsidRPr="00E25EC7">
        <w:rPr>
          <w:sz w:val="24"/>
          <w:lang w:val="fr-FR"/>
        </w:rPr>
        <w:t>L’optimisation des coûts de</w:t>
      </w:r>
      <w:r w:rsidRPr="00E25EC7">
        <w:rPr>
          <w:spacing w:val="-7"/>
          <w:sz w:val="24"/>
          <w:lang w:val="fr-FR"/>
        </w:rPr>
        <w:t xml:space="preserve"> </w:t>
      </w:r>
      <w:r w:rsidRPr="00E25EC7">
        <w:rPr>
          <w:sz w:val="24"/>
          <w:lang w:val="fr-FR"/>
        </w:rPr>
        <w:t>maintenance</w:t>
      </w:r>
    </w:p>
    <w:p w:rsidR="00E25EC7" w:rsidRPr="00F8123F" w:rsidRDefault="00E25EC7" w:rsidP="00E25EC7">
      <w:pPr>
        <w:pStyle w:val="Corpsdetexte"/>
        <w:spacing w:line="360" w:lineRule="auto"/>
        <w:ind w:right="2" w:firstLine="360"/>
        <w:jc w:val="both"/>
        <w:rPr>
          <w:lang w:val="fr-FR"/>
        </w:rPr>
      </w:pPr>
      <w:r w:rsidRPr="00F8123F">
        <w:rPr>
          <w:lang w:val="fr-FR"/>
        </w:rPr>
        <w:t xml:space="preserve">La politique de la maintenance conduit, en particulier, à faire des choix entre la maintenance corrective et préventive (systématique ou conditionnelle) </w:t>
      </w:r>
      <w:r w:rsidR="00A1550F">
        <w:rPr>
          <w:lang w:val="fr-FR"/>
        </w:rPr>
        <w:t>[2</w:t>
      </w:r>
      <w:r w:rsidRPr="00A1550F">
        <w:rPr>
          <w:lang w:val="fr-FR"/>
        </w:rPr>
        <w:t>].</w:t>
      </w:r>
    </w:p>
    <w:p w:rsidR="00E25EC7" w:rsidRPr="00F8123F" w:rsidRDefault="00E25EC7" w:rsidP="00E44242">
      <w:pPr>
        <w:pStyle w:val="Titre31"/>
        <w:numPr>
          <w:ilvl w:val="1"/>
          <w:numId w:val="30"/>
        </w:numPr>
        <w:tabs>
          <w:tab w:val="left" w:pos="1797"/>
        </w:tabs>
        <w:spacing w:before="240" w:line="360" w:lineRule="auto"/>
        <w:ind w:right="2"/>
        <w:jc w:val="both"/>
        <w:rPr>
          <w:lang w:val="fr-FR"/>
        </w:rPr>
      </w:pPr>
      <w:bookmarkStart w:id="5" w:name="_TOC_250034"/>
      <w:bookmarkEnd w:id="5"/>
      <w:r w:rsidRPr="00F8123F">
        <w:rPr>
          <w:lang w:val="fr-FR"/>
        </w:rPr>
        <w:lastRenderedPageBreak/>
        <w:t>Stratégie de la maintenance</w:t>
      </w:r>
    </w:p>
    <w:p w:rsidR="00E25EC7" w:rsidRPr="00F8123F" w:rsidRDefault="00E25EC7" w:rsidP="00E25EC7">
      <w:pPr>
        <w:pStyle w:val="Corpsdetexte"/>
        <w:spacing w:before="240" w:line="360" w:lineRule="auto"/>
        <w:ind w:right="2" w:firstLine="596"/>
        <w:jc w:val="both"/>
        <w:rPr>
          <w:lang w:val="fr-FR"/>
        </w:rPr>
      </w:pPr>
      <w:r w:rsidRPr="00F8123F">
        <w:rPr>
          <w:lang w:val="fr-FR"/>
        </w:rPr>
        <w:t>La stratégie de la maintenance est une méthode de management utilisée en vue d'atteindre les objectifs de la maintenance. Les choix de la stratégie de la maintenance permettent d'atteindre un certain nombre d'objectifs de maintenance</w:t>
      </w:r>
    </w:p>
    <w:p w:rsidR="00E25EC7" w:rsidRPr="00F8123F" w:rsidRDefault="00E25EC7" w:rsidP="000B3341">
      <w:pPr>
        <w:pStyle w:val="Paragraphedeliste"/>
        <w:numPr>
          <w:ilvl w:val="0"/>
          <w:numId w:val="2"/>
        </w:numPr>
        <w:tabs>
          <w:tab w:val="left" w:pos="1305"/>
        </w:tabs>
        <w:spacing w:before="0" w:line="360" w:lineRule="auto"/>
        <w:ind w:left="794" w:right="2" w:hanging="360"/>
        <w:jc w:val="both"/>
        <w:rPr>
          <w:sz w:val="24"/>
          <w:lang w:val="fr-FR"/>
        </w:rPr>
      </w:pPr>
      <w:r w:rsidRPr="00F8123F">
        <w:rPr>
          <w:sz w:val="24"/>
          <w:lang w:val="fr-FR"/>
        </w:rPr>
        <w:t>Développer, adapter ou mettre en place des méthodes de</w:t>
      </w:r>
      <w:r w:rsidRPr="00F8123F">
        <w:rPr>
          <w:spacing w:val="-2"/>
          <w:sz w:val="24"/>
          <w:lang w:val="fr-FR"/>
        </w:rPr>
        <w:t xml:space="preserve"> </w:t>
      </w:r>
      <w:r w:rsidRPr="00F8123F">
        <w:rPr>
          <w:sz w:val="24"/>
          <w:lang w:val="fr-FR"/>
        </w:rPr>
        <w:t>maintenance</w:t>
      </w:r>
    </w:p>
    <w:p w:rsidR="00E25EC7" w:rsidRPr="00F8123F" w:rsidRDefault="00E25EC7" w:rsidP="000B3341">
      <w:pPr>
        <w:pStyle w:val="Paragraphedeliste"/>
        <w:numPr>
          <w:ilvl w:val="0"/>
          <w:numId w:val="2"/>
        </w:numPr>
        <w:tabs>
          <w:tab w:val="left" w:pos="1305"/>
        </w:tabs>
        <w:spacing w:before="0" w:line="360" w:lineRule="auto"/>
        <w:ind w:left="794" w:right="2" w:hanging="360"/>
        <w:jc w:val="both"/>
        <w:rPr>
          <w:sz w:val="24"/>
          <w:lang w:val="fr-FR"/>
        </w:rPr>
      </w:pPr>
      <w:r w:rsidRPr="00F8123F">
        <w:rPr>
          <w:sz w:val="24"/>
          <w:lang w:val="fr-FR"/>
        </w:rPr>
        <w:t>Elaborer et optimiser les gammes de</w:t>
      </w:r>
      <w:r w:rsidRPr="00F8123F">
        <w:rPr>
          <w:spacing w:val="-2"/>
          <w:sz w:val="24"/>
          <w:lang w:val="fr-FR"/>
        </w:rPr>
        <w:t xml:space="preserve"> </w:t>
      </w:r>
      <w:r w:rsidRPr="00F8123F">
        <w:rPr>
          <w:sz w:val="24"/>
          <w:lang w:val="fr-FR"/>
        </w:rPr>
        <w:t>maintenance</w:t>
      </w:r>
    </w:p>
    <w:p w:rsidR="00E25EC7" w:rsidRDefault="00E25EC7" w:rsidP="000B3341">
      <w:pPr>
        <w:pStyle w:val="Paragraphedeliste"/>
        <w:numPr>
          <w:ilvl w:val="0"/>
          <w:numId w:val="2"/>
        </w:numPr>
        <w:tabs>
          <w:tab w:val="left" w:pos="1364"/>
          <w:tab w:val="left" w:pos="1365"/>
        </w:tabs>
        <w:spacing w:before="0" w:line="360" w:lineRule="auto"/>
        <w:ind w:left="794" w:right="2" w:hanging="360"/>
        <w:jc w:val="both"/>
        <w:rPr>
          <w:sz w:val="24"/>
          <w:lang w:val="fr-FR"/>
        </w:rPr>
      </w:pPr>
      <w:r w:rsidRPr="00F8123F">
        <w:rPr>
          <w:sz w:val="24"/>
          <w:lang w:val="fr-FR"/>
        </w:rPr>
        <w:t>Organiser les équipes de</w:t>
      </w:r>
      <w:r w:rsidRPr="00F8123F">
        <w:rPr>
          <w:spacing w:val="-1"/>
          <w:sz w:val="24"/>
          <w:lang w:val="fr-FR"/>
        </w:rPr>
        <w:t xml:space="preserve"> </w:t>
      </w:r>
      <w:r w:rsidRPr="00F8123F">
        <w:rPr>
          <w:sz w:val="24"/>
          <w:lang w:val="fr-FR"/>
        </w:rPr>
        <w:t>maintenance</w:t>
      </w:r>
    </w:p>
    <w:p w:rsidR="00E25EC7" w:rsidRPr="00E25EC7" w:rsidRDefault="00E25EC7" w:rsidP="000B3341">
      <w:pPr>
        <w:pStyle w:val="Paragraphedeliste"/>
        <w:numPr>
          <w:ilvl w:val="0"/>
          <w:numId w:val="2"/>
        </w:numPr>
        <w:tabs>
          <w:tab w:val="left" w:pos="1364"/>
          <w:tab w:val="left" w:pos="1365"/>
        </w:tabs>
        <w:spacing w:before="0" w:line="360" w:lineRule="auto"/>
        <w:ind w:left="794" w:right="2" w:hanging="360"/>
        <w:jc w:val="both"/>
        <w:rPr>
          <w:sz w:val="24"/>
          <w:lang w:val="fr-FR"/>
        </w:rPr>
      </w:pPr>
      <w:r w:rsidRPr="00E25EC7">
        <w:rPr>
          <w:sz w:val="24"/>
          <w:lang w:val="fr-FR"/>
        </w:rPr>
        <w:t>Internaliser et/ou externaliser partiellement ou totalement les tâches de</w:t>
      </w:r>
      <w:r w:rsidRPr="00E25EC7">
        <w:rPr>
          <w:spacing w:val="-5"/>
          <w:sz w:val="24"/>
          <w:lang w:val="fr-FR"/>
        </w:rPr>
        <w:t xml:space="preserve"> </w:t>
      </w:r>
      <w:r w:rsidRPr="00E25EC7">
        <w:rPr>
          <w:sz w:val="24"/>
          <w:lang w:val="fr-FR"/>
        </w:rPr>
        <w:t>maintenance</w:t>
      </w:r>
    </w:p>
    <w:p w:rsidR="00E25EC7" w:rsidRDefault="00E25EC7" w:rsidP="000B3341">
      <w:pPr>
        <w:pStyle w:val="Paragraphedeliste"/>
        <w:numPr>
          <w:ilvl w:val="0"/>
          <w:numId w:val="2"/>
        </w:numPr>
        <w:tabs>
          <w:tab w:val="left" w:pos="1305"/>
        </w:tabs>
        <w:spacing w:before="0" w:line="360" w:lineRule="auto"/>
        <w:ind w:left="794" w:right="2" w:hanging="360"/>
        <w:jc w:val="both"/>
        <w:rPr>
          <w:sz w:val="24"/>
          <w:lang w:val="fr-FR"/>
        </w:rPr>
      </w:pPr>
      <w:r w:rsidRPr="00F8123F">
        <w:rPr>
          <w:sz w:val="24"/>
          <w:lang w:val="fr-FR"/>
        </w:rPr>
        <w:t>Définir, gérer et optimiser les stocks des pièces de rechange et des</w:t>
      </w:r>
      <w:r w:rsidRPr="00F8123F">
        <w:rPr>
          <w:spacing w:val="-2"/>
          <w:sz w:val="24"/>
          <w:lang w:val="fr-FR"/>
        </w:rPr>
        <w:t xml:space="preserve"> </w:t>
      </w:r>
      <w:r w:rsidRPr="00F8123F">
        <w:rPr>
          <w:sz w:val="24"/>
          <w:lang w:val="fr-FR"/>
        </w:rPr>
        <w:t>consommables</w:t>
      </w:r>
    </w:p>
    <w:p w:rsidR="00E25EC7" w:rsidRPr="00E25EC7" w:rsidRDefault="00E25EC7" w:rsidP="000B3341">
      <w:pPr>
        <w:pStyle w:val="Paragraphedeliste"/>
        <w:numPr>
          <w:ilvl w:val="0"/>
          <w:numId w:val="2"/>
        </w:numPr>
        <w:tabs>
          <w:tab w:val="left" w:pos="1305"/>
        </w:tabs>
        <w:spacing w:before="0" w:line="360" w:lineRule="auto"/>
        <w:ind w:left="794" w:right="2" w:hanging="360"/>
        <w:jc w:val="both"/>
        <w:rPr>
          <w:sz w:val="24"/>
          <w:lang w:val="fr-FR"/>
        </w:rPr>
      </w:pPr>
      <w:r w:rsidRPr="00F8123F">
        <w:rPr>
          <w:sz w:val="24"/>
          <w:lang w:val="fr-FR"/>
        </w:rPr>
        <w:t>Etudier l’impact économique (temps de retour sur l’investissement) de la modernisation ou de l’amélioration de l’outil de production en matière de productivité et de maintenabilité</w:t>
      </w:r>
      <w:r w:rsidRPr="00F8123F">
        <w:rPr>
          <w:spacing w:val="-1"/>
          <w:sz w:val="24"/>
          <w:lang w:val="fr-FR"/>
        </w:rPr>
        <w:t xml:space="preserve"> </w:t>
      </w:r>
      <w:r w:rsidR="00A1550F">
        <w:rPr>
          <w:sz w:val="24"/>
          <w:lang w:val="fr-FR"/>
        </w:rPr>
        <w:t>[2</w:t>
      </w:r>
      <w:r w:rsidRPr="00A1550F">
        <w:rPr>
          <w:sz w:val="24"/>
          <w:lang w:val="fr-FR"/>
        </w:rPr>
        <w:t>].</w:t>
      </w:r>
    </w:p>
    <w:p w:rsidR="00E25EC7" w:rsidRPr="00F8123F" w:rsidRDefault="00E25EC7" w:rsidP="00E44242">
      <w:pPr>
        <w:pStyle w:val="Titre31"/>
        <w:numPr>
          <w:ilvl w:val="1"/>
          <w:numId w:val="30"/>
        </w:numPr>
        <w:spacing w:before="240" w:line="360" w:lineRule="auto"/>
        <w:ind w:right="2"/>
        <w:jc w:val="both"/>
        <w:rPr>
          <w:lang w:val="fr-FR"/>
        </w:rPr>
      </w:pPr>
      <w:r w:rsidRPr="00F8123F">
        <w:rPr>
          <w:lang w:val="fr-FR"/>
        </w:rPr>
        <w:t>Service maintenance</w:t>
      </w:r>
    </w:p>
    <w:p w:rsidR="00E25EC7" w:rsidRPr="00F8123F" w:rsidRDefault="00E25EC7" w:rsidP="00E44242">
      <w:pPr>
        <w:pStyle w:val="Titre31"/>
        <w:numPr>
          <w:ilvl w:val="2"/>
          <w:numId w:val="30"/>
        </w:numPr>
        <w:tabs>
          <w:tab w:val="left" w:pos="2037"/>
        </w:tabs>
        <w:spacing w:before="240" w:line="360" w:lineRule="auto"/>
        <w:ind w:right="2"/>
        <w:jc w:val="both"/>
        <w:rPr>
          <w:lang w:val="fr-FR"/>
        </w:rPr>
      </w:pPr>
      <w:bookmarkStart w:id="6" w:name="_TOC_250033"/>
      <w:r w:rsidRPr="00F8123F">
        <w:rPr>
          <w:lang w:val="fr-FR"/>
        </w:rPr>
        <w:t>Fonctions du service</w:t>
      </w:r>
      <w:r w:rsidRPr="00F8123F">
        <w:rPr>
          <w:spacing w:val="1"/>
          <w:lang w:val="fr-FR"/>
        </w:rPr>
        <w:t xml:space="preserve"> </w:t>
      </w:r>
      <w:bookmarkEnd w:id="6"/>
      <w:r w:rsidRPr="00F8123F">
        <w:rPr>
          <w:lang w:val="fr-FR"/>
        </w:rPr>
        <w:t>maintenance</w:t>
      </w:r>
    </w:p>
    <w:p w:rsidR="00E25EC7" w:rsidRPr="00F8123F" w:rsidRDefault="00023CC0" w:rsidP="00156E9C">
      <w:pPr>
        <w:pStyle w:val="Corpsdetexte"/>
        <w:spacing w:before="131" w:line="360" w:lineRule="auto"/>
        <w:ind w:right="2"/>
        <w:jc w:val="both"/>
        <w:rPr>
          <w:lang w:val="fr-FR"/>
        </w:rPr>
      </w:pPr>
      <w:r>
        <w:rPr>
          <w:lang w:val="fr-FR"/>
        </w:rPr>
        <w:pict>
          <v:group id="_x0000_s1083" style="position:absolute;left:0;text-align:left;margin-left:88.85pt;margin-top:23.45pt;width:417.8pt;height:217.15pt;z-index:-251658240;mso-position-horizontal-relative:page" coordorigin="3350,469" coordsize="4965,2610">
            <v:rect id="_x0000_s1084" style="position:absolute;left:3350;top:469;width:4965;height:26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3524;top:541;width:4515;height:2370">
              <v:imagedata r:id="rId8" o:title=""/>
            </v:shape>
            <w10:wrap anchorx="page"/>
          </v:group>
        </w:pict>
      </w:r>
      <w:r w:rsidR="00E25EC7" w:rsidRPr="00F8123F">
        <w:rPr>
          <w:lang w:val="fr-FR"/>
        </w:rPr>
        <w:t xml:space="preserve">Les fonctions du service maintenance présentés dans le tableau </w:t>
      </w:r>
      <w:r w:rsidR="00156E9C">
        <w:rPr>
          <w:lang w:val="fr-FR"/>
        </w:rPr>
        <w:t>I</w:t>
      </w:r>
      <w:r w:rsidR="00E25EC7" w:rsidRPr="00F8123F">
        <w:rPr>
          <w:lang w:val="fr-FR"/>
        </w:rPr>
        <w:t>.1</w:t>
      </w:r>
      <w:r w:rsidR="00E44242">
        <w:rPr>
          <w:lang w:val="fr-FR"/>
        </w:rPr>
        <w:t>.</w:t>
      </w:r>
    </w:p>
    <w:p w:rsidR="00E25EC7" w:rsidRPr="00F8123F" w:rsidRDefault="00E25EC7" w:rsidP="00E25EC7">
      <w:pPr>
        <w:pStyle w:val="Corpsdetexte"/>
        <w:spacing w:line="360" w:lineRule="auto"/>
        <w:ind w:right="2"/>
        <w:jc w:val="both"/>
        <w:rPr>
          <w:sz w:val="26"/>
          <w:lang w:val="fr-FR"/>
        </w:rPr>
      </w:pPr>
    </w:p>
    <w:p w:rsidR="00E25EC7" w:rsidRPr="00F8123F" w:rsidRDefault="00E25EC7" w:rsidP="00E25EC7">
      <w:pPr>
        <w:pStyle w:val="Corpsdetexte"/>
        <w:spacing w:line="360" w:lineRule="auto"/>
        <w:ind w:right="2"/>
        <w:jc w:val="both"/>
        <w:rPr>
          <w:sz w:val="26"/>
          <w:lang w:val="fr-FR"/>
        </w:rPr>
      </w:pPr>
    </w:p>
    <w:p w:rsidR="00E25EC7" w:rsidRPr="00F8123F" w:rsidRDefault="00E25EC7" w:rsidP="00E25EC7">
      <w:pPr>
        <w:pStyle w:val="Corpsdetexte"/>
        <w:spacing w:line="360" w:lineRule="auto"/>
        <w:ind w:right="2"/>
        <w:jc w:val="both"/>
        <w:rPr>
          <w:sz w:val="26"/>
          <w:lang w:val="fr-FR"/>
        </w:rPr>
      </w:pPr>
    </w:p>
    <w:p w:rsidR="00E25EC7" w:rsidRPr="00F8123F" w:rsidRDefault="00E25EC7" w:rsidP="00E25EC7">
      <w:pPr>
        <w:pStyle w:val="Corpsdetexte"/>
        <w:spacing w:line="360" w:lineRule="auto"/>
        <w:ind w:right="2"/>
        <w:jc w:val="both"/>
        <w:rPr>
          <w:sz w:val="26"/>
          <w:lang w:val="fr-FR"/>
        </w:rPr>
      </w:pPr>
    </w:p>
    <w:p w:rsidR="00E25EC7" w:rsidRPr="00F8123F" w:rsidRDefault="00E25EC7" w:rsidP="00E25EC7">
      <w:pPr>
        <w:pStyle w:val="Corpsdetexte"/>
        <w:spacing w:line="360" w:lineRule="auto"/>
        <w:ind w:right="2"/>
        <w:jc w:val="both"/>
        <w:rPr>
          <w:sz w:val="26"/>
          <w:lang w:val="fr-FR"/>
        </w:rPr>
      </w:pPr>
    </w:p>
    <w:p w:rsidR="007B4508" w:rsidRDefault="007B4508" w:rsidP="00E25EC7">
      <w:pPr>
        <w:spacing w:before="231" w:line="360" w:lineRule="auto"/>
        <w:ind w:right="2"/>
        <w:jc w:val="center"/>
        <w:rPr>
          <w:b/>
          <w:sz w:val="24"/>
          <w:lang w:val="fr-FR"/>
        </w:rPr>
      </w:pPr>
    </w:p>
    <w:p w:rsidR="007B4508" w:rsidRDefault="007B4508" w:rsidP="00E25EC7">
      <w:pPr>
        <w:spacing w:before="231" w:line="360" w:lineRule="auto"/>
        <w:ind w:right="2"/>
        <w:jc w:val="center"/>
        <w:rPr>
          <w:b/>
          <w:sz w:val="24"/>
          <w:lang w:val="fr-FR"/>
        </w:rPr>
      </w:pPr>
    </w:p>
    <w:p w:rsidR="007B4508" w:rsidRDefault="007B4508" w:rsidP="00E25EC7">
      <w:pPr>
        <w:spacing w:before="231" w:line="360" w:lineRule="auto"/>
        <w:ind w:right="2"/>
        <w:jc w:val="center"/>
        <w:rPr>
          <w:b/>
          <w:sz w:val="24"/>
          <w:lang w:val="fr-FR"/>
        </w:rPr>
      </w:pPr>
    </w:p>
    <w:p w:rsidR="00E25EC7" w:rsidRPr="007B4508" w:rsidRDefault="00E25EC7" w:rsidP="00156E9C">
      <w:pPr>
        <w:spacing w:before="231" w:line="360" w:lineRule="auto"/>
        <w:ind w:right="2"/>
        <w:jc w:val="center"/>
        <w:rPr>
          <w:b/>
          <w:sz w:val="24"/>
          <w:lang w:val="fr-FR"/>
        </w:rPr>
      </w:pPr>
      <w:r w:rsidRPr="007B4508">
        <w:rPr>
          <w:b/>
          <w:sz w:val="24"/>
          <w:lang w:val="fr-FR"/>
        </w:rPr>
        <w:t xml:space="preserve">Tableau </w:t>
      </w:r>
      <w:r w:rsidR="00156E9C">
        <w:rPr>
          <w:b/>
          <w:sz w:val="24"/>
          <w:lang w:val="fr-FR"/>
        </w:rPr>
        <w:t>I</w:t>
      </w:r>
      <w:r w:rsidRPr="007B4508">
        <w:rPr>
          <w:b/>
          <w:sz w:val="24"/>
          <w:lang w:val="fr-FR"/>
        </w:rPr>
        <w:t>.1. Fonctions du service maintenances</w:t>
      </w:r>
    </w:p>
    <w:p w:rsidR="00E25EC7" w:rsidRPr="00F8123F" w:rsidRDefault="00E25EC7" w:rsidP="00E44242">
      <w:pPr>
        <w:pStyle w:val="Titre31"/>
        <w:numPr>
          <w:ilvl w:val="3"/>
          <w:numId w:val="30"/>
        </w:numPr>
        <w:tabs>
          <w:tab w:val="left" w:pos="2337"/>
        </w:tabs>
        <w:spacing w:before="240" w:line="360" w:lineRule="auto"/>
        <w:ind w:right="2"/>
        <w:jc w:val="both"/>
        <w:rPr>
          <w:lang w:val="fr-FR"/>
        </w:rPr>
      </w:pPr>
      <w:bookmarkStart w:id="7" w:name="_TOC_250032"/>
      <w:r w:rsidRPr="00F8123F">
        <w:rPr>
          <w:lang w:val="fr-FR"/>
        </w:rPr>
        <w:t xml:space="preserve">Fonction </w:t>
      </w:r>
      <w:bookmarkEnd w:id="7"/>
      <w:r w:rsidRPr="00F8123F">
        <w:rPr>
          <w:lang w:val="fr-FR"/>
        </w:rPr>
        <w:t>étude</w:t>
      </w:r>
    </w:p>
    <w:p w:rsidR="00E25EC7" w:rsidRPr="00E25EC7" w:rsidRDefault="00E25EC7" w:rsidP="00E25EC7">
      <w:pPr>
        <w:pStyle w:val="Corpsdetexte"/>
        <w:spacing w:before="240" w:line="360" w:lineRule="auto"/>
        <w:ind w:right="2" w:firstLine="708"/>
        <w:jc w:val="both"/>
        <w:rPr>
          <w:lang w:val="fr-FR"/>
        </w:rPr>
      </w:pPr>
      <w:r w:rsidRPr="00F8123F">
        <w:rPr>
          <w:lang w:val="fr-FR"/>
        </w:rPr>
        <w:t>Sa mission principale est l'analyse du travail à réaliser en fonction de la politique de la maintenance choisie. Elle implique la mise en œuvre d'un plan de maintenance avec des objectifs chiffrés et des indicateurs mesurables.</w:t>
      </w:r>
    </w:p>
    <w:p w:rsidR="00E25EC7" w:rsidRPr="00F8123F" w:rsidRDefault="00E25EC7" w:rsidP="00E44242">
      <w:pPr>
        <w:pStyle w:val="Titre31"/>
        <w:numPr>
          <w:ilvl w:val="3"/>
          <w:numId w:val="30"/>
        </w:numPr>
        <w:tabs>
          <w:tab w:val="left" w:pos="2337"/>
        </w:tabs>
        <w:spacing w:line="360" w:lineRule="auto"/>
        <w:ind w:right="2"/>
        <w:jc w:val="both"/>
        <w:rPr>
          <w:lang w:val="fr-FR"/>
        </w:rPr>
      </w:pPr>
      <w:bookmarkStart w:id="8" w:name="_TOC_250031"/>
      <w:r w:rsidRPr="00F8123F">
        <w:rPr>
          <w:lang w:val="fr-FR"/>
        </w:rPr>
        <w:lastRenderedPageBreak/>
        <w:t xml:space="preserve">Fonction </w:t>
      </w:r>
      <w:bookmarkEnd w:id="8"/>
      <w:r w:rsidRPr="00F8123F">
        <w:rPr>
          <w:lang w:val="fr-FR"/>
        </w:rPr>
        <w:t>préparation</w:t>
      </w:r>
    </w:p>
    <w:p w:rsidR="00E25EC7" w:rsidRPr="00E25EC7" w:rsidRDefault="00E25EC7" w:rsidP="00E25EC7">
      <w:pPr>
        <w:pStyle w:val="Corpsdetexte"/>
        <w:spacing w:before="134" w:line="360" w:lineRule="auto"/>
        <w:ind w:right="2" w:firstLine="708"/>
        <w:jc w:val="both"/>
        <w:rPr>
          <w:lang w:val="fr-FR"/>
        </w:rPr>
      </w:pPr>
      <w:r w:rsidRPr="00F8123F">
        <w:rPr>
          <w:spacing w:val="-3"/>
          <w:lang w:val="fr-FR"/>
        </w:rPr>
        <w:t xml:space="preserve">La </w:t>
      </w:r>
      <w:r w:rsidRPr="00F8123F">
        <w:rPr>
          <w:lang w:val="fr-FR"/>
        </w:rPr>
        <w:t>préparation des interventions de maintenance doit être considérée comme  une  fonction à  part  entière  du  processus  de  la maintenance.  Toutes  les  conditions  nécessaires à la bonne  réalisation  d’une  intervention  de  maintenance  seront  ainsi  prévues, définies et caractérisées. Une telle préparation devra bien sûr s’inscrire dans le respect</w:t>
      </w:r>
      <w:r w:rsidRPr="00F8123F">
        <w:rPr>
          <w:spacing w:val="5"/>
          <w:lang w:val="fr-FR"/>
        </w:rPr>
        <w:t xml:space="preserve"> </w:t>
      </w:r>
      <w:r w:rsidRPr="00F8123F">
        <w:rPr>
          <w:lang w:val="fr-FR"/>
        </w:rPr>
        <w:t>des</w:t>
      </w:r>
      <w:r w:rsidRPr="00F8123F">
        <w:rPr>
          <w:spacing w:val="5"/>
          <w:lang w:val="fr-FR"/>
        </w:rPr>
        <w:t xml:space="preserve"> </w:t>
      </w:r>
      <w:r w:rsidRPr="00F8123F">
        <w:rPr>
          <w:lang w:val="fr-FR"/>
        </w:rPr>
        <w:t>objectifs</w:t>
      </w:r>
      <w:r w:rsidRPr="00F8123F">
        <w:rPr>
          <w:spacing w:val="5"/>
          <w:lang w:val="fr-FR"/>
        </w:rPr>
        <w:t xml:space="preserve"> </w:t>
      </w:r>
      <w:r w:rsidRPr="00F8123F">
        <w:rPr>
          <w:lang w:val="fr-FR"/>
        </w:rPr>
        <w:t>généraux</w:t>
      </w:r>
      <w:r w:rsidRPr="00F8123F">
        <w:rPr>
          <w:spacing w:val="6"/>
          <w:lang w:val="fr-FR"/>
        </w:rPr>
        <w:t xml:space="preserve"> </w:t>
      </w:r>
      <w:r w:rsidRPr="00F8123F">
        <w:rPr>
          <w:lang w:val="fr-FR"/>
        </w:rPr>
        <w:t>tels</w:t>
      </w:r>
      <w:r w:rsidRPr="00F8123F">
        <w:rPr>
          <w:spacing w:val="5"/>
          <w:lang w:val="fr-FR"/>
        </w:rPr>
        <w:t xml:space="preserve"> </w:t>
      </w:r>
      <w:r w:rsidRPr="00F8123F">
        <w:rPr>
          <w:lang w:val="fr-FR"/>
        </w:rPr>
        <w:t>qu’ils</w:t>
      </w:r>
      <w:r w:rsidRPr="00F8123F">
        <w:rPr>
          <w:spacing w:val="5"/>
          <w:lang w:val="fr-FR"/>
        </w:rPr>
        <w:t xml:space="preserve"> </w:t>
      </w:r>
      <w:r w:rsidRPr="00F8123F">
        <w:rPr>
          <w:lang w:val="fr-FR"/>
        </w:rPr>
        <w:t>sont</w:t>
      </w:r>
      <w:r w:rsidRPr="00F8123F">
        <w:rPr>
          <w:spacing w:val="5"/>
          <w:lang w:val="fr-FR"/>
        </w:rPr>
        <w:t xml:space="preserve"> </w:t>
      </w:r>
      <w:r w:rsidRPr="00F8123F">
        <w:rPr>
          <w:lang w:val="fr-FR"/>
        </w:rPr>
        <w:t>définis</w:t>
      </w:r>
      <w:r w:rsidRPr="00F8123F">
        <w:rPr>
          <w:spacing w:val="10"/>
          <w:lang w:val="fr-FR"/>
        </w:rPr>
        <w:t xml:space="preserve"> </w:t>
      </w:r>
      <w:r w:rsidRPr="00F8123F">
        <w:rPr>
          <w:lang w:val="fr-FR"/>
        </w:rPr>
        <w:t>par</w:t>
      </w:r>
      <w:r w:rsidRPr="00F8123F">
        <w:rPr>
          <w:spacing w:val="3"/>
          <w:lang w:val="fr-FR"/>
        </w:rPr>
        <w:t xml:space="preserve"> </w:t>
      </w:r>
      <w:r w:rsidRPr="00F8123F">
        <w:rPr>
          <w:lang w:val="fr-FR"/>
        </w:rPr>
        <w:t>la</w:t>
      </w:r>
      <w:r w:rsidRPr="00F8123F">
        <w:rPr>
          <w:spacing w:val="3"/>
          <w:lang w:val="fr-FR"/>
        </w:rPr>
        <w:t xml:space="preserve"> </w:t>
      </w:r>
      <w:r w:rsidRPr="00F8123F">
        <w:rPr>
          <w:lang w:val="fr-FR"/>
        </w:rPr>
        <w:t>politique</w:t>
      </w:r>
      <w:r w:rsidRPr="00F8123F">
        <w:rPr>
          <w:spacing w:val="3"/>
          <w:lang w:val="fr-FR"/>
        </w:rPr>
        <w:t xml:space="preserve"> </w:t>
      </w:r>
      <w:r w:rsidRPr="00F8123F">
        <w:rPr>
          <w:lang w:val="fr-FR"/>
        </w:rPr>
        <w:t>de</w:t>
      </w:r>
      <w:r w:rsidRPr="00F8123F">
        <w:rPr>
          <w:spacing w:val="5"/>
          <w:lang w:val="fr-FR"/>
        </w:rPr>
        <w:t xml:space="preserve"> </w:t>
      </w:r>
      <w:r w:rsidRPr="00F8123F">
        <w:rPr>
          <w:lang w:val="fr-FR"/>
        </w:rPr>
        <w:t>maintenance,</w:t>
      </w:r>
      <w:r w:rsidRPr="00F8123F">
        <w:rPr>
          <w:spacing w:val="6"/>
          <w:lang w:val="fr-FR"/>
        </w:rPr>
        <w:t xml:space="preserve"> </w:t>
      </w:r>
      <w:r w:rsidRPr="00F8123F">
        <w:rPr>
          <w:lang w:val="fr-FR"/>
        </w:rPr>
        <w:t>tel</w:t>
      </w:r>
      <w:r w:rsidRPr="00F8123F">
        <w:rPr>
          <w:spacing w:val="5"/>
          <w:lang w:val="fr-FR"/>
        </w:rPr>
        <w:t xml:space="preserve"> </w:t>
      </w:r>
      <w:r w:rsidRPr="00F8123F">
        <w:rPr>
          <w:lang w:val="fr-FR"/>
        </w:rPr>
        <w:t>que: coût, délai, qualité, sécurité,…</w:t>
      </w:r>
    </w:p>
    <w:p w:rsidR="00E25EC7" w:rsidRPr="00F8123F" w:rsidRDefault="00E25EC7" w:rsidP="00E44242">
      <w:pPr>
        <w:pStyle w:val="Titre31"/>
        <w:numPr>
          <w:ilvl w:val="3"/>
          <w:numId w:val="30"/>
        </w:numPr>
        <w:tabs>
          <w:tab w:val="left" w:pos="2337"/>
        </w:tabs>
        <w:spacing w:before="240" w:line="360" w:lineRule="auto"/>
        <w:ind w:right="2"/>
        <w:jc w:val="both"/>
        <w:rPr>
          <w:lang w:val="fr-FR"/>
        </w:rPr>
      </w:pPr>
      <w:bookmarkStart w:id="9" w:name="_TOC_250030"/>
      <w:r w:rsidRPr="00F8123F">
        <w:rPr>
          <w:lang w:val="fr-FR"/>
        </w:rPr>
        <w:t xml:space="preserve">Fonction </w:t>
      </w:r>
      <w:bookmarkEnd w:id="9"/>
      <w:r w:rsidRPr="00F8123F">
        <w:rPr>
          <w:lang w:val="fr-FR"/>
        </w:rPr>
        <w:t>ordonnancement</w:t>
      </w:r>
    </w:p>
    <w:p w:rsidR="00E25EC7" w:rsidRPr="00F8123F" w:rsidRDefault="00E25EC7" w:rsidP="00E25EC7">
      <w:pPr>
        <w:pStyle w:val="Corpsdetexte"/>
        <w:spacing w:before="240" w:line="360" w:lineRule="auto"/>
        <w:ind w:right="2" w:firstLine="708"/>
        <w:jc w:val="both"/>
        <w:rPr>
          <w:lang w:val="fr-FR"/>
        </w:rPr>
      </w:pPr>
      <w:r w:rsidRPr="00F8123F">
        <w:rPr>
          <w:lang w:val="fr-FR"/>
        </w:rPr>
        <w:t>L'ordonnancement représente la fonction du "chef d'orchestre". Dans un service maintenance caractérisé par l'extrême variété des tâches en nature, en durée, en urgence et en criticité.</w:t>
      </w:r>
    </w:p>
    <w:p w:rsidR="00E25EC7" w:rsidRPr="00F8123F" w:rsidRDefault="00E25EC7" w:rsidP="00E44242">
      <w:pPr>
        <w:pStyle w:val="Titre31"/>
        <w:numPr>
          <w:ilvl w:val="3"/>
          <w:numId w:val="30"/>
        </w:numPr>
        <w:tabs>
          <w:tab w:val="left" w:pos="2337"/>
        </w:tabs>
        <w:spacing w:before="240" w:line="360" w:lineRule="auto"/>
        <w:ind w:right="2"/>
        <w:jc w:val="both"/>
        <w:rPr>
          <w:lang w:val="fr-FR"/>
        </w:rPr>
      </w:pPr>
      <w:bookmarkStart w:id="10" w:name="_TOC_250029"/>
      <w:r w:rsidRPr="00F8123F">
        <w:rPr>
          <w:lang w:val="fr-FR"/>
        </w:rPr>
        <w:t xml:space="preserve">Fonction </w:t>
      </w:r>
      <w:bookmarkEnd w:id="10"/>
      <w:r w:rsidRPr="00F8123F">
        <w:rPr>
          <w:lang w:val="fr-FR"/>
        </w:rPr>
        <w:t>réalisation</w:t>
      </w:r>
    </w:p>
    <w:p w:rsidR="00E25EC7" w:rsidRPr="00F8123F" w:rsidRDefault="00E25EC7" w:rsidP="00E25EC7">
      <w:pPr>
        <w:pStyle w:val="Corpsdetexte"/>
        <w:spacing w:before="90" w:line="360" w:lineRule="auto"/>
        <w:ind w:right="2" w:firstLine="708"/>
        <w:jc w:val="both"/>
        <w:rPr>
          <w:lang w:val="fr-FR"/>
        </w:rPr>
      </w:pPr>
      <w:r w:rsidRPr="00F8123F">
        <w:rPr>
          <w:lang w:val="fr-FR"/>
        </w:rPr>
        <w:t>La réalisation consiste à mettre en œuvre les moyens définis dans le dossier de préparation</w:t>
      </w:r>
      <w:r>
        <w:rPr>
          <w:lang w:val="fr-FR"/>
        </w:rPr>
        <w:t xml:space="preserve"> </w:t>
      </w:r>
      <w:r w:rsidRPr="00F8123F">
        <w:rPr>
          <w:lang w:val="fr-FR"/>
        </w:rPr>
        <w:t>dans les règles de l'art, pour atteindre les résultats attendus dans les délais préconisés par l'ordonnancement.</w:t>
      </w:r>
    </w:p>
    <w:p w:rsidR="00E25EC7" w:rsidRPr="00F8123F" w:rsidRDefault="00E25EC7" w:rsidP="00E44242">
      <w:pPr>
        <w:pStyle w:val="Titre31"/>
        <w:numPr>
          <w:ilvl w:val="3"/>
          <w:numId w:val="30"/>
        </w:numPr>
        <w:tabs>
          <w:tab w:val="left" w:pos="2337"/>
        </w:tabs>
        <w:spacing w:before="6" w:line="360" w:lineRule="auto"/>
        <w:ind w:right="2"/>
        <w:jc w:val="both"/>
        <w:rPr>
          <w:lang w:val="fr-FR"/>
        </w:rPr>
      </w:pPr>
      <w:bookmarkStart w:id="11" w:name="_TOC_250028"/>
      <w:r w:rsidRPr="00F8123F">
        <w:rPr>
          <w:lang w:val="fr-FR"/>
        </w:rPr>
        <w:t xml:space="preserve">Fonction </w:t>
      </w:r>
      <w:bookmarkEnd w:id="11"/>
      <w:r w:rsidRPr="00F8123F">
        <w:rPr>
          <w:lang w:val="fr-FR"/>
        </w:rPr>
        <w:t>gestion</w:t>
      </w:r>
    </w:p>
    <w:p w:rsidR="00E25EC7" w:rsidRPr="00F8123F" w:rsidRDefault="00E25EC7" w:rsidP="00E25EC7">
      <w:pPr>
        <w:pStyle w:val="Corpsdetexte"/>
        <w:spacing w:before="134" w:line="360" w:lineRule="auto"/>
        <w:ind w:right="2" w:firstLine="708"/>
        <w:jc w:val="both"/>
        <w:rPr>
          <w:lang w:val="fr-FR"/>
        </w:rPr>
      </w:pPr>
      <w:r w:rsidRPr="00F8123F">
        <w:rPr>
          <w:lang w:val="fr-FR"/>
        </w:rPr>
        <w:t>La fonction gestion du service maintenance devra être capable d'assurer la gestion des équipements, la gestion des interventions, la gestion des stocks, la gestion des ressources humaines et la gestion du budget.</w:t>
      </w:r>
    </w:p>
    <w:p w:rsidR="00E25EC7" w:rsidRPr="00F8123F" w:rsidRDefault="00E25EC7" w:rsidP="00283546">
      <w:pPr>
        <w:pStyle w:val="Titre31"/>
        <w:numPr>
          <w:ilvl w:val="2"/>
          <w:numId w:val="30"/>
        </w:numPr>
        <w:tabs>
          <w:tab w:val="left" w:pos="1557"/>
        </w:tabs>
        <w:spacing w:before="240" w:line="360" w:lineRule="auto"/>
        <w:ind w:right="2"/>
        <w:jc w:val="both"/>
        <w:rPr>
          <w:lang w:val="fr-FR"/>
        </w:rPr>
      </w:pPr>
      <w:bookmarkStart w:id="12" w:name="_TOC_250027"/>
      <w:bookmarkEnd w:id="12"/>
      <w:r w:rsidRPr="00F8123F">
        <w:rPr>
          <w:lang w:val="fr-FR"/>
        </w:rPr>
        <w:t>Domaines d'action du service maintenance</w:t>
      </w:r>
    </w:p>
    <w:p w:rsidR="00E25EC7" w:rsidRPr="00F8123F" w:rsidRDefault="00E25EC7" w:rsidP="00E25EC7">
      <w:pPr>
        <w:pStyle w:val="Corpsdetexte"/>
        <w:spacing w:before="240" w:line="360" w:lineRule="auto"/>
        <w:ind w:right="2" w:firstLine="708"/>
        <w:jc w:val="both"/>
        <w:rPr>
          <w:lang w:val="fr-FR"/>
        </w:rPr>
      </w:pPr>
      <w:r w:rsidRPr="00F8123F">
        <w:rPr>
          <w:lang w:val="fr-FR"/>
        </w:rPr>
        <w:t>Voici la liste des différentes tâches dont un service maintenance peut avoir la responsabilité</w:t>
      </w:r>
    </w:p>
    <w:p w:rsidR="00E25EC7" w:rsidRPr="00F8123F" w:rsidRDefault="00E25EC7" w:rsidP="007B4508">
      <w:pPr>
        <w:pStyle w:val="Paragraphedeliste"/>
        <w:numPr>
          <w:ilvl w:val="3"/>
          <w:numId w:val="5"/>
        </w:numPr>
        <w:tabs>
          <w:tab w:val="left" w:pos="2014"/>
          <w:tab w:val="left" w:pos="2015"/>
        </w:tabs>
        <w:spacing w:before="120" w:line="360" w:lineRule="auto"/>
        <w:ind w:left="794" w:right="2" w:hanging="360"/>
        <w:jc w:val="both"/>
        <w:rPr>
          <w:sz w:val="24"/>
          <w:lang w:val="fr-FR"/>
        </w:rPr>
      </w:pPr>
      <w:r w:rsidRPr="00F8123F">
        <w:rPr>
          <w:sz w:val="24"/>
          <w:lang w:val="fr-FR"/>
        </w:rPr>
        <w:t>La maintenance des équipements : actions correctives et préventives, dépannages, réparations et révisions.</w:t>
      </w:r>
    </w:p>
    <w:p w:rsidR="00E25EC7" w:rsidRPr="00F8123F" w:rsidRDefault="00E25EC7" w:rsidP="007B4508">
      <w:pPr>
        <w:pStyle w:val="Paragraphedeliste"/>
        <w:numPr>
          <w:ilvl w:val="3"/>
          <w:numId w:val="5"/>
        </w:numPr>
        <w:tabs>
          <w:tab w:val="left" w:pos="2014"/>
          <w:tab w:val="left" w:pos="2015"/>
        </w:tabs>
        <w:spacing w:before="120" w:line="360" w:lineRule="auto"/>
        <w:ind w:left="794" w:right="2" w:hanging="360"/>
        <w:jc w:val="both"/>
        <w:rPr>
          <w:sz w:val="24"/>
          <w:lang w:val="fr-FR"/>
        </w:rPr>
      </w:pPr>
      <w:r w:rsidRPr="00F8123F">
        <w:rPr>
          <w:sz w:val="24"/>
          <w:lang w:val="fr-FR"/>
        </w:rPr>
        <w:t>L’amélioration du matériel dans l’optique de la qualité, de la productivité et de la</w:t>
      </w:r>
      <w:r w:rsidRPr="00F8123F">
        <w:rPr>
          <w:spacing w:val="-1"/>
          <w:sz w:val="24"/>
          <w:lang w:val="fr-FR"/>
        </w:rPr>
        <w:t xml:space="preserve"> </w:t>
      </w:r>
      <w:r w:rsidRPr="00F8123F">
        <w:rPr>
          <w:sz w:val="24"/>
          <w:lang w:val="fr-FR"/>
        </w:rPr>
        <w:t>sécurité.</w:t>
      </w:r>
    </w:p>
    <w:p w:rsidR="00E25EC7" w:rsidRPr="00F8123F" w:rsidRDefault="00E25EC7" w:rsidP="007B4508">
      <w:pPr>
        <w:pStyle w:val="Paragraphedeliste"/>
        <w:numPr>
          <w:ilvl w:val="3"/>
          <w:numId w:val="5"/>
        </w:numPr>
        <w:tabs>
          <w:tab w:val="left" w:pos="2014"/>
          <w:tab w:val="left" w:pos="2015"/>
        </w:tabs>
        <w:spacing w:before="120" w:line="360" w:lineRule="auto"/>
        <w:ind w:left="794" w:right="2" w:hanging="360"/>
        <w:jc w:val="both"/>
        <w:rPr>
          <w:sz w:val="24"/>
          <w:lang w:val="fr-FR"/>
        </w:rPr>
      </w:pPr>
      <w:r w:rsidRPr="00F8123F">
        <w:rPr>
          <w:sz w:val="24"/>
          <w:lang w:val="fr-FR"/>
        </w:rPr>
        <w:t>Les travaux neufs: participation au choix, à l’installation et au démarrage des équipements</w:t>
      </w:r>
      <w:r w:rsidRPr="00F8123F">
        <w:rPr>
          <w:spacing w:val="-1"/>
          <w:sz w:val="24"/>
          <w:lang w:val="fr-FR"/>
        </w:rPr>
        <w:t xml:space="preserve"> </w:t>
      </w:r>
      <w:r w:rsidRPr="00F8123F">
        <w:rPr>
          <w:sz w:val="24"/>
          <w:lang w:val="fr-FR"/>
        </w:rPr>
        <w:t>nouveaux.</w:t>
      </w:r>
    </w:p>
    <w:p w:rsidR="00E25EC7" w:rsidRPr="00F8123F" w:rsidRDefault="00E25EC7" w:rsidP="007B4508">
      <w:pPr>
        <w:pStyle w:val="Paragraphedeliste"/>
        <w:numPr>
          <w:ilvl w:val="3"/>
          <w:numId w:val="5"/>
        </w:numPr>
        <w:tabs>
          <w:tab w:val="left" w:pos="2077"/>
          <w:tab w:val="left" w:pos="2078"/>
        </w:tabs>
        <w:spacing w:before="120" w:line="360" w:lineRule="auto"/>
        <w:ind w:left="794" w:right="2" w:hanging="360"/>
        <w:jc w:val="both"/>
        <w:rPr>
          <w:sz w:val="24"/>
          <w:lang w:val="fr-FR"/>
        </w:rPr>
      </w:pPr>
      <w:r w:rsidRPr="00F8123F">
        <w:rPr>
          <w:sz w:val="24"/>
          <w:lang w:val="fr-FR"/>
        </w:rPr>
        <w:lastRenderedPageBreak/>
        <w:t>Les travaux concernant l’hygiène, la sécurité, l’environnement, la pollution et les conditions de</w:t>
      </w:r>
      <w:r w:rsidRPr="00F8123F">
        <w:rPr>
          <w:spacing w:val="-2"/>
          <w:sz w:val="24"/>
          <w:lang w:val="fr-FR"/>
        </w:rPr>
        <w:t xml:space="preserve"> </w:t>
      </w:r>
      <w:r w:rsidRPr="00F8123F">
        <w:rPr>
          <w:sz w:val="24"/>
          <w:lang w:val="fr-FR"/>
        </w:rPr>
        <w:t>travail</w:t>
      </w:r>
    </w:p>
    <w:p w:rsidR="00E25EC7" w:rsidRPr="00F8123F" w:rsidRDefault="00E25EC7" w:rsidP="007B4508">
      <w:pPr>
        <w:pStyle w:val="Paragraphedeliste"/>
        <w:numPr>
          <w:ilvl w:val="3"/>
          <w:numId w:val="5"/>
        </w:numPr>
        <w:tabs>
          <w:tab w:val="left" w:pos="2012"/>
          <w:tab w:val="left" w:pos="2013"/>
        </w:tabs>
        <w:spacing w:before="120" w:line="360" w:lineRule="auto"/>
        <w:ind w:left="794" w:right="2" w:hanging="360"/>
        <w:jc w:val="both"/>
        <w:rPr>
          <w:sz w:val="24"/>
          <w:lang w:val="fr-FR"/>
        </w:rPr>
      </w:pPr>
      <w:r w:rsidRPr="00F8123F">
        <w:rPr>
          <w:sz w:val="24"/>
          <w:lang w:val="fr-FR"/>
        </w:rPr>
        <w:t>L’exécution et la réparation des pièces de</w:t>
      </w:r>
      <w:r w:rsidRPr="00F8123F">
        <w:rPr>
          <w:spacing w:val="-5"/>
          <w:sz w:val="24"/>
          <w:lang w:val="fr-FR"/>
        </w:rPr>
        <w:t xml:space="preserve"> </w:t>
      </w:r>
      <w:r w:rsidRPr="00F8123F">
        <w:rPr>
          <w:sz w:val="24"/>
          <w:lang w:val="fr-FR"/>
        </w:rPr>
        <w:t>rechanges.</w:t>
      </w:r>
    </w:p>
    <w:p w:rsidR="00E25EC7" w:rsidRPr="00F8123F" w:rsidRDefault="00E25EC7" w:rsidP="007B4508">
      <w:pPr>
        <w:pStyle w:val="Paragraphedeliste"/>
        <w:numPr>
          <w:ilvl w:val="3"/>
          <w:numId w:val="5"/>
        </w:numPr>
        <w:tabs>
          <w:tab w:val="left" w:pos="2012"/>
          <w:tab w:val="left" w:pos="2013"/>
        </w:tabs>
        <w:spacing w:before="120" w:line="360" w:lineRule="auto"/>
        <w:ind w:left="794" w:right="2" w:hanging="360"/>
        <w:jc w:val="both"/>
        <w:rPr>
          <w:sz w:val="24"/>
          <w:lang w:val="fr-FR"/>
        </w:rPr>
      </w:pPr>
      <w:r w:rsidRPr="00F8123F">
        <w:rPr>
          <w:sz w:val="24"/>
          <w:lang w:val="fr-FR"/>
        </w:rPr>
        <w:t>L’approvisionnement et la gestion des outillages et pièces de</w:t>
      </w:r>
      <w:r w:rsidRPr="00F8123F">
        <w:rPr>
          <w:spacing w:val="-7"/>
          <w:sz w:val="24"/>
          <w:lang w:val="fr-FR"/>
        </w:rPr>
        <w:t xml:space="preserve"> </w:t>
      </w:r>
      <w:r w:rsidRPr="00F8123F">
        <w:rPr>
          <w:sz w:val="24"/>
          <w:lang w:val="fr-FR"/>
        </w:rPr>
        <w:t>rechange</w:t>
      </w:r>
    </w:p>
    <w:p w:rsidR="00E25EC7" w:rsidRPr="00E25EC7" w:rsidRDefault="00E25EC7" w:rsidP="007B4508">
      <w:pPr>
        <w:pStyle w:val="Paragraphedeliste"/>
        <w:numPr>
          <w:ilvl w:val="3"/>
          <w:numId w:val="5"/>
        </w:numPr>
        <w:tabs>
          <w:tab w:val="left" w:pos="2014"/>
          <w:tab w:val="left" w:pos="2015"/>
        </w:tabs>
        <w:spacing w:before="120" w:line="360" w:lineRule="auto"/>
        <w:ind w:left="794" w:right="2" w:hanging="360"/>
        <w:jc w:val="both"/>
        <w:rPr>
          <w:sz w:val="24"/>
          <w:lang w:val="fr-FR"/>
        </w:rPr>
      </w:pPr>
      <w:r w:rsidRPr="00F8123F">
        <w:rPr>
          <w:sz w:val="24"/>
          <w:lang w:val="fr-FR"/>
        </w:rPr>
        <w:t>L’entretien général des bâtiments administratifs ou industriels, des</w:t>
      </w:r>
      <w:r w:rsidRPr="00F8123F">
        <w:rPr>
          <w:spacing w:val="33"/>
          <w:sz w:val="24"/>
          <w:lang w:val="fr-FR"/>
        </w:rPr>
        <w:t xml:space="preserve"> </w:t>
      </w:r>
      <w:r w:rsidRPr="00F8123F">
        <w:rPr>
          <w:sz w:val="24"/>
          <w:lang w:val="fr-FR"/>
        </w:rPr>
        <w:t>espaces verts, des véhicules,... ce qui prouve le bien-fondé d’une formation</w:t>
      </w:r>
      <w:r w:rsidRPr="00F8123F">
        <w:rPr>
          <w:spacing w:val="-7"/>
          <w:sz w:val="24"/>
          <w:lang w:val="fr-FR"/>
        </w:rPr>
        <w:t xml:space="preserve"> </w:t>
      </w:r>
      <w:r w:rsidRPr="00F8123F">
        <w:rPr>
          <w:sz w:val="24"/>
          <w:lang w:val="fr-FR"/>
        </w:rPr>
        <w:t>polyvalente</w:t>
      </w:r>
    </w:p>
    <w:p w:rsidR="00E25EC7" w:rsidRPr="00F8123F" w:rsidRDefault="00E25EC7" w:rsidP="00283546">
      <w:pPr>
        <w:pStyle w:val="Titre31"/>
        <w:numPr>
          <w:ilvl w:val="2"/>
          <w:numId w:val="30"/>
        </w:numPr>
        <w:tabs>
          <w:tab w:val="left" w:pos="1737"/>
        </w:tabs>
        <w:spacing w:before="240" w:line="360" w:lineRule="auto"/>
        <w:ind w:right="2"/>
        <w:jc w:val="both"/>
        <w:rPr>
          <w:lang w:val="fr-FR"/>
        </w:rPr>
      </w:pPr>
      <w:bookmarkStart w:id="13" w:name="_TOC_250026"/>
      <w:r w:rsidRPr="00F8123F">
        <w:rPr>
          <w:lang w:val="fr-FR"/>
        </w:rPr>
        <w:t>Place du service maintenance dans</w:t>
      </w:r>
      <w:r w:rsidRPr="00F8123F">
        <w:rPr>
          <w:spacing w:val="-2"/>
          <w:lang w:val="fr-FR"/>
        </w:rPr>
        <w:t xml:space="preserve"> </w:t>
      </w:r>
      <w:bookmarkEnd w:id="13"/>
      <w:r w:rsidRPr="00F8123F">
        <w:rPr>
          <w:lang w:val="fr-FR"/>
        </w:rPr>
        <w:t>l'entreprise</w:t>
      </w:r>
    </w:p>
    <w:p w:rsidR="00E25EC7" w:rsidRPr="00E25EC7" w:rsidRDefault="00E25EC7" w:rsidP="00156E9C">
      <w:pPr>
        <w:pStyle w:val="Corpsdetexte"/>
        <w:spacing w:before="240" w:line="360" w:lineRule="auto"/>
        <w:ind w:right="2" w:firstLine="708"/>
        <w:jc w:val="both"/>
        <w:rPr>
          <w:lang w:val="fr-FR"/>
        </w:rPr>
      </w:pPr>
      <w:r w:rsidRPr="00F8123F">
        <w:rPr>
          <w:spacing w:val="-3"/>
          <w:lang w:val="fr-FR"/>
        </w:rPr>
        <w:t xml:space="preserve">Les </w:t>
      </w:r>
      <w:r w:rsidRPr="00F8123F">
        <w:rPr>
          <w:lang w:val="fr-FR"/>
        </w:rPr>
        <w:t>installations et les équipements tendent à se détériorer dans le temps sous l'action de causes multiples : usures, déformations dues au fonctionnement et action des agents corrosifs.</w:t>
      </w:r>
      <w:r w:rsidRPr="00F8123F">
        <w:rPr>
          <w:w w:val="99"/>
          <w:lang w:val="fr-FR"/>
        </w:rPr>
        <w:t xml:space="preserve"> </w:t>
      </w:r>
      <w:r w:rsidRPr="00F8123F">
        <w:rPr>
          <w:lang w:val="fr-FR"/>
        </w:rPr>
        <w:t>Ces détériorations peuvent provoquer l'arrêt de fonctionnement, diminuer les capacités de production, mettre en péril la sécurité des personnes, provoquer des rebuts,  diminuer la qualité et, augmenter les coûts de la production ou d’exploitation et diminuer la</w:t>
      </w:r>
      <w:r w:rsidRPr="00F8123F">
        <w:rPr>
          <w:spacing w:val="57"/>
          <w:lang w:val="fr-FR"/>
        </w:rPr>
        <w:t xml:space="preserve"> </w:t>
      </w:r>
      <w:r w:rsidRPr="00F8123F">
        <w:rPr>
          <w:lang w:val="fr-FR"/>
        </w:rPr>
        <w:t>valeur marchande de ces moyens. Dans tous les cas ces détériorations engendrent des coûts directs</w:t>
      </w:r>
      <w:r w:rsidRPr="00F8123F">
        <w:rPr>
          <w:w w:val="99"/>
          <w:lang w:val="fr-FR"/>
        </w:rPr>
        <w:t xml:space="preserve"> </w:t>
      </w:r>
      <w:r w:rsidRPr="00F8123F">
        <w:rPr>
          <w:lang w:val="fr-FR"/>
        </w:rPr>
        <w:t>ou indirects supplémentaires. Le service maintenance, comme le service de sécurité, devient</w:t>
      </w:r>
      <w:r>
        <w:rPr>
          <w:lang w:val="fr-FR"/>
        </w:rPr>
        <w:t xml:space="preserve"> </w:t>
      </w:r>
      <w:r w:rsidRPr="00F8123F">
        <w:rPr>
          <w:lang w:val="fr-FR"/>
        </w:rPr>
        <w:t xml:space="preserve">une interface entre toutes les entités qui composent l'entreprise </w:t>
      </w:r>
      <w:r w:rsidR="00A1550F">
        <w:rPr>
          <w:lang w:val="fr-FR"/>
        </w:rPr>
        <w:t>[4</w:t>
      </w:r>
      <w:r w:rsidRPr="00A1550F">
        <w:rPr>
          <w:lang w:val="fr-FR"/>
        </w:rPr>
        <w:t>],</w:t>
      </w:r>
      <w:r w:rsidRPr="00F8123F">
        <w:rPr>
          <w:lang w:val="fr-FR"/>
        </w:rPr>
        <w:t xml:space="preserve"> voir figure </w:t>
      </w:r>
      <w:r w:rsidR="00156E9C">
        <w:rPr>
          <w:lang w:val="fr-FR"/>
        </w:rPr>
        <w:t>I</w:t>
      </w:r>
      <w:r w:rsidR="00283546">
        <w:rPr>
          <w:lang w:val="fr-FR"/>
        </w:rPr>
        <w:t>.1.</w:t>
      </w:r>
    </w:p>
    <w:p w:rsidR="0023688C" w:rsidRPr="00F8123F" w:rsidRDefault="0023688C" w:rsidP="0023688C">
      <w:pPr>
        <w:pStyle w:val="Corpsdetexte"/>
        <w:spacing w:before="8" w:after="1"/>
        <w:rPr>
          <w:sz w:val="15"/>
          <w:lang w:val="fr-FR"/>
        </w:rPr>
      </w:pPr>
    </w:p>
    <w:p w:rsidR="0023688C" w:rsidRPr="0023688C" w:rsidRDefault="0023688C" w:rsidP="0023688C">
      <w:pPr>
        <w:jc w:val="center"/>
        <w:rPr>
          <w:lang w:val="fr-FR"/>
        </w:rPr>
      </w:pPr>
      <w:r w:rsidRPr="0023688C">
        <w:rPr>
          <w:noProof/>
          <w:lang w:val="fr-FR" w:eastAsia="fr-FR"/>
        </w:rPr>
        <w:drawing>
          <wp:inline distT="0" distB="0" distL="0" distR="0">
            <wp:extent cx="5786327" cy="3767086"/>
            <wp:effectExtent l="19050" t="19050" r="23923" b="23864"/>
            <wp:docPr id="1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5.png"/>
                    <pic:cNvPicPr/>
                  </pic:nvPicPr>
                  <pic:blipFill>
                    <a:blip r:embed="rId9" cstate="print"/>
                    <a:stretch>
                      <a:fillRect/>
                    </a:stretch>
                  </pic:blipFill>
                  <pic:spPr>
                    <a:xfrm>
                      <a:off x="0" y="0"/>
                      <a:ext cx="5807827" cy="3781083"/>
                    </a:xfrm>
                    <a:prstGeom prst="rect">
                      <a:avLst/>
                    </a:prstGeom>
                    <a:ln w="19050">
                      <a:solidFill>
                        <a:schemeClr val="tx1"/>
                      </a:solidFill>
                    </a:ln>
                  </pic:spPr>
                </pic:pic>
              </a:graphicData>
            </a:graphic>
          </wp:inline>
        </w:drawing>
      </w:r>
    </w:p>
    <w:p w:rsidR="0023688C" w:rsidRPr="007B4508" w:rsidRDefault="0023688C" w:rsidP="00156E9C">
      <w:pPr>
        <w:pStyle w:val="Corpsdetexte"/>
        <w:spacing w:before="90"/>
        <w:ind w:left="2098"/>
        <w:rPr>
          <w:b/>
          <w:lang w:val="fr-FR"/>
        </w:rPr>
      </w:pPr>
      <w:r w:rsidRPr="007B4508">
        <w:rPr>
          <w:b/>
          <w:lang w:val="fr-FR"/>
        </w:rPr>
        <w:t xml:space="preserve">Figure </w:t>
      </w:r>
      <w:r w:rsidR="00156E9C">
        <w:rPr>
          <w:b/>
          <w:lang w:val="fr-FR"/>
        </w:rPr>
        <w:t>I</w:t>
      </w:r>
      <w:r w:rsidRPr="007B4508">
        <w:rPr>
          <w:b/>
          <w:lang w:val="fr-FR"/>
        </w:rPr>
        <w:t xml:space="preserve">.1. Place du service maintenance dans l'entreprise </w:t>
      </w:r>
      <w:r w:rsidR="00A1550F">
        <w:rPr>
          <w:b/>
          <w:lang w:val="fr-FR"/>
        </w:rPr>
        <w:t>[4</w:t>
      </w:r>
      <w:r w:rsidRPr="00A1550F">
        <w:rPr>
          <w:b/>
          <w:lang w:val="fr-FR"/>
        </w:rPr>
        <w:t>]</w:t>
      </w:r>
    </w:p>
    <w:p w:rsidR="0023688C" w:rsidRPr="00F8123F" w:rsidRDefault="0023688C" w:rsidP="00283546">
      <w:pPr>
        <w:pStyle w:val="Titre31"/>
        <w:numPr>
          <w:ilvl w:val="2"/>
          <w:numId w:val="30"/>
        </w:numPr>
        <w:tabs>
          <w:tab w:val="left" w:pos="1437"/>
        </w:tabs>
        <w:spacing w:before="240" w:line="360" w:lineRule="auto"/>
        <w:jc w:val="both"/>
        <w:rPr>
          <w:lang w:val="fr-FR"/>
        </w:rPr>
      </w:pPr>
      <w:bookmarkStart w:id="14" w:name="_TOC_250025"/>
      <w:r w:rsidRPr="00F8123F">
        <w:rPr>
          <w:lang w:val="fr-FR"/>
        </w:rPr>
        <w:lastRenderedPageBreak/>
        <w:t>Organisation du service</w:t>
      </w:r>
      <w:r w:rsidRPr="00F8123F">
        <w:rPr>
          <w:spacing w:val="-1"/>
          <w:lang w:val="fr-FR"/>
        </w:rPr>
        <w:t xml:space="preserve"> </w:t>
      </w:r>
      <w:bookmarkEnd w:id="14"/>
      <w:r w:rsidRPr="00F8123F">
        <w:rPr>
          <w:lang w:val="fr-FR"/>
        </w:rPr>
        <w:t>maintenance</w:t>
      </w:r>
    </w:p>
    <w:p w:rsidR="0023688C" w:rsidRPr="00F8123F" w:rsidRDefault="0023688C" w:rsidP="0023688C">
      <w:pPr>
        <w:pStyle w:val="Corpsdetexte"/>
        <w:spacing w:line="360" w:lineRule="auto"/>
        <w:ind w:right="2" w:firstLine="708"/>
        <w:jc w:val="both"/>
        <w:rPr>
          <w:lang w:val="fr-FR"/>
        </w:rPr>
      </w:pPr>
      <w:r w:rsidRPr="00F8123F">
        <w:rPr>
          <w:lang w:val="fr-FR"/>
        </w:rPr>
        <w:t xml:space="preserve">Deux types d’organisation peuvent être mises en place selon la spécificité et la taille de l’entreprise </w:t>
      </w:r>
      <w:r w:rsidR="00A1550F">
        <w:rPr>
          <w:lang w:val="fr-FR"/>
        </w:rPr>
        <w:t>[4</w:t>
      </w:r>
      <w:r w:rsidRPr="00A1550F">
        <w:rPr>
          <w:lang w:val="fr-FR"/>
        </w:rPr>
        <w:t>].</w:t>
      </w:r>
    </w:p>
    <w:p w:rsidR="0023688C" w:rsidRPr="00F8123F" w:rsidRDefault="0023688C" w:rsidP="00283546">
      <w:pPr>
        <w:pStyle w:val="Titre31"/>
        <w:numPr>
          <w:ilvl w:val="3"/>
          <w:numId w:val="30"/>
        </w:numPr>
        <w:tabs>
          <w:tab w:val="left" w:pos="2157"/>
        </w:tabs>
        <w:spacing w:before="240" w:line="360" w:lineRule="auto"/>
        <w:ind w:right="2"/>
        <w:jc w:val="both"/>
        <w:rPr>
          <w:lang w:val="fr-FR"/>
        </w:rPr>
      </w:pPr>
      <w:bookmarkStart w:id="15" w:name="_TOC_250024"/>
      <w:r w:rsidRPr="00F8123F">
        <w:rPr>
          <w:lang w:val="fr-FR"/>
        </w:rPr>
        <w:t>Maintenance</w:t>
      </w:r>
      <w:r w:rsidRPr="00F8123F">
        <w:rPr>
          <w:spacing w:val="-2"/>
          <w:lang w:val="fr-FR"/>
        </w:rPr>
        <w:t xml:space="preserve"> </w:t>
      </w:r>
      <w:bookmarkEnd w:id="15"/>
      <w:r w:rsidRPr="00F8123F">
        <w:rPr>
          <w:lang w:val="fr-FR"/>
        </w:rPr>
        <w:t>centralisée</w:t>
      </w:r>
    </w:p>
    <w:p w:rsidR="0023688C" w:rsidRPr="00F8123F" w:rsidRDefault="0023688C" w:rsidP="0023688C">
      <w:pPr>
        <w:pStyle w:val="Corpsdetexte"/>
        <w:spacing w:line="360" w:lineRule="auto"/>
        <w:ind w:right="2" w:firstLine="708"/>
        <w:jc w:val="both"/>
        <w:rPr>
          <w:lang w:val="fr-FR"/>
        </w:rPr>
      </w:pPr>
      <w:r w:rsidRPr="00F8123F">
        <w:rPr>
          <w:lang w:val="fr-FR"/>
        </w:rPr>
        <w:t>Ce type d’organisation prévoit la centralisation de toutes les activités de maintenance sous forme d’une seule entité. Cette entité gère la maintenance globale de toute l’entreprise (ateliers et secteurs). Parmi les avantages de ce type d’organisation on peut citer</w:t>
      </w:r>
      <w:r w:rsidRPr="00F8123F">
        <w:rPr>
          <w:spacing w:val="-4"/>
          <w:lang w:val="fr-FR"/>
        </w:rPr>
        <w:t xml:space="preserve"> </w:t>
      </w:r>
      <w:r w:rsidRPr="00F8123F">
        <w:rPr>
          <w:lang w:val="fr-FR"/>
        </w:rPr>
        <w:t>:</w:t>
      </w:r>
    </w:p>
    <w:p w:rsidR="0023688C" w:rsidRPr="00F8123F" w:rsidRDefault="0023688C" w:rsidP="000B3341">
      <w:pPr>
        <w:pStyle w:val="Paragraphedeliste"/>
        <w:numPr>
          <w:ilvl w:val="4"/>
          <w:numId w:val="6"/>
        </w:numPr>
        <w:tabs>
          <w:tab w:val="left" w:pos="2012"/>
          <w:tab w:val="left" w:pos="2013"/>
        </w:tabs>
        <w:spacing w:before="0" w:line="360" w:lineRule="auto"/>
        <w:ind w:left="794" w:right="2" w:hanging="360"/>
        <w:jc w:val="both"/>
        <w:rPr>
          <w:sz w:val="24"/>
          <w:lang w:val="fr-FR"/>
        </w:rPr>
      </w:pPr>
      <w:r w:rsidRPr="00F8123F">
        <w:rPr>
          <w:sz w:val="24"/>
          <w:lang w:val="fr-FR"/>
        </w:rPr>
        <w:t>Facilité de</w:t>
      </w:r>
      <w:r w:rsidRPr="00F8123F">
        <w:rPr>
          <w:spacing w:val="-3"/>
          <w:sz w:val="24"/>
          <w:lang w:val="fr-FR"/>
        </w:rPr>
        <w:t xml:space="preserve"> </w:t>
      </w:r>
      <w:r w:rsidRPr="00F8123F">
        <w:rPr>
          <w:sz w:val="24"/>
          <w:lang w:val="fr-FR"/>
        </w:rPr>
        <w:t>planning</w:t>
      </w:r>
    </w:p>
    <w:p w:rsidR="0023688C" w:rsidRPr="00F8123F" w:rsidRDefault="0023688C" w:rsidP="000B3341">
      <w:pPr>
        <w:pStyle w:val="Paragraphedeliste"/>
        <w:numPr>
          <w:ilvl w:val="4"/>
          <w:numId w:val="6"/>
        </w:numPr>
        <w:tabs>
          <w:tab w:val="left" w:pos="2012"/>
          <w:tab w:val="left" w:pos="2013"/>
        </w:tabs>
        <w:spacing w:before="0" w:line="360" w:lineRule="auto"/>
        <w:ind w:left="794" w:right="2" w:hanging="360"/>
        <w:jc w:val="both"/>
        <w:rPr>
          <w:sz w:val="24"/>
          <w:lang w:val="fr-FR"/>
        </w:rPr>
      </w:pPr>
      <w:r w:rsidRPr="00F8123F">
        <w:rPr>
          <w:sz w:val="24"/>
          <w:lang w:val="fr-FR"/>
        </w:rPr>
        <w:t>Facilité de</w:t>
      </w:r>
      <w:r w:rsidRPr="00F8123F">
        <w:rPr>
          <w:spacing w:val="-9"/>
          <w:sz w:val="24"/>
          <w:lang w:val="fr-FR"/>
        </w:rPr>
        <w:t xml:space="preserve"> </w:t>
      </w:r>
      <w:r w:rsidRPr="00F8123F">
        <w:rPr>
          <w:sz w:val="24"/>
          <w:lang w:val="fr-FR"/>
        </w:rPr>
        <w:t>surveillance</w:t>
      </w:r>
    </w:p>
    <w:p w:rsidR="0023688C" w:rsidRPr="00F8123F" w:rsidRDefault="0023688C" w:rsidP="000B3341">
      <w:pPr>
        <w:pStyle w:val="Paragraphedeliste"/>
        <w:numPr>
          <w:ilvl w:val="4"/>
          <w:numId w:val="6"/>
        </w:numPr>
        <w:tabs>
          <w:tab w:val="left" w:pos="2012"/>
          <w:tab w:val="left" w:pos="2013"/>
        </w:tabs>
        <w:spacing w:before="0" w:line="360" w:lineRule="auto"/>
        <w:ind w:left="794" w:right="2" w:hanging="360"/>
        <w:jc w:val="both"/>
        <w:rPr>
          <w:sz w:val="24"/>
          <w:lang w:val="fr-FR"/>
        </w:rPr>
      </w:pPr>
      <w:r w:rsidRPr="00F8123F">
        <w:rPr>
          <w:sz w:val="24"/>
          <w:lang w:val="fr-FR"/>
        </w:rPr>
        <w:t>Magasins bien</w:t>
      </w:r>
      <w:r w:rsidRPr="00F8123F">
        <w:rPr>
          <w:spacing w:val="-5"/>
          <w:sz w:val="24"/>
          <w:lang w:val="fr-FR"/>
        </w:rPr>
        <w:t xml:space="preserve"> </w:t>
      </w:r>
      <w:r w:rsidRPr="00F8123F">
        <w:rPr>
          <w:sz w:val="24"/>
          <w:lang w:val="fr-FR"/>
        </w:rPr>
        <w:t>équipés</w:t>
      </w:r>
    </w:p>
    <w:p w:rsidR="0023688C" w:rsidRPr="0023688C" w:rsidRDefault="0023688C" w:rsidP="000B3341">
      <w:pPr>
        <w:pStyle w:val="Paragraphedeliste"/>
        <w:numPr>
          <w:ilvl w:val="4"/>
          <w:numId w:val="6"/>
        </w:numPr>
        <w:tabs>
          <w:tab w:val="left" w:pos="2012"/>
          <w:tab w:val="left" w:pos="2013"/>
        </w:tabs>
        <w:spacing w:before="0" w:line="360" w:lineRule="auto"/>
        <w:ind w:left="794" w:right="2" w:hanging="360"/>
        <w:jc w:val="both"/>
        <w:rPr>
          <w:sz w:val="24"/>
          <w:lang w:val="fr-FR"/>
        </w:rPr>
      </w:pPr>
      <w:r w:rsidRPr="00F8123F">
        <w:rPr>
          <w:sz w:val="24"/>
          <w:lang w:val="fr-FR"/>
        </w:rPr>
        <w:t>Contrôle effectif de la</w:t>
      </w:r>
      <w:r w:rsidRPr="00F8123F">
        <w:rPr>
          <w:spacing w:val="-3"/>
          <w:sz w:val="24"/>
          <w:lang w:val="fr-FR"/>
        </w:rPr>
        <w:t xml:space="preserve"> </w:t>
      </w:r>
      <w:r w:rsidRPr="00F8123F">
        <w:rPr>
          <w:sz w:val="24"/>
          <w:lang w:val="fr-FR"/>
        </w:rPr>
        <w:t>main-d’œuvre</w:t>
      </w:r>
    </w:p>
    <w:p w:rsidR="0023688C" w:rsidRPr="00F8123F" w:rsidRDefault="0023688C" w:rsidP="00283546">
      <w:pPr>
        <w:pStyle w:val="Titre31"/>
        <w:numPr>
          <w:ilvl w:val="3"/>
          <w:numId w:val="30"/>
        </w:numPr>
        <w:tabs>
          <w:tab w:val="left" w:pos="2157"/>
        </w:tabs>
        <w:spacing w:line="360" w:lineRule="auto"/>
        <w:ind w:right="2"/>
        <w:jc w:val="both"/>
        <w:rPr>
          <w:lang w:val="fr-FR"/>
        </w:rPr>
      </w:pPr>
      <w:bookmarkStart w:id="16" w:name="_TOC_250023"/>
      <w:r w:rsidRPr="00F8123F">
        <w:rPr>
          <w:lang w:val="fr-FR"/>
        </w:rPr>
        <w:t>Maintenance</w:t>
      </w:r>
      <w:r w:rsidRPr="00F8123F">
        <w:rPr>
          <w:spacing w:val="-2"/>
          <w:lang w:val="fr-FR"/>
        </w:rPr>
        <w:t xml:space="preserve"> </w:t>
      </w:r>
      <w:bookmarkEnd w:id="16"/>
      <w:r w:rsidRPr="00F8123F">
        <w:rPr>
          <w:lang w:val="fr-FR"/>
        </w:rPr>
        <w:t>décentralisée</w:t>
      </w:r>
    </w:p>
    <w:p w:rsidR="0023688C" w:rsidRPr="00F8123F" w:rsidRDefault="0023688C" w:rsidP="0023688C">
      <w:pPr>
        <w:pStyle w:val="Corpsdetexte"/>
        <w:spacing w:before="132" w:line="360" w:lineRule="auto"/>
        <w:ind w:right="2" w:firstLine="708"/>
        <w:jc w:val="both"/>
        <w:rPr>
          <w:lang w:val="fr-FR"/>
        </w:rPr>
      </w:pPr>
      <w:r w:rsidRPr="00F8123F">
        <w:rPr>
          <w:lang w:val="fr-FR"/>
        </w:rPr>
        <w:t>Chaque secteur d’activité a son atelier sectoriel de maintenance. Comme caractéristique de ce type d’organisation on trouve :</w:t>
      </w:r>
    </w:p>
    <w:p w:rsidR="0023688C" w:rsidRPr="00F8123F" w:rsidRDefault="0023688C" w:rsidP="000B3341">
      <w:pPr>
        <w:pStyle w:val="Paragraphedeliste"/>
        <w:numPr>
          <w:ilvl w:val="4"/>
          <w:numId w:val="6"/>
        </w:numPr>
        <w:tabs>
          <w:tab w:val="left" w:pos="2012"/>
          <w:tab w:val="left" w:pos="2013"/>
        </w:tabs>
        <w:spacing w:before="0" w:line="360" w:lineRule="auto"/>
        <w:ind w:left="794" w:right="2" w:hanging="360"/>
        <w:jc w:val="both"/>
        <w:rPr>
          <w:sz w:val="24"/>
          <w:lang w:val="fr-FR"/>
        </w:rPr>
      </w:pPr>
      <w:r w:rsidRPr="00F8123F">
        <w:rPr>
          <w:sz w:val="24"/>
          <w:lang w:val="fr-FR"/>
        </w:rPr>
        <w:t>Service</w:t>
      </w:r>
      <w:r w:rsidRPr="00F8123F">
        <w:rPr>
          <w:spacing w:val="-2"/>
          <w:sz w:val="24"/>
          <w:lang w:val="fr-FR"/>
        </w:rPr>
        <w:t xml:space="preserve"> </w:t>
      </w:r>
      <w:r w:rsidRPr="00F8123F">
        <w:rPr>
          <w:sz w:val="24"/>
          <w:lang w:val="fr-FR"/>
        </w:rPr>
        <w:t>rapide</w:t>
      </w:r>
    </w:p>
    <w:p w:rsidR="0023688C" w:rsidRPr="00F8123F" w:rsidRDefault="0023688C" w:rsidP="000B3341">
      <w:pPr>
        <w:pStyle w:val="Paragraphedeliste"/>
        <w:numPr>
          <w:ilvl w:val="4"/>
          <w:numId w:val="6"/>
        </w:numPr>
        <w:tabs>
          <w:tab w:val="left" w:pos="2012"/>
          <w:tab w:val="left" w:pos="2013"/>
        </w:tabs>
        <w:spacing w:before="0" w:line="360" w:lineRule="auto"/>
        <w:ind w:left="794" w:right="2" w:hanging="360"/>
        <w:jc w:val="both"/>
        <w:rPr>
          <w:sz w:val="24"/>
          <w:lang w:val="fr-FR"/>
        </w:rPr>
      </w:pPr>
      <w:r w:rsidRPr="00F8123F">
        <w:rPr>
          <w:sz w:val="24"/>
          <w:lang w:val="fr-FR"/>
        </w:rPr>
        <w:t>Connaissances</w:t>
      </w:r>
      <w:r w:rsidRPr="00F8123F">
        <w:rPr>
          <w:spacing w:val="-1"/>
          <w:sz w:val="24"/>
          <w:lang w:val="fr-FR"/>
        </w:rPr>
        <w:t xml:space="preserve"> </w:t>
      </w:r>
      <w:r w:rsidRPr="00F8123F">
        <w:rPr>
          <w:sz w:val="24"/>
          <w:lang w:val="fr-FR"/>
        </w:rPr>
        <w:t>spécialisées</w:t>
      </w:r>
    </w:p>
    <w:p w:rsidR="0023688C" w:rsidRDefault="0023688C" w:rsidP="000B3341">
      <w:pPr>
        <w:pStyle w:val="Paragraphedeliste"/>
        <w:numPr>
          <w:ilvl w:val="4"/>
          <w:numId w:val="6"/>
        </w:numPr>
        <w:tabs>
          <w:tab w:val="left" w:pos="2012"/>
          <w:tab w:val="left" w:pos="2013"/>
        </w:tabs>
        <w:spacing w:before="0" w:line="360" w:lineRule="auto"/>
        <w:ind w:left="794" w:right="2" w:hanging="360"/>
        <w:jc w:val="both"/>
        <w:rPr>
          <w:sz w:val="24"/>
          <w:lang w:val="fr-FR"/>
        </w:rPr>
      </w:pPr>
      <w:r w:rsidRPr="00F8123F">
        <w:rPr>
          <w:sz w:val="24"/>
          <w:lang w:val="fr-FR"/>
        </w:rPr>
        <w:t>Une prise en charge de chaque</w:t>
      </w:r>
      <w:r w:rsidRPr="00F8123F">
        <w:rPr>
          <w:spacing w:val="-3"/>
          <w:sz w:val="24"/>
          <w:lang w:val="fr-FR"/>
        </w:rPr>
        <w:t xml:space="preserve"> </w:t>
      </w:r>
      <w:r w:rsidRPr="00F8123F">
        <w:rPr>
          <w:sz w:val="24"/>
          <w:lang w:val="fr-FR"/>
        </w:rPr>
        <w:t>installation</w:t>
      </w:r>
    </w:p>
    <w:p w:rsidR="0023688C" w:rsidRDefault="0023688C" w:rsidP="000B3341">
      <w:pPr>
        <w:pStyle w:val="Paragraphedeliste"/>
        <w:numPr>
          <w:ilvl w:val="4"/>
          <w:numId w:val="6"/>
        </w:numPr>
        <w:tabs>
          <w:tab w:val="left" w:pos="2012"/>
          <w:tab w:val="left" w:pos="2013"/>
        </w:tabs>
        <w:spacing w:before="0" w:line="360" w:lineRule="auto"/>
        <w:ind w:left="794" w:right="2" w:hanging="360"/>
        <w:jc w:val="both"/>
        <w:rPr>
          <w:sz w:val="24"/>
          <w:lang w:val="fr-FR"/>
        </w:rPr>
      </w:pPr>
      <w:r w:rsidRPr="0023688C">
        <w:rPr>
          <w:sz w:val="24"/>
          <w:lang w:val="fr-FR"/>
        </w:rPr>
        <w:t>Moins de</w:t>
      </w:r>
      <w:r w:rsidRPr="0023688C">
        <w:rPr>
          <w:spacing w:val="-2"/>
          <w:sz w:val="24"/>
          <w:lang w:val="fr-FR"/>
        </w:rPr>
        <w:t xml:space="preserve"> </w:t>
      </w:r>
      <w:r w:rsidRPr="0023688C">
        <w:rPr>
          <w:sz w:val="24"/>
          <w:lang w:val="fr-FR"/>
        </w:rPr>
        <w:t>paperasse</w:t>
      </w:r>
    </w:p>
    <w:p w:rsidR="0023688C" w:rsidRPr="001335AC" w:rsidRDefault="0023688C" w:rsidP="000B3341">
      <w:pPr>
        <w:pStyle w:val="Paragraphedeliste"/>
        <w:numPr>
          <w:ilvl w:val="4"/>
          <w:numId w:val="6"/>
        </w:numPr>
        <w:tabs>
          <w:tab w:val="left" w:pos="2012"/>
          <w:tab w:val="left" w:pos="2013"/>
        </w:tabs>
        <w:spacing w:before="0" w:line="360" w:lineRule="auto"/>
        <w:ind w:left="794" w:right="2" w:hanging="360"/>
        <w:jc w:val="both"/>
        <w:rPr>
          <w:sz w:val="24"/>
          <w:lang w:val="fr-FR"/>
        </w:rPr>
      </w:pPr>
      <w:r w:rsidRPr="0023688C">
        <w:rPr>
          <w:sz w:val="24"/>
          <w:lang w:val="fr-FR"/>
        </w:rPr>
        <w:t>Définir les frais réels de maintenance par poste de</w:t>
      </w:r>
      <w:r w:rsidRPr="0023688C">
        <w:rPr>
          <w:spacing w:val="-1"/>
          <w:sz w:val="24"/>
          <w:lang w:val="fr-FR"/>
        </w:rPr>
        <w:t xml:space="preserve"> </w:t>
      </w:r>
      <w:r w:rsidRPr="0023688C">
        <w:rPr>
          <w:sz w:val="24"/>
          <w:lang w:val="fr-FR"/>
        </w:rPr>
        <w:t>travail.</w:t>
      </w:r>
    </w:p>
    <w:p w:rsidR="0023688C" w:rsidRPr="00F8123F" w:rsidRDefault="0023688C" w:rsidP="009544B6">
      <w:pPr>
        <w:pStyle w:val="Titre31"/>
        <w:numPr>
          <w:ilvl w:val="2"/>
          <w:numId w:val="30"/>
        </w:numPr>
        <w:tabs>
          <w:tab w:val="left" w:pos="1684"/>
        </w:tabs>
        <w:spacing w:before="234"/>
        <w:ind w:right="2"/>
        <w:rPr>
          <w:lang w:val="fr-FR"/>
        </w:rPr>
      </w:pPr>
      <w:bookmarkStart w:id="17" w:name="_TOC_250022"/>
      <w:r w:rsidRPr="00F8123F">
        <w:rPr>
          <w:lang w:val="fr-FR"/>
        </w:rPr>
        <w:t>Technicien de</w:t>
      </w:r>
      <w:r w:rsidRPr="00F8123F">
        <w:rPr>
          <w:spacing w:val="-2"/>
          <w:lang w:val="fr-FR"/>
        </w:rPr>
        <w:t xml:space="preserve"> </w:t>
      </w:r>
      <w:bookmarkEnd w:id="17"/>
      <w:r w:rsidRPr="00F8123F">
        <w:rPr>
          <w:lang w:val="fr-FR"/>
        </w:rPr>
        <w:t>maintenance</w:t>
      </w:r>
    </w:p>
    <w:p w:rsidR="0023688C" w:rsidRPr="00F8123F" w:rsidRDefault="0023688C" w:rsidP="001335AC">
      <w:pPr>
        <w:pStyle w:val="Corpsdetexte"/>
        <w:spacing w:before="240" w:line="360" w:lineRule="auto"/>
        <w:ind w:right="2" w:firstLine="708"/>
        <w:jc w:val="both"/>
        <w:rPr>
          <w:lang w:val="fr-FR"/>
        </w:rPr>
      </w:pPr>
      <w:r w:rsidRPr="00F8123F">
        <w:rPr>
          <w:spacing w:val="-3"/>
          <w:lang w:val="fr-FR"/>
        </w:rPr>
        <w:t xml:space="preserve">La </w:t>
      </w:r>
      <w:r w:rsidRPr="00F8123F">
        <w:rPr>
          <w:lang w:val="fr-FR"/>
        </w:rPr>
        <w:t>technologie des matériels actuels implique une compétence technique polyvalente. Les frontières entre les domaines mécanique, électrique, hydraulique, pneumatique, informatique … ne sont pas évidentes sur une machine compacte</w:t>
      </w:r>
      <w:r w:rsidRPr="00F8123F">
        <w:rPr>
          <w:spacing w:val="-4"/>
          <w:lang w:val="fr-FR"/>
        </w:rPr>
        <w:t xml:space="preserve"> </w:t>
      </w:r>
      <w:r w:rsidR="00A1550F">
        <w:rPr>
          <w:lang w:val="fr-FR"/>
        </w:rPr>
        <w:t>[5</w:t>
      </w:r>
      <w:r w:rsidRPr="00A1550F">
        <w:rPr>
          <w:lang w:val="fr-FR"/>
        </w:rPr>
        <w:t>].</w:t>
      </w:r>
    </w:p>
    <w:p w:rsidR="0023688C" w:rsidRPr="00F8123F" w:rsidRDefault="0023688C" w:rsidP="001335AC">
      <w:pPr>
        <w:pStyle w:val="Corpsdetexte"/>
        <w:spacing w:before="240" w:line="360" w:lineRule="auto"/>
        <w:ind w:right="2" w:firstLine="708"/>
        <w:jc w:val="both"/>
        <w:rPr>
          <w:lang w:val="fr-FR"/>
        </w:rPr>
      </w:pPr>
      <w:r w:rsidRPr="00F8123F">
        <w:rPr>
          <w:lang w:val="fr-FR"/>
        </w:rPr>
        <w:t>Une polyvalence au niveau de la gestion est aussi indispensable, ainsi que la maîtrise des données techniques, économiques et sociales. Le profil du technicien de maintenance est  celui d’un homme de terrain, de contact et d’équipe, qui s’appuie sur sa formation initiale puis sur son expérience pour faire évoluer la prise en charge du matériel dont il a la</w:t>
      </w:r>
      <w:r w:rsidRPr="00F8123F">
        <w:rPr>
          <w:spacing w:val="-16"/>
          <w:lang w:val="fr-FR"/>
        </w:rPr>
        <w:t xml:space="preserve"> </w:t>
      </w:r>
      <w:r w:rsidRPr="00F8123F">
        <w:rPr>
          <w:lang w:val="fr-FR"/>
        </w:rPr>
        <w:t>responsabilité.</w:t>
      </w:r>
    </w:p>
    <w:p w:rsidR="0023688C" w:rsidRPr="00F8123F" w:rsidRDefault="0023688C" w:rsidP="009544B6">
      <w:pPr>
        <w:pStyle w:val="Titre31"/>
        <w:numPr>
          <w:ilvl w:val="2"/>
          <w:numId w:val="30"/>
        </w:numPr>
        <w:tabs>
          <w:tab w:val="left" w:pos="1600"/>
        </w:tabs>
        <w:spacing w:before="240" w:line="360" w:lineRule="auto"/>
        <w:ind w:right="2"/>
        <w:jc w:val="both"/>
        <w:rPr>
          <w:lang w:val="fr-FR"/>
        </w:rPr>
      </w:pPr>
      <w:bookmarkStart w:id="18" w:name="_TOC_250021"/>
      <w:bookmarkEnd w:id="18"/>
      <w:r w:rsidRPr="00F8123F">
        <w:rPr>
          <w:lang w:val="fr-FR"/>
        </w:rPr>
        <w:t>Management de la maintenance</w:t>
      </w:r>
    </w:p>
    <w:p w:rsidR="0023688C" w:rsidRPr="00F8123F" w:rsidRDefault="0023688C" w:rsidP="001335AC">
      <w:pPr>
        <w:pStyle w:val="Corpsdetexte"/>
        <w:spacing w:before="240" w:line="360" w:lineRule="auto"/>
        <w:ind w:right="2" w:firstLine="708"/>
        <w:jc w:val="both"/>
        <w:rPr>
          <w:lang w:val="fr-FR"/>
        </w:rPr>
      </w:pPr>
      <w:r w:rsidRPr="00F8123F">
        <w:rPr>
          <w:lang w:val="fr-FR"/>
        </w:rPr>
        <w:t xml:space="preserve">Le management de la maintenance est à la charge d’une (ou plusieurs) personne(s) désignée(s) dont les responsabilités et les autorités doivent être définies. Les objectifs de la </w:t>
      </w:r>
      <w:r w:rsidRPr="00F8123F">
        <w:rPr>
          <w:lang w:val="fr-FR"/>
        </w:rPr>
        <w:lastRenderedPageBreak/>
        <w:t>maintenance sont :</w:t>
      </w:r>
    </w:p>
    <w:p w:rsidR="001335AC" w:rsidRPr="001335AC" w:rsidRDefault="0023688C" w:rsidP="000B3341">
      <w:pPr>
        <w:pStyle w:val="Paragraphedeliste"/>
        <w:numPr>
          <w:ilvl w:val="0"/>
          <w:numId w:val="8"/>
        </w:numPr>
        <w:tabs>
          <w:tab w:val="left" w:pos="2014"/>
          <w:tab w:val="left" w:pos="2015"/>
        </w:tabs>
        <w:spacing w:line="360" w:lineRule="auto"/>
        <w:ind w:left="794" w:right="2"/>
        <w:jc w:val="both"/>
        <w:rPr>
          <w:sz w:val="24"/>
          <w:lang w:val="fr-FR"/>
        </w:rPr>
      </w:pPr>
      <w:r w:rsidRPr="001335AC">
        <w:rPr>
          <w:sz w:val="24"/>
          <w:lang w:val="fr-FR"/>
        </w:rPr>
        <w:t>Définir les profils d’emploi nécessaires à l’accomplissement de la mission de la fonction</w:t>
      </w:r>
      <w:r w:rsidRPr="001335AC">
        <w:rPr>
          <w:spacing w:val="-1"/>
          <w:sz w:val="24"/>
          <w:lang w:val="fr-FR"/>
        </w:rPr>
        <w:t xml:space="preserve"> </w:t>
      </w:r>
      <w:r w:rsidRPr="001335AC">
        <w:rPr>
          <w:sz w:val="24"/>
          <w:lang w:val="fr-FR"/>
        </w:rPr>
        <w:t>maintenance</w:t>
      </w:r>
    </w:p>
    <w:p w:rsidR="001335AC" w:rsidRPr="001335AC" w:rsidRDefault="0023688C" w:rsidP="000B3341">
      <w:pPr>
        <w:pStyle w:val="Paragraphedeliste"/>
        <w:numPr>
          <w:ilvl w:val="0"/>
          <w:numId w:val="8"/>
        </w:numPr>
        <w:tabs>
          <w:tab w:val="left" w:pos="2014"/>
          <w:tab w:val="left" w:pos="2015"/>
        </w:tabs>
        <w:spacing w:line="360" w:lineRule="auto"/>
        <w:ind w:left="794" w:right="2"/>
        <w:jc w:val="both"/>
        <w:rPr>
          <w:sz w:val="24"/>
          <w:lang w:val="fr-FR"/>
        </w:rPr>
      </w:pPr>
      <w:r w:rsidRPr="001335AC">
        <w:rPr>
          <w:lang w:val="fr-FR"/>
        </w:rPr>
        <w:t>Permettre   d’assurer</w:t>
      </w:r>
      <w:r w:rsidRPr="001335AC">
        <w:rPr>
          <w:lang w:val="fr-FR"/>
        </w:rPr>
        <w:tab/>
        <w:t>les</w:t>
      </w:r>
      <w:r w:rsidRPr="001335AC">
        <w:rPr>
          <w:lang w:val="fr-FR"/>
        </w:rPr>
        <w:tab/>
        <w:t>t</w:t>
      </w:r>
      <w:r w:rsidR="001335AC" w:rsidRPr="001335AC">
        <w:rPr>
          <w:lang w:val="fr-FR"/>
        </w:rPr>
        <w:t>âches</w:t>
      </w:r>
      <w:r w:rsidR="001335AC" w:rsidRPr="001335AC">
        <w:rPr>
          <w:lang w:val="fr-FR"/>
        </w:rPr>
        <w:tab/>
        <w:t>de</w:t>
      </w:r>
      <w:r w:rsidR="001335AC" w:rsidRPr="001335AC">
        <w:rPr>
          <w:lang w:val="fr-FR"/>
        </w:rPr>
        <w:tab/>
        <w:t>la</w:t>
      </w:r>
      <w:r w:rsidR="001335AC" w:rsidRPr="001335AC">
        <w:rPr>
          <w:lang w:val="fr-FR"/>
        </w:rPr>
        <w:tab/>
        <w:t>maintenance</w:t>
      </w:r>
      <w:r w:rsidR="001335AC" w:rsidRPr="001335AC">
        <w:rPr>
          <w:lang w:val="fr-FR"/>
        </w:rPr>
        <w:tab/>
        <w:t>avec</w:t>
      </w:r>
      <w:r w:rsidR="001335AC" w:rsidRPr="001335AC">
        <w:rPr>
          <w:lang w:val="fr-FR"/>
        </w:rPr>
        <w:tab/>
        <w:t xml:space="preserve">un </w:t>
      </w:r>
      <w:r w:rsidRPr="001335AC">
        <w:rPr>
          <w:lang w:val="fr-FR"/>
        </w:rPr>
        <w:t>optimum d’efficacité</w:t>
      </w:r>
    </w:p>
    <w:p w:rsidR="001335AC" w:rsidRDefault="0023688C" w:rsidP="000B3341">
      <w:pPr>
        <w:pStyle w:val="Paragraphedeliste"/>
        <w:numPr>
          <w:ilvl w:val="0"/>
          <w:numId w:val="8"/>
        </w:numPr>
        <w:tabs>
          <w:tab w:val="left" w:pos="2014"/>
          <w:tab w:val="left" w:pos="2015"/>
        </w:tabs>
        <w:spacing w:line="360" w:lineRule="auto"/>
        <w:ind w:left="794" w:right="2"/>
        <w:jc w:val="both"/>
        <w:rPr>
          <w:sz w:val="24"/>
          <w:lang w:val="fr-FR"/>
        </w:rPr>
      </w:pPr>
      <w:r w:rsidRPr="001335AC">
        <w:rPr>
          <w:sz w:val="24"/>
          <w:lang w:val="fr-FR"/>
        </w:rPr>
        <w:t>S’assurer que les règles de la sécurité sont connues et mises en</w:t>
      </w:r>
      <w:r w:rsidRPr="001335AC">
        <w:rPr>
          <w:spacing w:val="-9"/>
          <w:sz w:val="24"/>
          <w:lang w:val="fr-FR"/>
        </w:rPr>
        <w:t xml:space="preserve"> </w:t>
      </w:r>
      <w:r w:rsidRPr="001335AC">
        <w:rPr>
          <w:sz w:val="24"/>
          <w:lang w:val="fr-FR"/>
        </w:rPr>
        <w:t>œuvre</w:t>
      </w:r>
    </w:p>
    <w:p w:rsidR="0023688C" w:rsidRDefault="0023688C" w:rsidP="000B3341">
      <w:pPr>
        <w:pStyle w:val="Paragraphedeliste"/>
        <w:numPr>
          <w:ilvl w:val="0"/>
          <w:numId w:val="8"/>
        </w:numPr>
        <w:tabs>
          <w:tab w:val="left" w:pos="2014"/>
          <w:tab w:val="left" w:pos="2015"/>
        </w:tabs>
        <w:spacing w:line="360" w:lineRule="auto"/>
        <w:ind w:left="794" w:right="2"/>
        <w:jc w:val="both"/>
        <w:rPr>
          <w:sz w:val="24"/>
          <w:lang w:val="fr-FR"/>
        </w:rPr>
      </w:pPr>
      <w:r w:rsidRPr="001335AC">
        <w:rPr>
          <w:sz w:val="24"/>
          <w:lang w:val="fr-FR"/>
        </w:rPr>
        <w:t>Etre conforme aux exigences</w:t>
      </w:r>
      <w:r w:rsidRPr="001335AC">
        <w:rPr>
          <w:spacing w:val="-3"/>
          <w:sz w:val="24"/>
          <w:lang w:val="fr-FR"/>
        </w:rPr>
        <w:t xml:space="preserve"> </w:t>
      </w:r>
      <w:r w:rsidRPr="001335AC">
        <w:rPr>
          <w:sz w:val="24"/>
          <w:lang w:val="fr-FR"/>
        </w:rPr>
        <w:t>réglementaires.</w:t>
      </w:r>
    </w:p>
    <w:p w:rsidR="0023688C" w:rsidRPr="00F8123F" w:rsidRDefault="0023688C" w:rsidP="00283546">
      <w:pPr>
        <w:pStyle w:val="Titre31"/>
        <w:numPr>
          <w:ilvl w:val="1"/>
          <w:numId w:val="30"/>
        </w:numPr>
        <w:spacing w:before="240" w:line="360" w:lineRule="auto"/>
        <w:ind w:right="2"/>
        <w:jc w:val="both"/>
        <w:rPr>
          <w:lang w:val="fr-FR"/>
        </w:rPr>
      </w:pPr>
      <w:r w:rsidRPr="00F8123F">
        <w:rPr>
          <w:lang w:val="fr-FR"/>
        </w:rPr>
        <w:t>Concepts de la maintenance</w:t>
      </w:r>
    </w:p>
    <w:p w:rsidR="0023688C" w:rsidRPr="00F8123F" w:rsidRDefault="0023688C" w:rsidP="001335AC">
      <w:pPr>
        <w:pStyle w:val="Corpsdetexte"/>
        <w:spacing w:before="240" w:line="360" w:lineRule="auto"/>
        <w:ind w:right="2" w:firstLine="708"/>
        <w:jc w:val="both"/>
        <w:rPr>
          <w:lang w:val="fr-FR"/>
        </w:rPr>
      </w:pPr>
      <w:r w:rsidRPr="00F8123F">
        <w:rPr>
          <w:lang w:val="fr-FR"/>
        </w:rPr>
        <w:t>L’analyse des différentes formes de maintenance repose sur quatre concepts</w:t>
      </w:r>
    </w:p>
    <w:p w:rsidR="0023688C" w:rsidRPr="00F8123F" w:rsidRDefault="0023688C" w:rsidP="00283546">
      <w:pPr>
        <w:pStyle w:val="Titre31"/>
        <w:numPr>
          <w:ilvl w:val="2"/>
          <w:numId w:val="30"/>
        </w:numPr>
        <w:tabs>
          <w:tab w:val="left" w:pos="1660"/>
        </w:tabs>
        <w:spacing w:before="240" w:line="360" w:lineRule="auto"/>
        <w:ind w:right="2"/>
        <w:jc w:val="both"/>
        <w:rPr>
          <w:lang w:val="fr-FR"/>
        </w:rPr>
      </w:pPr>
      <w:bookmarkStart w:id="19" w:name="_TOC_250020"/>
      <w:r w:rsidRPr="00F8123F">
        <w:rPr>
          <w:lang w:val="fr-FR"/>
        </w:rPr>
        <w:t>Événements de l’origine de</w:t>
      </w:r>
      <w:r w:rsidRPr="00F8123F">
        <w:rPr>
          <w:spacing w:val="-4"/>
          <w:lang w:val="fr-FR"/>
        </w:rPr>
        <w:t xml:space="preserve"> </w:t>
      </w:r>
      <w:bookmarkEnd w:id="19"/>
      <w:r w:rsidRPr="00F8123F">
        <w:rPr>
          <w:lang w:val="fr-FR"/>
        </w:rPr>
        <w:t>l’action</w:t>
      </w:r>
    </w:p>
    <w:p w:rsidR="0023688C" w:rsidRPr="00F8123F" w:rsidRDefault="0023688C" w:rsidP="000B3341">
      <w:pPr>
        <w:pStyle w:val="Paragraphedeliste"/>
        <w:numPr>
          <w:ilvl w:val="3"/>
          <w:numId w:val="7"/>
        </w:numPr>
        <w:tabs>
          <w:tab w:val="left" w:pos="1738"/>
          <w:tab w:val="left" w:pos="1739"/>
        </w:tabs>
        <w:spacing w:line="360" w:lineRule="auto"/>
        <w:ind w:left="794" w:right="2" w:hanging="360"/>
        <w:jc w:val="both"/>
        <w:rPr>
          <w:sz w:val="24"/>
          <w:lang w:val="fr-FR"/>
        </w:rPr>
      </w:pPr>
      <w:r w:rsidRPr="00F8123F">
        <w:rPr>
          <w:spacing w:val="-3"/>
          <w:sz w:val="24"/>
          <w:lang w:val="fr-FR"/>
        </w:rPr>
        <w:t xml:space="preserve">La </w:t>
      </w:r>
      <w:r w:rsidRPr="00F8123F">
        <w:rPr>
          <w:sz w:val="24"/>
          <w:lang w:val="fr-FR"/>
        </w:rPr>
        <w:t>référence à un</w:t>
      </w:r>
      <w:r w:rsidRPr="00F8123F">
        <w:rPr>
          <w:spacing w:val="2"/>
          <w:sz w:val="24"/>
          <w:lang w:val="fr-FR"/>
        </w:rPr>
        <w:t xml:space="preserve"> </w:t>
      </w:r>
      <w:r w:rsidRPr="00F8123F">
        <w:rPr>
          <w:sz w:val="24"/>
          <w:lang w:val="fr-FR"/>
        </w:rPr>
        <w:t>échéancier</w:t>
      </w:r>
    </w:p>
    <w:p w:rsidR="0023688C" w:rsidRPr="00F8123F" w:rsidRDefault="0023688C" w:rsidP="000B3341">
      <w:pPr>
        <w:pStyle w:val="Paragraphedeliste"/>
        <w:numPr>
          <w:ilvl w:val="3"/>
          <w:numId w:val="7"/>
        </w:numPr>
        <w:tabs>
          <w:tab w:val="left" w:pos="1738"/>
          <w:tab w:val="left" w:pos="1739"/>
        </w:tabs>
        <w:spacing w:line="360" w:lineRule="auto"/>
        <w:ind w:left="794" w:right="2" w:hanging="360"/>
        <w:jc w:val="both"/>
        <w:rPr>
          <w:sz w:val="24"/>
          <w:lang w:val="fr-FR"/>
        </w:rPr>
      </w:pPr>
      <w:r w:rsidRPr="00F8123F">
        <w:rPr>
          <w:spacing w:val="-3"/>
          <w:sz w:val="24"/>
          <w:lang w:val="fr-FR"/>
        </w:rPr>
        <w:t xml:space="preserve">La </w:t>
      </w:r>
      <w:r w:rsidRPr="00F8123F">
        <w:rPr>
          <w:sz w:val="24"/>
          <w:lang w:val="fr-FR"/>
        </w:rPr>
        <w:t>subordination à un type d’événements prédéterminés (autodiagnostic, information d’un capteur, mesure d’une</w:t>
      </w:r>
      <w:r w:rsidRPr="00F8123F">
        <w:rPr>
          <w:spacing w:val="-3"/>
          <w:sz w:val="24"/>
          <w:lang w:val="fr-FR"/>
        </w:rPr>
        <w:t xml:space="preserve"> </w:t>
      </w:r>
      <w:r w:rsidRPr="00F8123F">
        <w:rPr>
          <w:sz w:val="24"/>
          <w:lang w:val="fr-FR"/>
        </w:rPr>
        <w:t>usure…)</w:t>
      </w:r>
    </w:p>
    <w:p w:rsidR="0023688C" w:rsidRPr="00F8123F" w:rsidRDefault="0023688C" w:rsidP="000B3341">
      <w:pPr>
        <w:pStyle w:val="Paragraphedeliste"/>
        <w:numPr>
          <w:ilvl w:val="3"/>
          <w:numId w:val="7"/>
        </w:numPr>
        <w:tabs>
          <w:tab w:val="left" w:pos="1738"/>
          <w:tab w:val="left" w:pos="1739"/>
        </w:tabs>
        <w:spacing w:line="360" w:lineRule="auto"/>
        <w:ind w:left="794" w:right="2" w:hanging="360"/>
        <w:jc w:val="both"/>
        <w:rPr>
          <w:sz w:val="24"/>
          <w:lang w:val="fr-FR"/>
        </w:rPr>
      </w:pPr>
      <w:r w:rsidRPr="00F8123F">
        <w:rPr>
          <w:sz w:val="24"/>
          <w:lang w:val="fr-FR"/>
        </w:rPr>
        <w:t>L’apparition d’une défaillance</w:t>
      </w:r>
      <w:r w:rsidRPr="00F8123F">
        <w:rPr>
          <w:spacing w:val="-3"/>
          <w:sz w:val="24"/>
          <w:lang w:val="fr-FR"/>
        </w:rPr>
        <w:t xml:space="preserve"> </w:t>
      </w:r>
      <w:r w:rsidR="00A1550F" w:rsidRPr="00A1550F">
        <w:rPr>
          <w:sz w:val="24"/>
          <w:lang w:val="fr-FR"/>
        </w:rPr>
        <w:t>[5</w:t>
      </w:r>
      <w:r w:rsidRPr="00A1550F">
        <w:rPr>
          <w:sz w:val="24"/>
          <w:lang w:val="fr-FR"/>
        </w:rPr>
        <w:t>].</w:t>
      </w:r>
    </w:p>
    <w:p w:rsidR="00767235" w:rsidRPr="00F8123F" w:rsidRDefault="00283546" w:rsidP="00283546">
      <w:pPr>
        <w:pStyle w:val="Titre31"/>
        <w:numPr>
          <w:ilvl w:val="0"/>
          <w:numId w:val="30"/>
        </w:numPr>
        <w:tabs>
          <w:tab w:val="left" w:pos="1677"/>
        </w:tabs>
        <w:spacing w:before="240" w:line="360" w:lineRule="auto"/>
        <w:ind w:right="2"/>
        <w:jc w:val="both"/>
        <w:rPr>
          <w:lang w:val="fr-FR"/>
        </w:rPr>
      </w:pPr>
      <w:bookmarkStart w:id="20" w:name="_TOC_250019"/>
      <w:r>
        <w:rPr>
          <w:lang w:val="fr-FR"/>
        </w:rPr>
        <w:t xml:space="preserve">Typologie </w:t>
      </w:r>
      <w:r w:rsidR="00767235" w:rsidRPr="00F8123F">
        <w:rPr>
          <w:lang w:val="fr-FR"/>
        </w:rPr>
        <w:t xml:space="preserve">de la </w:t>
      </w:r>
      <w:bookmarkEnd w:id="20"/>
      <w:r w:rsidR="00767235" w:rsidRPr="00F8123F">
        <w:rPr>
          <w:lang w:val="fr-FR"/>
        </w:rPr>
        <w:t>maintenance</w:t>
      </w:r>
    </w:p>
    <w:p w:rsidR="00767235" w:rsidRDefault="00767235" w:rsidP="00767235">
      <w:pPr>
        <w:pStyle w:val="Corpsdetexte"/>
        <w:spacing w:before="240" w:line="360" w:lineRule="auto"/>
        <w:ind w:right="2" w:firstLine="708"/>
        <w:jc w:val="both"/>
        <w:rPr>
          <w:lang w:val="fr-FR"/>
        </w:rPr>
      </w:pPr>
      <w:r w:rsidRPr="00F8123F">
        <w:rPr>
          <w:lang w:val="fr-FR"/>
        </w:rPr>
        <w:t>Le choix entre les méthodes de maintenance s’effectue dans le cadre de la politique de la maintenance et doit s’opérer en accord avec la direction de l’entreprise. Pour le bon choix des critères de la maintenance, il faut connaître le fonctionnement et les caractéristiques des matériels, leur comportement en exploitation, les conditions d’application de chaque  méthode, les coûts de maintenance et les coûts de perte de</w:t>
      </w:r>
      <w:r w:rsidRPr="00F8123F">
        <w:rPr>
          <w:spacing w:val="-4"/>
          <w:lang w:val="fr-FR"/>
        </w:rPr>
        <w:t xml:space="preserve"> </w:t>
      </w:r>
      <w:r w:rsidRPr="00F8123F">
        <w:rPr>
          <w:lang w:val="fr-FR"/>
        </w:rPr>
        <w:t>production.</w:t>
      </w:r>
    </w:p>
    <w:p w:rsidR="00767235" w:rsidRDefault="00767235" w:rsidP="00156E9C">
      <w:pPr>
        <w:pStyle w:val="Corpsdetexte"/>
        <w:spacing w:before="240" w:line="360" w:lineRule="auto"/>
        <w:ind w:right="2" w:firstLine="708"/>
        <w:jc w:val="both"/>
        <w:rPr>
          <w:lang w:val="fr-FR"/>
        </w:rPr>
      </w:pPr>
      <w:r w:rsidRPr="00F8123F">
        <w:rPr>
          <w:lang w:val="fr-FR"/>
        </w:rPr>
        <w:t xml:space="preserve">D'après les normes AFNOR X600 10 et X 600 11, on peut distinguer deux grandes formes de maintenance « Corrective et Préventive », voir figure </w:t>
      </w:r>
      <w:r w:rsidR="00156E9C" w:rsidRPr="00156E9C">
        <w:rPr>
          <w:b/>
          <w:bCs/>
          <w:lang w:val="fr-FR"/>
        </w:rPr>
        <w:t>I</w:t>
      </w:r>
      <w:r w:rsidRPr="00156E9C">
        <w:rPr>
          <w:b/>
          <w:bCs/>
          <w:lang w:val="fr-FR"/>
        </w:rPr>
        <w:t>.2</w:t>
      </w:r>
      <w:r w:rsidRPr="00F8123F">
        <w:rPr>
          <w:lang w:val="fr-FR"/>
        </w:rPr>
        <w:t>.</w:t>
      </w:r>
      <w:bookmarkStart w:id="21" w:name="_TOC_250018"/>
    </w:p>
    <w:p w:rsidR="00767235" w:rsidRPr="00767235" w:rsidRDefault="00767235" w:rsidP="00283546">
      <w:pPr>
        <w:pStyle w:val="Corpsdetexte"/>
        <w:numPr>
          <w:ilvl w:val="1"/>
          <w:numId w:val="30"/>
        </w:numPr>
        <w:spacing w:before="240" w:line="360" w:lineRule="auto"/>
        <w:ind w:right="2"/>
        <w:jc w:val="both"/>
        <w:rPr>
          <w:b/>
          <w:bCs/>
          <w:lang w:val="fr-FR"/>
        </w:rPr>
      </w:pPr>
      <w:r w:rsidRPr="00767235">
        <w:rPr>
          <w:b/>
          <w:bCs/>
          <w:lang w:val="fr-FR"/>
        </w:rPr>
        <w:t>Maintenance</w:t>
      </w:r>
      <w:r w:rsidRPr="00767235">
        <w:rPr>
          <w:b/>
          <w:bCs/>
          <w:spacing w:val="-2"/>
          <w:lang w:val="fr-FR"/>
        </w:rPr>
        <w:t xml:space="preserve"> </w:t>
      </w:r>
      <w:bookmarkEnd w:id="21"/>
      <w:r w:rsidRPr="00767235">
        <w:rPr>
          <w:b/>
          <w:bCs/>
          <w:lang w:val="fr-FR"/>
        </w:rPr>
        <w:t>corrective</w:t>
      </w:r>
    </w:p>
    <w:p w:rsidR="007B4508" w:rsidRDefault="00767235" w:rsidP="00271FAE">
      <w:pPr>
        <w:pStyle w:val="Corpsdetexte"/>
        <w:spacing w:before="240" w:line="360" w:lineRule="auto"/>
        <w:ind w:right="2" w:firstLine="708"/>
        <w:jc w:val="both"/>
        <w:rPr>
          <w:lang w:val="fr-FR"/>
        </w:rPr>
      </w:pPr>
      <w:r w:rsidRPr="00F8123F">
        <w:rPr>
          <w:lang w:val="fr-FR"/>
        </w:rPr>
        <w:t>La maintenance corrective appelée parfois curative a pour objet de redonner au matériel des qualités perdues, nécessaires à son utilisation.</w:t>
      </w:r>
    </w:p>
    <w:p w:rsidR="00276BC9" w:rsidRPr="00F8123F" w:rsidRDefault="00276BC9" w:rsidP="00271FAE">
      <w:pPr>
        <w:pStyle w:val="Corpsdetexte"/>
        <w:spacing w:before="240" w:line="360" w:lineRule="auto"/>
        <w:ind w:right="2" w:firstLine="708"/>
        <w:jc w:val="both"/>
        <w:rPr>
          <w:lang w:val="fr-FR"/>
        </w:rPr>
      </w:pPr>
    </w:p>
    <w:p w:rsidR="00767235" w:rsidRDefault="00767235" w:rsidP="00767235">
      <w:pPr>
        <w:pStyle w:val="Corpsdetexte"/>
        <w:spacing w:before="240" w:after="9" w:line="360" w:lineRule="auto"/>
        <w:ind w:right="2" w:firstLine="627"/>
        <w:jc w:val="both"/>
        <w:rPr>
          <w:lang w:val="fr-FR"/>
        </w:rPr>
      </w:pPr>
      <w:r w:rsidRPr="00F8123F">
        <w:rPr>
          <w:spacing w:val="-3"/>
          <w:lang w:val="fr-FR"/>
        </w:rPr>
        <w:lastRenderedPageBreak/>
        <w:t xml:space="preserve">La </w:t>
      </w:r>
      <w:r w:rsidRPr="00F8123F">
        <w:rPr>
          <w:lang w:val="fr-FR"/>
        </w:rPr>
        <w:t xml:space="preserve">maintenance corrective est </w:t>
      </w:r>
      <w:r w:rsidRPr="00F8123F">
        <w:rPr>
          <w:b/>
          <w:lang w:val="fr-FR"/>
        </w:rPr>
        <w:t xml:space="preserve">« </w:t>
      </w:r>
      <w:r w:rsidRPr="00F8123F">
        <w:rPr>
          <w:lang w:val="fr-FR"/>
        </w:rPr>
        <w:t xml:space="preserve">la maintenance exécutée après détection d'une panne et elle est  destinée à remettre un bien dans un état dans lequel il peut accomplir une fonction  requise </w:t>
      </w:r>
      <w:r w:rsidRPr="00F8123F">
        <w:rPr>
          <w:spacing w:val="-4"/>
          <w:lang w:val="fr-FR"/>
        </w:rPr>
        <w:t xml:space="preserve">». </w:t>
      </w:r>
      <w:r w:rsidRPr="00F8123F">
        <w:rPr>
          <w:lang w:val="fr-FR"/>
        </w:rPr>
        <w:t>Cette maintenance est utilisée lorsque l’indisponibilité du système n’a pas de conséquences majeures ou quand les contraintes de sécurité sont faibles</w:t>
      </w:r>
      <w:r w:rsidRPr="00F8123F">
        <w:rPr>
          <w:spacing w:val="-4"/>
          <w:lang w:val="fr-FR"/>
        </w:rPr>
        <w:t xml:space="preserve"> </w:t>
      </w:r>
      <w:r w:rsidR="00A1550F" w:rsidRPr="00A1550F">
        <w:rPr>
          <w:lang w:val="fr-FR"/>
        </w:rPr>
        <w:t>[5</w:t>
      </w:r>
      <w:r w:rsidRPr="00A1550F">
        <w:rPr>
          <w:lang w:val="fr-FR"/>
        </w:rPr>
        <w:t>].</w:t>
      </w:r>
    </w:p>
    <w:p w:rsidR="00271FAE" w:rsidRPr="00271FAE" w:rsidRDefault="00271FAE" w:rsidP="00283546">
      <w:pPr>
        <w:pStyle w:val="Corpsdetexte"/>
        <w:numPr>
          <w:ilvl w:val="2"/>
          <w:numId w:val="30"/>
        </w:numPr>
        <w:spacing w:before="240" w:after="9" w:line="360" w:lineRule="auto"/>
        <w:ind w:right="2"/>
        <w:jc w:val="both"/>
        <w:rPr>
          <w:rFonts w:asciiTheme="majorBidi" w:hAnsiTheme="majorBidi" w:cstheme="majorBidi"/>
          <w:b/>
          <w:bCs/>
          <w:sz w:val="28"/>
          <w:szCs w:val="28"/>
          <w:shd w:val="clear" w:color="auto" w:fill="FFFFFF"/>
          <w:lang w:val="fr-FR"/>
        </w:rPr>
      </w:pPr>
      <w:r>
        <w:rPr>
          <w:rFonts w:asciiTheme="majorBidi" w:hAnsiTheme="majorBidi" w:cstheme="majorBidi"/>
          <w:b/>
          <w:bCs/>
          <w:shd w:val="clear" w:color="auto" w:fill="FFFFFF"/>
          <w:lang w:val="fr-FR"/>
        </w:rPr>
        <w:t>M</w:t>
      </w:r>
      <w:r w:rsidRPr="00271FAE">
        <w:rPr>
          <w:rFonts w:asciiTheme="majorBidi" w:hAnsiTheme="majorBidi" w:cstheme="majorBidi"/>
          <w:b/>
          <w:bCs/>
          <w:shd w:val="clear" w:color="auto" w:fill="FFFFFF"/>
          <w:lang w:val="fr-FR"/>
        </w:rPr>
        <w:t>aintenance corrective palliative</w:t>
      </w:r>
    </w:p>
    <w:p w:rsidR="00271FAE" w:rsidRDefault="00276BC9" w:rsidP="00276BC9">
      <w:pPr>
        <w:pStyle w:val="Corpsdetexte"/>
        <w:spacing w:line="360" w:lineRule="auto"/>
        <w:ind w:right="2" w:firstLine="627"/>
        <w:jc w:val="both"/>
        <w:rPr>
          <w:rStyle w:val="citation"/>
          <w:rFonts w:asciiTheme="majorBidi" w:hAnsiTheme="majorBidi" w:cstheme="majorBidi"/>
          <w:shd w:val="clear" w:color="auto" w:fill="FFFFFF"/>
          <w:lang w:val="fr-FR"/>
        </w:rPr>
      </w:pPr>
      <w:r>
        <w:rPr>
          <w:rFonts w:asciiTheme="majorBidi" w:hAnsiTheme="majorBidi" w:cstheme="majorBidi"/>
          <w:shd w:val="clear" w:color="auto" w:fill="FFFFFF"/>
          <w:lang w:val="fr-FR"/>
        </w:rPr>
        <w:t>L</w:t>
      </w:r>
      <w:r w:rsidR="00271FAE" w:rsidRPr="00271FAE">
        <w:rPr>
          <w:rFonts w:asciiTheme="majorBidi" w:hAnsiTheme="majorBidi" w:cstheme="majorBidi"/>
          <w:shd w:val="clear" w:color="auto" w:fill="FFFFFF"/>
          <w:lang w:val="fr-FR"/>
        </w:rPr>
        <w:t>a maintenance (corrective) palliative: </w:t>
      </w:r>
      <w:r w:rsidR="00271FAE" w:rsidRPr="00271FAE">
        <w:rPr>
          <w:rStyle w:val="citation"/>
          <w:rFonts w:asciiTheme="majorBidi" w:hAnsiTheme="majorBidi" w:cstheme="majorBidi"/>
          <w:shd w:val="clear" w:color="auto" w:fill="FFFFFF"/>
          <w:lang w:val="fr-FR"/>
        </w:rPr>
        <w:t>« Action de maintenance corrective destinée à permettre à un bien d’accomplir provisoirement tout ou partie d’une fonction requise. Appelée couramment «dépannage», la maintenance palliative est principalement constituée d’actions à caractère provisoire qui doivent être suivies d’actions curatives. »</w:t>
      </w:r>
    </w:p>
    <w:p w:rsidR="00276BC9" w:rsidRDefault="00276BC9" w:rsidP="00283546">
      <w:pPr>
        <w:pStyle w:val="Corpsdetexte"/>
        <w:numPr>
          <w:ilvl w:val="2"/>
          <w:numId w:val="30"/>
        </w:numPr>
        <w:spacing w:before="240" w:after="9" w:line="360" w:lineRule="auto"/>
        <w:ind w:right="2"/>
        <w:jc w:val="both"/>
        <w:rPr>
          <w:rFonts w:asciiTheme="majorBidi" w:hAnsiTheme="majorBidi" w:cstheme="majorBidi"/>
          <w:b/>
          <w:bCs/>
          <w:color w:val="222222"/>
          <w:shd w:val="clear" w:color="auto" w:fill="FFFFFF"/>
        </w:rPr>
      </w:pPr>
      <w:r w:rsidRPr="00276BC9">
        <w:rPr>
          <w:rFonts w:asciiTheme="majorBidi" w:hAnsiTheme="majorBidi" w:cstheme="majorBidi"/>
          <w:b/>
          <w:bCs/>
          <w:color w:val="222222"/>
          <w:shd w:val="clear" w:color="auto" w:fill="FFFFFF"/>
        </w:rPr>
        <w:t>Maintenance corrective curative</w:t>
      </w:r>
    </w:p>
    <w:p w:rsidR="00AF1CBD" w:rsidRPr="00AF1CBD" w:rsidRDefault="00276BC9" w:rsidP="001F359B">
      <w:pPr>
        <w:pStyle w:val="Corpsdetexte"/>
        <w:spacing w:line="360" w:lineRule="auto"/>
        <w:ind w:right="2" w:firstLine="708"/>
        <w:jc w:val="both"/>
        <w:rPr>
          <w:noProof/>
          <w:lang w:val="fr-FR" w:eastAsia="fr-FR"/>
        </w:rPr>
      </w:pPr>
      <w:r w:rsidRPr="00AF1CBD">
        <w:rPr>
          <w:rFonts w:asciiTheme="majorBidi" w:hAnsiTheme="majorBidi" w:cstheme="majorBidi"/>
          <w:color w:val="222222"/>
          <w:shd w:val="clear" w:color="auto" w:fill="FFFFFF"/>
          <w:lang w:val="fr-FR"/>
        </w:rPr>
        <w:t>Activités</w:t>
      </w:r>
      <w:r w:rsidRPr="00AF1CBD">
        <w:rPr>
          <w:noProof/>
          <w:lang w:val="fr-FR" w:eastAsia="fr-FR"/>
        </w:rPr>
        <w:t xml:space="preserve"> de maintenance corrective </w:t>
      </w:r>
      <w:r w:rsidR="00AF1CBD" w:rsidRPr="00AF1CBD">
        <w:rPr>
          <w:noProof/>
          <w:lang w:val="fr-FR" w:eastAsia="fr-FR"/>
        </w:rPr>
        <w:t>ayant pour objet de réatablir un bien dans un état spécificié ou de lui pemettre d’accomplire une fonction requise.</w:t>
      </w:r>
    </w:p>
    <w:p w:rsidR="00276BC9" w:rsidRPr="00AF1CBD" w:rsidRDefault="00AF1CBD" w:rsidP="00AF1CBD">
      <w:pPr>
        <w:pStyle w:val="Corpsdetexte"/>
        <w:spacing w:before="240" w:after="9" w:line="360" w:lineRule="auto"/>
        <w:ind w:right="2" w:firstLine="708"/>
        <w:jc w:val="both"/>
        <w:rPr>
          <w:noProof/>
          <w:lang w:val="fr-FR" w:eastAsia="fr-FR"/>
        </w:rPr>
      </w:pPr>
      <w:r w:rsidRPr="00AF1CBD">
        <w:rPr>
          <w:noProof/>
          <w:lang w:val="fr-FR" w:eastAsia="fr-FR"/>
        </w:rPr>
        <w:t>L</w:t>
      </w:r>
      <w:r>
        <w:rPr>
          <w:noProof/>
          <w:lang w:val="fr-FR" w:eastAsia="fr-FR"/>
        </w:rPr>
        <w:t>e</w:t>
      </w:r>
      <w:r w:rsidRPr="00AF1CBD">
        <w:rPr>
          <w:noProof/>
          <w:lang w:val="fr-FR" w:eastAsia="fr-FR"/>
        </w:rPr>
        <w:t xml:space="preserve"> résultat des activitrés réalisées doit présenter un caractère permanent. Ces activitées peuvent </w:t>
      </w:r>
      <w:r>
        <w:rPr>
          <w:noProof/>
          <w:lang w:val="fr-FR" w:eastAsia="fr-FR"/>
        </w:rPr>
        <w:t>ê</w:t>
      </w:r>
      <w:r w:rsidRPr="00AF1CBD">
        <w:rPr>
          <w:noProof/>
          <w:lang w:val="fr-FR" w:eastAsia="fr-FR"/>
        </w:rPr>
        <w:t>tre des réparations, des modifications ou des améliorations.</w:t>
      </w:r>
      <w:r w:rsidR="00276BC9" w:rsidRPr="00AF1CBD">
        <w:rPr>
          <w:noProof/>
          <w:lang w:val="fr-FR" w:eastAsia="fr-FR"/>
        </w:rPr>
        <w:t xml:space="preserve"> </w:t>
      </w:r>
    </w:p>
    <w:p w:rsidR="00767235" w:rsidRPr="00B3429A" w:rsidRDefault="00767235" w:rsidP="00B3429A">
      <w:pPr>
        <w:jc w:val="center"/>
        <w:rPr>
          <w:lang w:val="fr-FR"/>
        </w:rPr>
      </w:pPr>
      <w:r w:rsidRPr="00EA310A">
        <w:rPr>
          <w:noProof/>
          <w:lang w:val="fr-FR" w:eastAsia="fr-FR"/>
        </w:rPr>
        <w:drawing>
          <wp:inline distT="0" distB="0" distL="0" distR="0">
            <wp:extent cx="5784065" cy="4350931"/>
            <wp:effectExtent l="19050" t="19050" r="26185" b="11519"/>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6.png"/>
                    <pic:cNvPicPr/>
                  </pic:nvPicPr>
                  <pic:blipFill>
                    <a:blip r:embed="rId10" cstate="print"/>
                    <a:stretch>
                      <a:fillRect/>
                    </a:stretch>
                  </pic:blipFill>
                  <pic:spPr>
                    <a:xfrm>
                      <a:off x="0" y="0"/>
                      <a:ext cx="5791370" cy="4356426"/>
                    </a:xfrm>
                    <a:prstGeom prst="rect">
                      <a:avLst/>
                    </a:prstGeom>
                    <a:ln>
                      <a:solidFill>
                        <a:schemeClr val="tx1"/>
                      </a:solidFill>
                    </a:ln>
                  </pic:spPr>
                </pic:pic>
              </a:graphicData>
            </a:graphic>
          </wp:inline>
        </w:drawing>
      </w:r>
    </w:p>
    <w:p w:rsidR="00767235" w:rsidRPr="00F8123F" w:rsidRDefault="00767235" w:rsidP="00156E9C">
      <w:pPr>
        <w:ind w:left="2922" w:right="2"/>
        <w:rPr>
          <w:sz w:val="24"/>
          <w:lang w:val="fr-FR"/>
        </w:rPr>
      </w:pPr>
      <w:r w:rsidRPr="00F8123F">
        <w:rPr>
          <w:b/>
          <w:sz w:val="24"/>
          <w:lang w:val="fr-FR"/>
        </w:rPr>
        <w:t xml:space="preserve">Figure </w:t>
      </w:r>
      <w:r w:rsidR="00156E9C">
        <w:rPr>
          <w:b/>
          <w:sz w:val="24"/>
          <w:lang w:val="fr-FR"/>
        </w:rPr>
        <w:t>I</w:t>
      </w:r>
      <w:r w:rsidRPr="00F8123F">
        <w:rPr>
          <w:b/>
          <w:sz w:val="24"/>
          <w:lang w:val="fr-FR"/>
        </w:rPr>
        <w:t xml:space="preserve">.2. </w:t>
      </w:r>
      <w:r w:rsidR="00283546" w:rsidRPr="00E27576">
        <w:rPr>
          <w:b/>
          <w:bCs/>
          <w:sz w:val="24"/>
          <w:lang w:val="fr-FR"/>
        </w:rPr>
        <w:t>Typologie</w:t>
      </w:r>
      <w:r w:rsidRPr="00E27576">
        <w:rPr>
          <w:b/>
          <w:bCs/>
          <w:sz w:val="24"/>
          <w:lang w:val="fr-FR"/>
        </w:rPr>
        <w:t xml:space="preserve"> de la maintenance </w:t>
      </w:r>
      <w:r w:rsidR="00A1550F" w:rsidRPr="00E27576">
        <w:rPr>
          <w:b/>
          <w:bCs/>
          <w:sz w:val="24"/>
          <w:lang w:val="fr-FR"/>
        </w:rPr>
        <w:t>[5</w:t>
      </w:r>
      <w:r w:rsidRPr="00E27576">
        <w:rPr>
          <w:b/>
          <w:bCs/>
          <w:sz w:val="24"/>
          <w:lang w:val="fr-FR"/>
        </w:rPr>
        <w:t>]</w:t>
      </w:r>
    </w:p>
    <w:p w:rsidR="00C3408E" w:rsidRPr="00F8123F" w:rsidRDefault="00C3408E" w:rsidP="00283546">
      <w:pPr>
        <w:pStyle w:val="Titre31"/>
        <w:numPr>
          <w:ilvl w:val="1"/>
          <w:numId w:val="30"/>
        </w:numPr>
        <w:tabs>
          <w:tab w:val="left" w:pos="2037"/>
        </w:tabs>
        <w:spacing w:line="360" w:lineRule="auto"/>
        <w:ind w:right="2"/>
        <w:rPr>
          <w:lang w:val="fr-FR"/>
        </w:rPr>
      </w:pPr>
      <w:bookmarkStart w:id="22" w:name="_TOC_250017"/>
      <w:r w:rsidRPr="00F8123F">
        <w:rPr>
          <w:lang w:val="fr-FR"/>
        </w:rPr>
        <w:lastRenderedPageBreak/>
        <w:t>Maintenance</w:t>
      </w:r>
      <w:r w:rsidRPr="00F8123F">
        <w:rPr>
          <w:spacing w:val="-2"/>
          <w:lang w:val="fr-FR"/>
        </w:rPr>
        <w:t xml:space="preserve"> </w:t>
      </w:r>
      <w:bookmarkEnd w:id="22"/>
      <w:r w:rsidRPr="00F8123F">
        <w:rPr>
          <w:lang w:val="fr-FR"/>
        </w:rPr>
        <w:t>préventive</w:t>
      </w:r>
    </w:p>
    <w:p w:rsidR="00C3408E" w:rsidRPr="00F8123F" w:rsidRDefault="00C3408E" w:rsidP="00C3408E">
      <w:pPr>
        <w:pStyle w:val="Corpsdetexte"/>
        <w:spacing w:before="240" w:line="360" w:lineRule="auto"/>
        <w:ind w:right="2" w:firstLine="708"/>
        <w:jc w:val="both"/>
        <w:rPr>
          <w:lang w:val="fr-FR"/>
        </w:rPr>
      </w:pPr>
      <w:r w:rsidRPr="00F8123F">
        <w:rPr>
          <w:lang w:val="fr-FR"/>
        </w:rPr>
        <w:t>Maintenance effectuée selon des critères prédéterminés, dont l’objectif est de réduire la probabilité de défaillance d’un bien ou la dégradation d’un service rendu. Elle doit permettre d’éviter les défaillances des matériels en cours d’utilisation. L’analyse des coûts doit mettre en évidence un gain par rapport aux défaillances qu’elle permet</w:t>
      </w:r>
      <w:r w:rsidRPr="00F8123F">
        <w:rPr>
          <w:spacing w:val="-4"/>
          <w:lang w:val="fr-FR"/>
        </w:rPr>
        <w:t xml:space="preserve"> </w:t>
      </w:r>
      <w:r w:rsidRPr="00F8123F">
        <w:rPr>
          <w:lang w:val="fr-FR"/>
        </w:rPr>
        <w:t>d’éviter.</w:t>
      </w:r>
    </w:p>
    <w:p w:rsidR="00C3408E" w:rsidRPr="00F8123F" w:rsidRDefault="00C3408E" w:rsidP="00C3408E">
      <w:pPr>
        <w:pStyle w:val="Corpsdetexte"/>
        <w:spacing w:before="240" w:line="360" w:lineRule="auto"/>
        <w:ind w:right="2"/>
        <w:jc w:val="both"/>
        <w:rPr>
          <w:lang w:val="fr-FR"/>
        </w:rPr>
      </w:pPr>
      <w:r w:rsidRPr="00F8123F">
        <w:rPr>
          <w:lang w:val="fr-FR"/>
        </w:rPr>
        <w:t>Buts de la maintenance préventive :</w:t>
      </w:r>
    </w:p>
    <w:p w:rsidR="00C3408E" w:rsidRPr="00C3408E" w:rsidRDefault="00C3408E" w:rsidP="00B0525B">
      <w:pPr>
        <w:pStyle w:val="Paragraphedeliste"/>
        <w:numPr>
          <w:ilvl w:val="0"/>
          <w:numId w:val="9"/>
        </w:numPr>
        <w:tabs>
          <w:tab w:val="left" w:pos="2012"/>
          <w:tab w:val="left" w:pos="2013"/>
        </w:tabs>
        <w:spacing w:before="120" w:line="276" w:lineRule="auto"/>
        <w:ind w:left="794" w:right="2"/>
        <w:jc w:val="both"/>
        <w:rPr>
          <w:sz w:val="24"/>
          <w:lang w:val="fr-FR"/>
        </w:rPr>
      </w:pPr>
      <w:r w:rsidRPr="00C3408E">
        <w:rPr>
          <w:sz w:val="24"/>
          <w:lang w:val="fr-FR"/>
        </w:rPr>
        <w:t>Augmenter la durée de vie des</w:t>
      </w:r>
      <w:r w:rsidRPr="00C3408E">
        <w:rPr>
          <w:spacing w:val="-4"/>
          <w:sz w:val="24"/>
          <w:lang w:val="fr-FR"/>
        </w:rPr>
        <w:t xml:space="preserve"> </w:t>
      </w:r>
      <w:r w:rsidRPr="00C3408E">
        <w:rPr>
          <w:sz w:val="24"/>
          <w:lang w:val="fr-FR"/>
        </w:rPr>
        <w:t>matériels</w:t>
      </w:r>
    </w:p>
    <w:p w:rsidR="00C3408E" w:rsidRPr="00C3408E" w:rsidRDefault="00C3408E" w:rsidP="00B0525B">
      <w:pPr>
        <w:pStyle w:val="Paragraphedeliste"/>
        <w:numPr>
          <w:ilvl w:val="0"/>
          <w:numId w:val="9"/>
        </w:numPr>
        <w:tabs>
          <w:tab w:val="left" w:pos="2012"/>
          <w:tab w:val="left" w:pos="2013"/>
        </w:tabs>
        <w:spacing w:before="120" w:line="276" w:lineRule="auto"/>
        <w:ind w:left="794" w:right="2"/>
        <w:jc w:val="both"/>
        <w:rPr>
          <w:sz w:val="24"/>
          <w:lang w:val="fr-FR"/>
        </w:rPr>
      </w:pPr>
      <w:r w:rsidRPr="00C3408E">
        <w:rPr>
          <w:sz w:val="24"/>
          <w:lang w:val="fr-FR"/>
        </w:rPr>
        <w:t>Diminuer la probabilité des défaillances en</w:t>
      </w:r>
      <w:r w:rsidRPr="00C3408E">
        <w:rPr>
          <w:spacing w:val="-4"/>
          <w:sz w:val="24"/>
          <w:lang w:val="fr-FR"/>
        </w:rPr>
        <w:t xml:space="preserve"> </w:t>
      </w:r>
      <w:r w:rsidRPr="00C3408E">
        <w:rPr>
          <w:sz w:val="24"/>
          <w:lang w:val="fr-FR"/>
        </w:rPr>
        <w:t>service</w:t>
      </w:r>
    </w:p>
    <w:p w:rsidR="00C3408E" w:rsidRPr="00C3408E" w:rsidRDefault="00C3408E" w:rsidP="00B0525B">
      <w:pPr>
        <w:pStyle w:val="Paragraphedeliste"/>
        <w:numPr>
          <w:ilvl w:val="0"/>
          <w:numId w:val="9"/>
        </w:numPr>
        <w:tabs>
          <w:tab w:val="left" w:pos="2012"/>
          <w:tab w:val="left" w:pos="2013"/>
        </w:tabs>
        <w:spacing w:before="120" w:line="276" w:lineRule="auto"/>
        <w:ind w:left="794" w:right="2"/>
        <w:jc w:val="both"/>
        <w:rPr>
          <w:sz w:val="24"/>
          <w:lang w:val="fr-FR"/>
        </w:rPr>
      </w:pPr>
      <w:r w:rsidRPr="00C3408E">
        <w:rPr>
          <w:sz w:val="24"/>
          <w:lang w:val="fr-FR"/>
        </w:rPr>
        <w:t>Diminuer les temps d’arrêt en cas de révision ou de</w:t>
      </w:r>
      <w:r w:rsidRPr="00C3408E">
        <w:rPr>
          <w:spacing w:val="-6"/>
          <w:sz w:val="24"/>
          <w:lang w:val="fr-FR"/>
        </w:rPr>
        <w:t xml:space="preserve"> </w:t>
      </w:r>
      <w:r w:rsidRPr="00C3408E">
        <w:rPr>
          <w:sz w:val="24"/>
          <w:lang w:val="fr-FR"/>
        </w:rPr>
        <w:t>panne</w:t>
      </w:r>
    </w:p>
    <w:p w:rsidR="00C3408E" w:rsidRPr="00C3408E" w:rsidRDefault="00C3408E" w:rsidP="00B0525B">
      <w:pPr>
        <w:pStyle w:val="Paragraphedeliste"/>
        <w:numPr>
          <w:ilvl w:val="0"/>
          <w:numId w:val="9"/>
        </w:numPr>
        <w:tabs>
          <w:tab w:val="left" w:pos="2012"/>
          <w:tab w:val="left" w:pos="2013"/>
        </w:tabs>
        <w:spacing w:before="120" w:line="276" w:lineRule="auto"/>
        <w:ind w:left="794" w:right="2"/>
        <w:jc w:val="both"/>
        <w:rPr>
          <w:sz w:val="24"/>
          <w:lang w:val="fr-FR"/>
        </w:rPr>
      </w:pPr>
      <w:r w:rsidRPr="00C3408E">
        <w:rPr>
          <w:sz w:val="24"/>
          <w:lang w:val="fr-FR"/>
        </w:rPr>
        <w:t>Prévenir et prévoir les interventions coûteuses de maintenance</w:t>
      </w:r>
      <w:r w:rsidRPr="00C3408E">
        <w:rPr>
          <w:spacing w:val="-1"/>
          <w:sz w:val="24"/>
          <w:lang w:val="fr-FR"/>
        </w:rPr>
        <w:t xml:space="preserve"> </w:t>
      </w:r>
      <w:r w:rsidRPr="00C3408E">
        <w:rPr>
          <w:sz w:val="24"/>
          <w:lang w:val="fr-FR"/>
        </w:rPr>
        <w:t>corrective</w:t>
      </w:r>
    </w:p>
    <w:p w:rsidR="00C3408E" w:rsidRPr="00C3408E" w:rsidRDefault="00C3408E" w:rsidP="00B0525B">
      <w:pPr>
        <w:pStyle w:val="Paragraphedeliste"/>
        <w:numPr>
          <w:ilvl w:val="0"/>
          <w:numId w:val="9"/>
        </w:numPr>
        <w:tabs>
          <w:tab w:val="left" w:pos="2012"/>
          <w:tab w:val="left" w:pos="2013"/>
        </w:tabs>
        <w:spacing w:before="120" w:line="276" w:lineRule="auto"/>
        <w:ind w:left="794" w:right="2"/>
        <w:jc w:val="both"/>
        <w:rPr>
          <w:sz w:val="24"/>
          <w:lang w:val="fr-FR"/>
        </w:rPr>
      </w:pPr>
      <w:r w:rsidRPr="00C3408E">
        <w:rPr>
          <w:sz w:val="24"/>
          <w:lang w:val="fr-FR"/>
        </w:rPr>
        <w:t>Permettre de décider la maintenance corrective dans des bonnes</w:t>
      </w:r>
      <w:r w:rsidRPr="00C3408E">
        <w:rPr>
          <w:spacing w:val="-5"/>
          <w:sz w:val="24"/>
          <w:lang w:val="fr-FR"/>
        </w:rPr>
        <w:t xml:space="preserve"> </w:t>
      </w:r>
      <w:r w:rsidRPr="00C3408E">
        <w:rPr>
          <w:sz w:val="24"/>
          <w:lang w:val="fr-FR"/>
        </w:rPr>
        <w:t>conditions</w:t>
      </w:r>
    </w:p>
    <w:p w:rsidR="00C3408E" w:rsidRPr="00C3408E" w:rsidRDefault="00C3408E" w:rsidP="00B0525B">
      <w:pPr>
        <w:pStyle w:val="Paragraphedeliste"/>
        <w:numPr>
          <w:ilvl w:val="0"/>
          <w:numId w:val="9"/>
        </w:numPr>
        <w:tabs>
          <w:tab w:val="left" w:pos="2014"/>
          <w:tab w:val="left" w:pos="2015"/>
        </w:tabs>
        <w:spacing w:before="120" w:line="276" w:lineRule="auto"/>
        <w:ind w:left="794" w:right="2"/>
        <w:jc w:val="both"/>
        <w:rPr>
          <w:sz w:val="24"/>
          <w:lang w:val="fr-FR"/>
        </w:rPr>
      </w:pPr>
      <w:r w:rsidRPr="00C3408E">
        <w:rPr>
          <w:sz w:val="24"/>
          <w:lang w:val="fr-FR"/>
        </w:rPr>
        <w:t>Éviter les consommations anormales d’énergie, de lubrifiant, de pièces détachées,</w:t>
      </w:r>
      <w:r w:rsidRPr="00C3408E">
        <w:rPr>
          <w:spacing w:val="-1"/>
          <w:sz w:val="24"/>
          <w:lang w:val="fr-FR"/>
        </w:rPr>
        <w:t xml:space="preserve"> </w:t>
      </w:r>
      <w:r w:rsidRPr="00C3408E">
        <w:rPr>
          <w:sz w:val="24"/>
          <w:lang w:val="fr-FR"/>
        </w:rPr>
        <w:t>etc.</w:t>
      </w:r>
    </w:p>
    <w:p w:rsidR="00C3408E" w:rsidRPr="00C3408E" w:rsidRDefault="00C3408E" w:rsidP="00B0525B">
      <w:pPr>
        <w:pStyle w:val="Paragraphedeliste"/>
        <w:numPr>
          <w:ilvl w:val="0"/>
          <w:numId w:val="9"/>
        </w:numPr>
        <w:tabs>
          <w:tab w:val="left" w:pos="2012"/>
          <w:tab w:val="left" w:pos="2013"/>
        </w:tabs>
        <w:spacing w:before="120" w:line="276" w:lineRule="auto"/>
        <w:ind w:left="794" w:right="2"/>
        <w:jc w:val="both"/>
        <w:rPr>
          <w:sz w:val="24"/>
          <w:lang w:val="fr-FR"/>
        </w:rPr>
      </w:pPr>
      <w:r w:rsidRPr="00C3408E">
        <w:rPr>
          <w:sz w:val="24"/>
          <w:lang w:val="fr-FR"/>
        </w:rPr>
        <w:t>Améliorer les conditions de travail du personnel de</w:t>
      </w:r>
      <w:r w:rsidRPr="00C3408E">
        <w:rPr>
          <w:spacing w:val="-2"/>
          <w:sz w:val="24"/>
          <w:lang w:val="fr-FR"/>
        </w:rPr>
        <w:t xml:space="preserve"> </w:t>
      </w:r>
      <w:r w:rsidRPr="00C3408E">
        <w:rPr>
          <w:sz w:val="24"/>
          <w:lang w:val="fr-FR"/>
        </w:rPr>
        <w:t>production.</w:t>
      </w:r>
    </w:p>
    <w:p w:rsidR="00C3408E" w:rsidRPr="00C3408E" w:rsidRDefault="00C3408E" w:rsidP="00B0525B">
      <w:pPr>
        <w:pStyle w:val="Paragraphedeliste"/>
        <w:numPr>
          <w:ilvl w:val="0"/>
          <w:numId w:val="9"/>
        </w:numPr>
        <w:tabs>
          <w:tab w:val="left" w:pos="2012"/>
          <w:tab w:val="left" w:pos="2013"/>
        </w:tabs>
        <w:spacing w:before="120" w:line="276" w:lineRule="auto"/>
        <w:ind w:left="794" w:right="2"/>
        <w:jc w:val="both"/>
        <w:rPr>
          <w:sz w:val="24"/>
          <w:lang w:val="fr-FR"/>
        </w:rPr>
      </w:pPr>
      <w:r w:rsidRPr="00C3408E">
        <w:rPr>
          <w:sz w:val="24"/>
          <w:lang w:val="fr-FR"/>
        </w:rPr>
        <w:t>Diminuer le budget de</w:t>
      </w:r>
      <w:r w:rsidRPr="00C3408E">
        <w:rPr>
          <w:spacing w:val="-3"/>
          <w:sz w:val="24"/>
          <w:lang w:val="fr-FR"/>
        </w:rPr>
        <w:t xml:space="preserve"> </w:t>
      </w:r>
      <w:r w:rsidRPr="00C3408E">
        <w:rPr>
          <w:sz w:val="24"/>
          <w:lang w:val="fr-FR"/>
        </w:rPr>
        <w:t>maintenance.</w:t>
      </w:r>
    </w:p>
    <w:p w:rsidR="00C3408E" w:rsidRPr="00C3408E" w:rsidRDefault="00C3408E" w:rsidP="00B0525B">
      <w:pPr>
        <w:pStyle w:val="Paragraphedeliste"/>
        <w:numPr>
          <w:ilvl w:val="0"/>
          <w:numId w:val="9"/>
        </w:numPr>
        <w:tabs>
          <w:tab w:val="left" w:pos="2012"/>
          <w:tab w:val="left" w:pos="2013"/>
        </w:tabs>
        <w:spacing w:before="120" w:line="276" w:lineRule="auto"/>
        <w:ind w:left="794" w:right="2"/>
        <w:jc w:val="both"/>
        <w:rPr>
          <w:sz w:val="24"/>
          <w:lang w:val="fr-FR"/>
        </w:rPr>
      </w:pPr>
      <w:r w:rsidRPr="00C3408E">
        <w:rPr>
          <w:sz w:val="24"/>
          <w:lang w:val="fr-FR"/>
        </w:rPr>
        <w:t>Supprimer les causes d’accidents</w:t>
      </w:r>
      <w:r w:rsidRPr="00C3408E">
        <w:rPr>
          <w:spacing w:val="-1"/>
          <w:sz w:val="24"/>
          <w:lang w:val="fr-FR"/>
        </w:rPr>
        <w:t xml:space="preserve"> </w:t>
      </w:r>
      <w:r w:rsidRPr="00C3408E">
        <w:rPr>
          <w:sz w:val="24"/>
          <w:lang w:val="fr-FR"/>
        </w:rPr>
        <w:t>graves.</w:t>
      </w:r>
    </w:p>
    <w:p w:rsidR="00C3408E" w:rsidRPr="00F8123F" w:rsidRDefault="00C3408E" w:rsidP="00283546">
      <w:pPr>
        <w:pStyle w:val="Titre31"/>
        <w:numPr>
          <w:ilvl w:val="2"/>
          <w:numId w:val="30"/>
        </w:numPr>
        <w:tabs>
          <w:tab w:val="left" w:pos="2909"/>
          <w:tab w:val="left" w:pos="2910"/>
        </w:tabs>
        <w:spacing w:line="360" w:lineRule="auto"/>
        <w:ind w:right="2"/>
        <w:jc w:val="both"/>
        <w:rPr>
          <w:lang w:val="fr-FR"/>
        </w:rPr>
      </w:pPr>
      <w:bookmarkStart w:id="23" w:name="_TOC_250016"/>
      <w:r w:rsidRPr="00F8123F">
        <w:rPr>
          <w:lang w:val="fr-FR"/>
        </w:rPr>
        <w:t>Maintenance préventive</w:t>
      </w:r>
      <w:r w:rsidRPr="00F8123F">
        <w:rPr>
          <w:spacing w:val="-4"/>
          <w:lang w:val="fr-FR"/>
        </w:rPr>
        <w:t xml:space="preserve"> </w:t>
      </w:r>
      <w:bookmarkEnd w:id="23"/>
      <w:r w:rsidRPr="00F8123F">
        <w:rPr>
          <w:lang w:val="fr-FR"/>
        </w:rPr>
        <w:t>systématique</w:t>
      </w:r>
    </w:p>
    <w:p w:rsidR="00C3408E" w:rsidRPr="00F8123F" w:rsidRDefault="00C3408E" w:rsidP="00C3408E">
      <w:pPr>
        <w:pStyle w:val="Corpsdetexte"/>
        <w:spacing w:line="360" w:lineRule="auto"/>
        <w:ind w:right="2" w:firstLine="708"/>
        <w:jc w:val="both"/>
        <w:rPr>
          <w:lang w:val="fr-FR"/>
        </w:rPr>
      </w:pPr>
      <w:r w:rsidRPr="00F8123F">
        <w:rPr>
          <w:lang w:val="fr-FR"/>
        </w:rPr>
        <w:t>C’est la maintenance préventive effectuée sans contrôle préalable de l'état du bien conformément à un échéancier établi selon le temps, le nombre de cycles de fonctionnement, le nombre de pièces produites ou un nombre prédéterminé d'usages pour certains équipements (révisions périodiques) ou organes sensibles (graissage, étalonnage, etc..).</w:t>
      </w:r>
    </w:p>
    <w:p w:rsidR="00C3408E" w:rsidRPr="00F8123F" w:rsidRDefault="00C3408E" w:rsidP="00C3408E">
      <w:pPr>
        <w:pStyle w:val="Corpsdetexte"/>
        <w:spacing w:line="360" w:lineRule="auto"/>
        <w:ind w:right="2" w:firstLine="708"/>
        <w:jc w:val="both"/>
        <w:rPr>
          <w:lang w:val="fr-FR"/>
        </w:rPr>
      </w:pPr>
      <w:r w:rsidRPr="00F8123F">
        <w:rPr>
          <w:lang w:val="fr-FR"/>
        </w:rPr>
        <w:t>La maintenance systématique se traduit par l’exécution sur un équipement à dates planifiées d’interventions dont l’importance peut s’échelonner depuis le simple remplacement de quelques pièces jusqu'à la révision générale.</w:t>
      </w:r>
    </w:p>
    <w:p w:rsidR="00C3408E" w:rsidRPr="00C3408E" w:rsidRDefault="00C3408E" w:rsidP="000B3341">
      <w:pPr>
        <w:pStyle w:val="Paragraphedeliste"/>
        <w:numPr>
          <w:ilvl w:val="0"/>
          <w:numId w:val="10"/>
        </w:numPr>
        <w:tabs>
          <w:tab w:val="left" w:pos="2012"/>
          <w:tab w:val="left" w:pos="2013"/>
        </w:tabs>
        <w:spacing w:before="0" w:line="360" w:lineRule="auto"/>
        <w:ind w:left="794" w:right="2"/>
        <w:jc w:val="both"/>
        <w:rPr>
          <w:sz w:val="24"/>
          <w:lang w:val="fr-FR"/>
        </w:rPr>
      </w:pPr>
      <w:r w:rsidRPr="00C3408E">
        <w:rPr>
          <w:sz w:val="24"/>
          <w:lang w:val="fr-FR"/>
        </w:rPr>
        <w:t>Remise à niveau d’une ligne de production par arrêt</w:t>
      </w:r>
      <w:r w:rsidRPr="00C3408E">
        <w:rPr>
          <w:spacing w:val="-7"/>
          <w:sz w:val="24"/>
          <w:lang w:val="fr-FR"/>
        </w:rPr>
        <w:t xml:space="preserve"> </w:t>
      </w:r>
      <w:r w:rsidRPr="00C3408E">
        <w:rPr>
          <w:sz w:val="24"/>
          <w:lang w:val="fr-FR"/>
        </w:rPr>
        <w:t>annuel</w:t>
      </w:r>
    </w:p>
    <w:p w:rsidR="00C3408E" w:rsidRPr="00C3408E" w:rsidRDefault="00C3408E" w:rsidP="000B3341">
      <w:pPr>
        <w:pStyle w:val="Paragraphedeliste"/>
        <w:numPr>
          <w:ilvl w:val="0"/>
          <w:numId w:val="10"/>
        </w:numPr>
        <w:tabs>
          <w:tab w:val="left" w:pos="2014"/>
          <w:tab w:val="left" w:pos="2015"/>
        </w:tabs>
        <w:spacing w:before="0" w:line="360" w:lineRule="auto"/>
        <w:ind w:left="794" w:right="2"/>
        <w:jc w:val="both"/>
        <w:rPr>
          <w:sz w:val="24"/>
          <w:lang w:val="fr-FR"/>
        </w:rPr>
      </w:pPr>
      <w:r w:rsidRPr="00C3408E">
        <w:rPr>
          <w:sz w:val="24"/>
          <w:lang w:val="fr-FR"/>
        </w:rPr>
        <w:t>Révision générale d’un</w:t>
      </w:r>
      <w:r w:rsidRPr="00C3408E">
        <w:rPr>
          <w:spacing w:val="-1"/>
          <w:sz w:val="24"/>
          <w:lang w:val="fr-FR"/>
        </w:rPr>
        <w:t xml:space="preserve"> </w:t>
      </w:r>
      <w:r w:rsidRPr="00C3408E">
        <w:rPr>
          <w:sz w:val="24"/>
          <w:lang w:val="fr-FR"/>
        </w:rPr>
        <w:t>équipement</w:t>
      </w:r>
    </w:p>
    <w:p w:rsidR="00C3408E" w:rsidRPr="00C3408E" w:rsidRDefault="00C3408E" w:rsidP="000B3341">
      <w:pPr>
        <w:pStyle w:val="Paragraphedeliste"/>
        <w:numPr>
          <w:ilvl w:val="0"/>
          <w:numId w:val="10"/>
        </w:numPr>
        <w:tabs>
          <w:tab w:val="left" w:pos="2014"/>
          <w:tab w:val="left" w:pos="2015"/>
        </w:tabs>
        <w:spacing w:before="0" w:line="360" w:lineRule="auto"/>
        <w:ind w:left="794" w:right="2"/>
        <w:jc w:val="both"/>
        <w:rPr>
          <w:sz w:val="24"/>
          <w:lang w:val="fr-FR"/>
        </w:rPr>
      </w:pPr>
      <w:r w:rsidRPr="00C3408E">
        <w:rPr>
          <w:sz w:val="24"/>
          <w:lang w:val="fr-FR"/>
        </w:rPr>
        <w:t>Echange standard d’un sous-ensemble ou d’un composant sensible (filtre, joint, durite, balais d’un moteur CC,</w:t>
      </w:r>
      <w:r w:rsidRPr="00C3408E">
        <w:rPr>
          <w:spacing w:val="-1"/>
          <w:sz w:val="24"/>
          <w:lang w:val="fr-FR"/>
        </w:rPr>
        <w:t xml:space="preserve"> </w:t>
      </w:r>
      <w:r w:rsidRPr="00C3408E">
        <w:rPr>
          <w:sz w:val="24"/>
          <w:lang w:val="fr-FR"/>
        </w:rPr>
        <w:t>etc...)</w:t>
      </w:r>
    </w:p>
    <w:p w:rsidR="00C3408E" w:rsidRPr="00C3408E" w:rsidRDefault="00C3408E" w:rsidP="000B3341">
      <w:pPr>
        <w:pStyle w:val="Paragraphedeliste"/>
        <w:numPr>
          <w:ilvl w:val="0"/>
          <w:numId w:val="10"/>
        </w:numPr>
        <w:tabs>
          <w:tab w:val="left" w:pos="2012"/>
          <w:tab w:val="left" w:pos="2013"/>
        </w:tabs>
        <w:spacing w:before="0" w:line="360" w:lineRule="auto"/>
        <w:ind w:left="794" w:right="2"/>
        <w:jc w:val="both"/>
        <w:rPr>
          <w:sz w:val="24"/>
          <w:lang w:val="fr-FR"/>
        </w:rPr>
      </w:pPr>
      <w:r w:rsidRPr="00C3408E">
        <w:rPr>
          <w:sz w:val="24"/>
          <w:lang w:val="fr-FR"/>
        </w:rPr>
        <w:t>Lubrification</w:t>
      </w:r>
    </w:p>
    <w:p w:rsidR="00C3408E" w:rsidRDefault="00C3408E" w:rsidP="00C3408E">
      <w:pPr>
        <w:pStyle w:val="Corpsdetexte"/>
        <w:spacing w:before="136" w:line="360" w:lineRule="auto"/>
        <w:ind w:right="2" w:firstLine="708"/>
        <w:jc w:val="both"/>
        <w:rPr>
          <w:lang w:val="fr-FR"/>
        </w:rPr>
      </w:pPr>
      <w:r w:rsidRPr="00F8123F">
        <w:rPr>
          <w:lang w:val="fr-FR"/>
        </w:rPr>
        <w:t xml:space="preserve">Les travaux révèlent alors un caractère systématique (contrairement à ce qui se passe dans la maintenance conditionnelle), ce qui suppose une parfaite connaissance du comportement de l’équipement, de ses modes et de sa vitesse de dégradation </w:t>
      </w:r>
      <w:r w:rsidR="00A1550F">
        <w:rPr>
          <w:lang w:val="fr-FR"/>
        </w:rPr>
        <w:t>[5</w:t>
      </w:r>
      <w:r w:rsidRPr="00A1550F">
        <w:rPr>
          <w:lang w:val="fr-FR"/>
        </w:rPr>
        <w:t>].</w:t>
      </w:r>
    </w:p>
    <w:p w:rsidR="00F703A3" w:rsidRPr="00F703A3" w:rsidRDefault="00F703A3" w:rsidP="00283546">
      <w:pPr>
        <w:pStyle w:val="NormalWeb"/>
        <w:numPr>
          <w:ilvl w:val="2"/>
          <w:numId w:val="30"/>
        </w:numPr>
        <w:shd w:val="clear" w:color="auto" w:fill="FFFFFF"/>
        <w:spacing w:before="240" w:beforeAutospacing="0" w:after="0" w:afterAutospacing="0" w:line="360" w:lineRule="auto"/>
        <w:jc w:val="both"/>
        <w:rPr>
          <w:rFonts w:asciiTheme="majorBidi" w:hAnsiTheme="majorBidi" w:cstheme="majorBidi"/>
        </w:rPr>
      </w:pPr>
      <w:r w:rsidRPr="00F703A3">
        <w:rPr>
          <w:rFonts w:asciiTheme="majorBidi" w:hAnsiTheme="majorBidi" w:cstheme="majorBidi"/>
          <w:b/>
          <w:bCs/>
          <w:color w:val="222222"/>
          <w:shd w:val="clear" w:color="auto" w:fill="FFFFFF"/>
        </w:rPr>
        <w:lastRenderedPageBreak/>
        <w:t>Maintenance préventive prévisionnelle</w:t>
      </w:r>
    </w:p>
    <w:p w:rsidR="00F703A3" w:rsidRPr="00F703A3" w:rsidRDefault="00F703A3" w:rsidP="00F703A3">
      <w:pPr>
        <w:pStyle w:val="NormalWeb"/>
        <w:shd w:val="clear" w:color="auto" w:fill="FFFFFF"/>
        <w:spacing w:before="240" w:beforeAutospacing="0" w:after="0" w:afterAutospacing="0" w:line="360" w:lineRule="auto"/>
        <w:ind w:firstLine="708"/>
        <w:jc w:val="both"/>
        <w:rPr>
          <w:rFonts w:asciiTheme="majorBidi" w:hAnsiTheme="majorBidi" w:cstheme="majorBidi"/>
        </w:rPr>
      </w:pPr>
      <w:r w:rsidRPr="00F703A3">
        <w:rPr>
          <w:rFonts w:asciiTheme="majorBidi" w:hAnsiTheme="majorBidi" w:cstheme="majorBidi"/>
        </w:rPr>
        <w:t xml:space="preserve">La maintenance prévisionnelle </w:t>
      </w:r>
      <w:r>
        <w:rPr>
          <w:rFonts w:asciiTheme="majorBidi" w:hAnsiTheme="majorBidi" w:cstheme="majorBidi"/>
        </w:rPr>
        <w:t>appelée aussi</w:t>
      </w:r>
      <w:r w:rsidRPr="00F703A3">
        <w:rPr>
          <w:rFonts w:asciiTheme="majorBidi" w:hAnsiTheme="majorBidi" w:cstheme="majorBidi"/>
        </w:rPr>
        <w:t xml:space="preserve"> « </w:t>
      </w:r>
      <w:hyperlink r:id="rId11" w:tooltip="Maintenance conditionnelle" w:history="1">
        <w:r w:rsidRPr="00F703A3">
          <w:rPr>
            <w:rStyle w:val="Lienhypertexte"/>
            <w:rFonts w:asciiTheme="majorBidi" w:hAnsiTheme="majorBidi" w:cstheme="majorBidi"/>
            <w:color w:val="auto"/>
            <w:u w:val="none"/>
          </w:rPr>
          <w:t>maintenance conditionnelle</w:t>
        </w:r>
      </w:hyperlink>
      <w:r w:rsidRPr="00F703A3">
        <w:rPr>
          <w:rFonts w:asciiTheme="majorBidi" w:hAnsiTheme="majorBidi" w:cstheme="majorBidi"/>
        </w:rPr>
        <w:t> exécutée en suivant les prévisions extrapolées de l'analyse et de l'évaluation de paramètres significatifs de la dégradation du bien ».</w:t>
      </w:r>
    </w:p>
    <w:p w:rsidR="00F703A3" w:rsidRPr="00B0525B" w:rsidRDefault="00F703A3" w:rsidP="00B0525B">
      <w:pPr>
        <w:pStyle w:val="NormalWeb"/>
        <w:shd w:val="clear" w:color="auto" w:fill="FFFFFF"/>
        <w:spacing w:before="240" w:beforeAutospacing="0" w:after="0" w:afterAutospacing="0" w:line="360" w:lineRule="auto"/>
        <w:ind w:firstLine="708"/>
        <w:jc w:val="both"/>
        <w:rPr>
          <w:rFonts w:asciiTheme="majorBidi" w:hAnsiTheme="majorBidi" w:cstheme="majorBidi"/>
        </w:rPr>
      </w:pPr>
      <w:r w:rsidRPr="00F703A3">
        <w:rPr>
          <w:rFonts w:asciiTheme="majorBidi" w:hAnsiTheme="majorBidi" w:cstheme="majorBidi"/>
        </w:rPr>
        <w:t>Son principe est le suivant : tout élément manifeste des signes, visibles ou non, de dégradation qui en annonce la défaillance. Le tout est de savoir reconnaître ces signes précurseurs. Des appareils permettent de mesurer cette dégradation, laquelle peut être une variation de température, de vibration, de pression, de dimension, de position, de bruit, etc. Ces dégradations peuvent donc être d’ordre physique, chimique, comportemental, électrique ou autre</w:t>
      </w:r>
      <w:r w:rsidR="00B0525B">
        <w:rPr>
          <w:rFonts w:asciiTheme="majorBidi" w:hAnsiTheme="majorBidi" w:cstheme="majorBidi"/>
        </w:rPr>
        <w:t>.</w:t>
      </w:r>
    </w:p>
    <w:p w:rsidR="0083299F" w:rsidRPr="00F8123F" w:rsidRDefault="0083299F" w:rsidP="00283546">
      <w:pPr>
        <w:pStyle w:val="Titre31"/>
        <w:numPr>
          <w:ilvl w:val="2"/>
          <w:numId w:val="30"/>
        </w:numPr>
        <w:tabs>
          <w:tab w:val="left" w:pos="2829"/>
        </w:tabs>
        <w:spacing w:before="240" w:line="360" w:lineRule="auto"/>
        <w:ind w:right="2"/>
        <w:jc w:val="both"/>
        <w:rPr>
          <w:lang w:val="fr-FR"/>
        </w:rPr>
      </w:pPr>
      <w:bookmarkStart w:id="24" w:name="_TOC_250015"/>
      <w:r w:rsidRPr="00F8123F">
        <w:rPr>
          <w:lang w:val="fr-FR"/>
        </w:rPr>
        <w:t>Maintenance préventive</w:t>
      </w:r>
      <w:r w:rsidRPr="00F8123F">
        <w:rPr>
          <w:spacing w:val="-2"/>
          <w:lang w:val="fr-FR"/>
        </w:rPr>
        <w:t xml:space="preserve"> </w:t>
      </w:r>
      <w:bookmarkEnd w:id="24"/>
      <w:r w:rsidRPr="00F8123F">
        <w:rPr>
          <w:lang w:val="fr-FR"/>
        </w:rPr>
        <w:t>conditionnelle</w:t>
      </w:r>
    </w:p>
    <w:p w:rsidR="0083299F" w:rsidRPr="00F8123F" w:rsidRDefault="0083299F" w:rsidP="000B3341">
      <w:pPr>
        <w:pStyle w:val="Paragraphedeliste"/>
        <w:numPr>
          <w:ilvl w:val="0"/>
          <w:numId w:val="11"/>
        </w:numPr>
        <w:tabs>
          <w:tab w:val="left" w:pos="1317"/>
        </w:tabs>
        <w:spacing w:before="0" w:line="360" w:lineRule="auto"/>
        <w:ind w:left="850" w:right="2"/>
        <w:jc w:val="both"/>
        <w:rPr>
          <w:b/>
          <w:sz w:val="24"/>
          <w:lang w:val="fr-FR"/>
        </w:rPr>
      </w:pPr>
      <w:r w:rsidRPr="00F8123F">
        <w:rPr>
          <w:b/>
          <w:sz w:val="24"/>
          <w:lang w:val="fr-FR"/>
        </w:rPr>
        <w:t>Définition</w:t>
      </w:r>
    </w:p>
    <w:p w:rsidR="0083299F" w:rsidRDefault="0083299F" w:rsidP="0083299F">
      <w:pPr>
        <w:pStyle w:val="Corpsdetexte"/>
        <w:spacing w:line="360" w:lineRule="auto"/>
        <w:ind w:right="2" w:firstLine="708"/>
        <w:jc w:val="both"/>
        <w:rPr>
          <w:lang w:val="fr-FR"/>
        </w:rPr>
      </w:pPr>
      <w:r w:rsidRPr="00F8123F">
        <w:rPr>
          <w:lang w:val="fr-FR"/>
        </w:rPr>
        <w:t>C’est la « maintenance préventive subordonnée à un type d'événement prédéterminé (autodiagnostic, information d'un capteur, mesure, etc.) ou à l'analyse de l'évolution surveillée de paramètres significatifs de la dégradation et de la baisse des performances d'une entité ».</w:t>
      </w:r>
    </w:p>
    <w:p w:rsidR="00B0525B" w:rsidRPr="00B0525B" w:rsidRDefault="007B4508" w:rsidP="00156E9C">
      <w:pPr>
        <w:pStyle w:val="Corpsdetexte"/>
        <w:spacing w:before="240" w:line="360" w:lineRule="auto"/>
        <w:ind w:right="2" w:firstLine="708"/>
        <w:jc w:val="both"/>
        <w:rPr>
          <w:lang w:val="fr-FR"/>
        </w:rPr>
      </w:pPr>
      <w:r>
        <w:rPr>
          <w:noProof/>
          <w:lang w:val="fr-FR" w:eastAsia="fr-FR"/>
        </w:rPr>
        <w:drawing>
          <wp:anchor distT="0" distB="0" distL="0" distR="0" simplePos="0" relativeHeight="251662336" behindDoc="0" locked="0" layoutInCell="1" allowOverlap="1">
            <wp:simplePos x="0" y="0"/>
            <wp:positionH relativeFrom="page">
              <wp:posOffset>1273175</wp:posOffset>
            </wp:positionH>
            <wp:positionV relativeFrom="paragraph">
              <wp:posOffset>1333500</wp:posOffset>
            </wp:positionV>
            <wp:extent cx="5305425" cy="2734310"/>
            <wp:effectExtent l="19050" t="19050" r="28575" b="27940"/>
            <wp:wrapTopAndBottom/>
            <wp:docPr id="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7.jpeg"/>
                    <pic:cNvPicPr/>
                  </pic:nvPicPr>
                  <pic:blipFill>
                    <a:blip r:embed="rId12" cstate="print"/>
                    <a:stretch>
                      <a:fillRect/>
                    </a:stretch>
                  </pic:blipFill>
                  <pic:spPr>
                    <a:xfrm>
                      <a:off x="0" y="0"/>
                      <a:ext cx="5305425" cy="2734310"/>
                    </a:xfrm>
                    <a:prstGeom prst="rect">
                      <a:avLst/>
                    </a:prstGeom>
                    <a:ln>
                      <a:solidFill>
                        <a:schemeClr val="tx1"/>
                      </a:solidFill>
                    </a:ln>
                  </pic:spPr>
                </pic:pic>
              </a:graphicData>
            </a:graphic>
          </wp:anchor>
        </w:drawing>
      </w:r>
      <w:r w:rsidR="0083299F" w:rsidRPr="00F8123F">
        <w:rPr>
          <w:lang w:val="fr-FR"/>
        </w:rPr>
        <w:t xml:space="preserve">Cette surveillance de la dégradation permet de fixer un seuil d'alarme avant un seuil d'admissibilité (Figure </w:t>
      </w:r>
      <w:r w:rsidR="00156E9C">
        <w:rPr>
          <w:lang w:val="fr-FR"/>
        </w:rPr>
        <w:t>I</w:t>
      </w:r>
      <w:r w:rsidR="0083299F" w:rsidRPr="00F8123F">
        <w:rPr>
          <w:lang w:val="fr-FR"/>
        </w:rPr>
        <w:t xml:space="preserve">.3). Le principal intérêt d'une telle stratégie est de pouvoir utiliser les entités au maximum de leur possibilité, mais aussi de diminuer le nombre des opérations de maintenance corrective </w:t>
      </w:r>
      <w:r w:rsidR="00A1550F">
        <w:rPr>
          <w:lang w:val="fr-FR"/>
        </w:rPr>
        <w:t>[2</w:t>
      </w:r>
      <w:r w:rsidR="0083299F" w:rsidRPr="00A1550F">
        <w:rPr>
          <w:lang w:val="fr-FR"/>
        </w:rPr>
        <w:t>].</w:t>
      </w:r>
    </w:p>
    <w:p w:rsidR="0083299F" w:rsidRPr="007B4508" w:rsidRDefault="0083299F" w:rsidP="00156E9C">
      <w:pPr>
        <w:pStyle w:val="Corpsdetexte"/>
        <w:spacing w:line="360" w:lineRule="auto"/>
        <w:ind w:right="2"/>
        <w:jc w:val="center"/>
        <w:rPr>
          <w:b/>
          <w:lang w:val="fr-FR"/>
        </w:rPr>
      </w:pPr>
      <w:r w:rsidRPr="007B4508">
        <w:rPr>
          <w:b/>
          <w:lang w:val="fr-FR"/>
        </w:rPr>
        <w:t xml:space="preserve">Figure </w:t>
      </w:r>
      <w:r w:rsidR="00156E9C">
        <w:rPr>
          <w:b/>
          <w:lang w:val="fr-FR"/>
        </w:rPr>
        <w:t>I</w:t>
      </w:r>
      <w:r w:rsidRPr="007B4508">
        <w:rPr>
          <w:b/>
          <w:lang w:val="fr-FR"/>
        </w:rPr>
        <w:t>.3. Principe de la maintenance conditionnelle</w:t>
      </w:r>
      <w:r w:rsidRPr="007B4508">
        <w:rPr>
          <w:b/>
          <w:spacing w:val="58"/>
          <w:lang w:val="fr-FR"/>
        </w:rPr>
        <w:t xml:space="preserve"> </w:t>
      </w:r>
      <w:r w:rsidR="00A1550F" w:rsidRPr="00A1550F">
        <w:rPr>
          <w:b/>
          <w:lang w:val="fr-FR"/>
        </w:rPr>
        <w:t>[5</w:t>
      </w:r>
      <w:r w:rsidRPr="00A1550F">
        <w:rPr>
          <w:b/>
          <w:lang w:val="fr-FR"/>
        </w:rPr>
        <w:t>]</w:t>
      </w:r>
    </w:p>
    <w:p w:rsidR="0083299F" w:rsidRPr="00F8123F" w:rsidRDefault="0083299F" w:rsidP="0083299F">
      <w:pPr>
        <w:pStyle w:val="Corpsdetexte"/>
        <w:spacing w:line="360" w:lineRule="auto"/>
        <w:ind w:right="2" w:firstLine="708"/>
        <w:jc w:val="both"/>
        <w:rPr>
          <w:lang w:val="fr-FR"/>
        </w:rPr>
      </w:pPr>
      <w:r w:rsidRPr="00F8123F">
        <w:rPr>
          <w:lang w:val="fr-FR"/>
        </w:rPr>
        <w:lastRenderedPageBreak/>
        <w:t xml:space="preserve">Elle se traduit par une surveillance des points sensibles de l’équipement, cette surveillance étant exercée au cours des visites préventives. Ces visites soigneusement préparées, permettent d’enregistrer différents paramètres : degré d’usure, jeu mécanique, température, pression, débit, niveau vibratoire, pollution ou tout autre paramètre qui puisse refléter l’état de l’équipement. Le niveau de performance initial, </w:t>
      </w:r>
      <w:r w:rsidR="00A1550F" w:rsidRPr="00F8123F">
        <w:rPr>
          <w:lang w:val="fr-FR"/>
        </w:rPr>
        <w:t>quel que</w:t>
      </w:r>
      <w:r w:rsidRPr="00F8123F">
        <w:rPr>
          <w:lang w:val="fr-FR"/>
        </w:rPr>
        <w:t xml:space="preserve"> soit le paramètre surveillé, s’appelle aussi </w:t>
      </w:r>
      <w:r w:rsidRPr="00F8123F">
        <w:rPr>
          <w:b/>
          <w:lang w:val="fr-FR"/>
        </w:rPr>
        <w:t xml:space="preserve">« </w:t>
      </w:r>
      <w:r w:rsidRPr="00F8123F">
        <w:rPr>
          <w:lang w:val="fr-FR"/>
        </w:rPr>
        <w:t xml:space="preserve">signature </w:t>
      </w:r>
      <w:r w:rsidRPr="00F8123F">
        <w:rPr>
          <w:b/>
          <w:lang w:val="fr-FR"/>
        </w:rPr>
        <w:t xml:space="preserve">» </w:t>
      </w:r>
      <w:r w:rsidRPr="00F8123F">
        <w:rPr>
          <w:lang w:val="fr-FR"/>
        </w:rPr>
        <w:t xml:space="preserve">de l’équipement : c’est la référence de bon fonctionnement de celui-ci pour le point sensible surveillé. </w:t>
      </w:r>
      <w:r w:rsidRPr="00F8123F">
        <w:rPr>
          <w:spacing w:val="-3"/>
          <w:lang w:val="fr-FR"/>
        </w:rPr>
        <w:t xml:space="preserve">Les </w:t>
      </w:r>
      <w:r w:rsidRPr="00F8123F">
        <w:rPr>
          <w:lang w:val="fr-FR"/>
        </w:rPr>
        <w:t>mesures peuvent être :</w:t>
      </w:r>
    </w:p>
    <w:p w:rsidR="0083299F" w:rsidRPr="0083299F" w:rsidRDefault="0083299F" w:rsidP="000B3341">
      <w:pPr>
        <w:pStyle w:val="Paragraphedeliste"/>
        <w:numPr>
          <w:ilvl w:val="2"/>
          <w:numId w:val="12"/>
        </w:numPr>
        <w:tabs>
          <w:tab w:val="left" w:pos="1590"/>
        </w:tabs>
        <w:spacing w:before="0" w:line="360" w:lineRule="auto"/>
        <w:ind w:left="794" w:right="2"/>
        <w:jc w:val="both"/>
        <w:rPr>
          <w:sz w:val="24"/>
          <w:lang w:val="fr-FR"/>
        </w:rPr>
      </w:pPr>
      <w:r w:rsidRPr="0083299F">
        <w:rPr>
          <w:sz w:val="24"/>
          <w:lang w:val="fr-FR"/>
        </w:rPr>
        <w:t>Visuelles (examen de l’usure à l’aide d’une cote, observation d’un jeu mécanique, d’une courroie détendue,</w:t>
      </w:r>
      <w:r w:rsidRPr="0083299F">
        <w:rPr>
          <w:spacing w:val="-1"/>
          <w:sz w:val="24"/>
          <w:lang w:val="fr-FR"/>
        </w:rPr>
        <w:t xml:space="preserve"> </w:t>
      </w:r>
      <w:r w:rsidRPr="0083299F">
        <w:rPr>
          <w:sz w:val="24"/>
          <w:lang w:val="fr-FR"/>
        </w:rPr>
        <w:t>etc...)</w:t>
      </w:r>
    </w:p>
    <w:p w:rsidR="007E5518" w:rsidRDefault="0083299F" w:rsidP="000B3341">
      <w:pPr>
        <w:pStyle w:val="Paragraphedeliste"/>
        <w:numPr>
          <w:ilvl w:val="2"/>
          <w:numId w:val="12"/>
        </w:numPr>
        <w:tabs>
          <w:tab w:val="left" w:pos="1590"/>
        </w:tabs>
        <w:spacing w:before="0" w:line="360" w:lineRule="auto"/>
        <w:ind w:left="794" w:right="2"/>
        <w:jc w:val="both"/>
        <w:rPr>
          <w:sz w:val="24"/>
          <w:lang w:val="fr-FR"/>
        </w:rPr>
      </w:pPr>
      <w:r w:rsidRPr="0083299F">
        <w:rPr>
          <w:sz w:val="24"/>
          <w:lang w:val="fr-FR"/>
        </w:rPr>
        <w:t>Réalisées à partir d’appareil de mesures (voltmètre, oscilloscope, analyseur de spectre, radiographie, comptage de particules,</w:t>
      </w:r>
      <w:r w:rsidRPr="0083299F">
        <w:rPr>
          <w:spacing w:val="-3"/>
          <w:sz w:val="24"/>
          <w:lang w:val="fr-FR"/>
        </w:rPr>
        <w:t xml:space="preserve"> </w:t>
      </w:r>
      <w:r w:rsidRPr="0083299F">
        <w:rPr>
          <w:sz w:val="24"/>
          <w:lang w:val="fr-FR"/>
        </w:rPr>
        <w:t>etc...)</w:t>
      </w:r>
    </w:p>
    <w:p w:rsidR="007E5518" w:rsidRPr="007E5518" w:rsidRDefault="007E5518" w:rsidP="000B3341">
      <w:pPr>
        <w:pStyle w:val="Paragraphedeliste"/>
        <w:numPr>
          <w:ilvl w:val="2"/>
          <w:numId w:val="12"/>
        </w:numPr>
        <w:tabs>
          <w:tab w:val="left" w:pos="1590"/>
        </w:tabs>
        <w:spacing w:before="0" w:line="360" w:lineRule="auto"/>
        <w:ind w:left="794" w:right="2"/>
        <w:jc w:val="both"/>
        <w:rPr>
          <w:sz w:val="24"/>
          <w:lang w:val="fr-FR"/>
        </w:rPr>
      </w:pPr>
      <w:r w:rsidRPr="007E5518">
        <w:rPr>
          <w:sz w:val="24"/>
          <w:lang w:val="fr-FR"/>
        </w:rPr>
        <w:t>Visualisables grâce à des capteurs préréglés (témoin de plaquette de frein sur une voiture, témoin de température, etc...)</w:t>
      </w:r>
    </w:p>
    <w:p w:rsidR="00B3429A" w:rsidRPr="00F8123F" w:rsidRDefault="00B3429A" w:rsidP="00B3429A">
      <w:pPr>
        <w:pStyle w:val="Corpsdetexte"/>
        <w:spacing w:before="240" w:line="360" w:lineRule="auto"/>
        <w:ind w:right="2" w:firstLine="708"/>
        <w:jc w:val="both"/>
        <w:rPr>
          <w:lang w:val="fr-FR"/>
        </w:rPr>
      </w:pPr>
      <w:r w:rsidRPr="00F8123F">
        <w:rPr>
          <w:lang w:val="fr-FR"/>
        </w:rPr>
        <w:t>On ne décid</w:t>
      </w:r>
      <w:bookmarkStart w:id="25" w:name="_GoBack"/>
      <w:bookmarkEnd w:id="25"/>
      <w:r w:rsidRPr="00F8123F">
        <w:rPr>
          <w:lang w:val="fr-FR"/>
        </w:rPr>
        <w:t>e des travaux de remise en état (changement de pièces, réparation, réglages) que si les paramètres contrôlés mettent en évidence une défaillance.</w:t>
      </w:r>
    </w:p>
    <w:p w:rsidR="00B3429A" w:rsidRPr="00F8123F" w:rsidRDefault="00B3429A" w:rsidP="007B4508">
      <w:pPr>
        <w:pStyle w:val="Corpsdetexte"/>
        <w:spacing w:before="240" w:after="240" w:line="360" w:lineRule="auto"/>
        <w:ind w:right="2" w:firstLine="708"/>
        <w:jc w:val="both"/>
        <w:rPr>
          <w:lang w:val="fr-FR"/>
        </w:rPr>
      </w:pPr>
      <w:r w:rsidRPr="00F8123F">
        <w:rPr>
          <w:lang w:val="fr-FR"/>
        </w:rPr>
        <w:t xml:space="preserve">La décision </w:t>
      </w:r>
      <w:r w:rsidRPr="00F8123F">
        <w:rPr>
          <w:b/>
          <w:lang w:val="fr-FR"/>
        </w:rPr>
        <w:t xml:space="preserve">« </w:t>
      </w:r>
      <w:r w:rsidRPr="00F8123F">
        <w:rPr>
          <w:lang w:val="fr-FR"/>
        </w:rPr>
        <w:t xml:space="preserve">volontaire </w:t>
      </w:r>
      <w:r w:rsidRPr="00F8123F">
        <w:rPr>
          <w:b/>
          <w:lang w:val="fr-FR"/>
        </w:rPr>
        <w:t xml:space="preserve">» </w:t>
      </w:r>
      <w:r w:rsidRPr="00F8123F">
        <w:rPr>
          <w:lang w:val="fr-FR"/>
        </w:rPr>
        <w:t xml:space="preserve">d’intervention est donc liée au résultat des visites préventives qui sont réalisées de façon systématique et en fonction d’un planning. La maintenance préventive conditionnelle permet donc de </w:t>
      </w:r>
      <w:r w:rsidRPr="00F8123F">
        <w:rPr>
          <w:b/>
          <w:lang w:val="fr-FR"/>
        </w:rPr>
        <w:t xml:space="preserve">« </w:t>
      </w:r>
      <w:r w:rsidRPr="00F8123F">
        <w:rPr>
          <w:lang w:val="fr-FR"/>
        </w:rPr>
        <w:t xml:space="preserve">retarder </w:t>
      </w:r>
      <w:r w:rsidRPr="00F8123F">
        <w:rPr>
          <w:b/>
          <w:lang w:val="fr-FR"/>
        </w:rPr>
        <w:t xml:space="preserve">» </w:t>
      </w:r>
      <w:r w:rsidRPr="00F8123F">
        <w:rPr>
          <w:lang w:val="fr-FR"/>
        </w:rPr>
        <w:t>et de planifier les interventions [8].</w:t>
      </w:r>
    </w:p>
    <w:p w:rsidR="00B3429A" w:rsidRPr="00F8123F" w:rsidRDefault="00B3429A" w:rsidP="007B4508">
      <w:pPr>
        <w:pStyle w:val="Titre31"/>
        <w:numPr>
          <w:ilvl w:val="0"/>
          <w:numId w:val="11"/>
        </w:numPr>
        <w:tabs>
          <w:tab w:val="left" w:pos="1317"/>
        </w:tabs>
        <w:spacing w:before="240" w:after="240" w:line="360" w:lineRule="auto"/>
        <w:ind w:left="1134" w:right="2"/>
        <w:jc w:val="both"/>
        <w:rPr>
          <w:lang w:val="fr-FR"/>
        </w:rPr>
      </w:pPr>
      <w:r w:rsidRPr="00F8123F">
        <w:rPr>
          <w:lang w:val="fr-FR"/>
        </w:rPr>
        <w:t>But de la maintenance</w:t>
      </w:r>
      <w:r w:rsidRPr="00F8123F">
        <w:rPr>
          <w:spacing w:val="-1"/>
          <w:lang w:val="fr-FR"/>
        </w:rPr>
        <w:t xml:space="preserve"> </w:t>
      </w:r>
      <w:r w:rsidRPr="00F8123F">
        <w:rPr>
          <w:lang w:val="fr-FR"/>
        </w:rPr>
        <w:t>conditionnelle</w:t>
      </w:r>
    </w:p>
    <w:p w:rsidR="00B3429A" w:rsidRPr="00F8123F" w:rsidRDefault="00B3429A" w:rsidP="007B4508">
      <w:pPr>
        <w:pStyle w:val="Corpsdetexte"/>
        <w:spacing w:before="240" w:line="360" w:lineRule="auto"/>
        <w:ind w:right="2" w:firstLine="708"/>
        <w:jc w:val="both"/>
        <w:rPr>
          <w:lang w:val="fr-FR"/>
        </w:rPr>
      </w:pPr>
      <w:r w:rsidRPr="00F8123F">
        <w:rPr>
          <w:lang w:val="fr-FR"/>
        </w:rPr>
        <w:t>Il s’agit de respecter les conditions suivantes</w:t>
      </w:r>
    </w:p>
    <w:p w:rsidR="00B3429A" w:rsidRPr="00B3429A" w:rsidRDefault="00B3429A" w:rsidP="007B4508">
      <w:pPr>
        <w:pStyle w:val="Paragraphedeliste"/>
        <w:numPr>
          <w:ilvl w:val="0"/>
          <w:numId w:val="13"/>
        </w:numPr>
        <w:tabs>
          <w:tab w:val="left" w:pos="1874"/>
        </w:tabs>
        <w:spacing w:before="120" w:line="360" w:lineRule="auto"/>
        <w:ind w:left="794" w:right="2"/>
        <w:jc w:val="both"/>
        <w:rPr>
          <w:sz w:val="24"/>
          <w:lang w:val="fr-FR"/>
        </w:rPr>
      </w:pPr>
      <w:r w:rsidRPr="00B3429A">
        <w:rPr>
          <w:sz w:val="24"/>
          <w:lang w:val="fr-FR"/>
        </w:rPr>
        <w:t>D’éliminer ou de limiter le risque de panne, l’intervention ayant lieu avant que  la dégradation n’atteigne un caractère</w:t>
      </w:r>
      <w:r w:rsidRPr="00B3429A">
        <w:rPr>
          <w:spacing w:val="-1"/>
          <w:sz w:val="24"/>
          <w:lang w:val="fr-FR"/>
        </w:rPr>
        <w:t xml:space="preserve"> </w:t>
      </w:r>
      <w:r w:rsidRPr="00B3429A">
        <w:rPr>
          <w:sz w:val="24"/>
          <w:lang w:val="fr-FR"/>
        </w:rPr>
        <w:t>critique</w:t>
      </w:r>
    </w:p>
    <w:p w:rsidR="00B3429A" w:rsidRPr="00B3429A" w:rsidRDefault="00B3429A" w:rsidP="007B4508">
      <w:pPr>
        <w:pStyle w:val="Paragraphedeliste"/>
        <w:numPr>
          <w:ilvl w:val="0"/>
          <w:numId w:val="13"/>
        </w:numPr>
        <w:tabs>
          <w:tab w:val="left" w:pos="1874"/>
        </w:tabs>
        <w:spacing w:before="120" w:line="360" w:lineRule="auto"/>
        <w:ind w:left="794" w:right="2"/>
        <w:jc w:val="both"/>
        <w:rPr>
          <w:sz w:val="24"/>
          <w:lang w:val="fr-FR"/>
        </w:rPr>
      </w:pPr>
      <w:r w:rsidRPr="00B3429A">
        <w:rPr>
          <w:sz w:val="24"/>
          <w:lang w:val="fr-FR"/>
        </w:rPr>
        <w:t>De maintenir la production à un niveau acceptable, tant en quantités fabriquées qu’en qualité du</w:t>
      </w:r>
      <w:r w:rsidRPr="00B3429A">
        <w:rPr>
          <w:spacing w:val="-1"/>
          <w:sz w:val="24"/>
          <w:lang w:val="fr-FR"/>
        </w:rPr>
        <w:t xml:space="preserve"> </w:t>
      </w:r>
      <w:r w:rsidRPr="00B3429A">
        <w:rPr>
          <w:sz w:val="24"/>
          <w:lang w:val="fr-FR"/>
        </w:rPr>
        <w:t>produit</w:t>
      </w:r>
    </w:p>
    <w:p w:rsidR="00B3429A" w:rsidRPr="00B3429A" w:rsidRDefault="00B3429A" w:rsidP="007B4508">
      <w:pPr>
        <w:pStyle w:val="Paragraphedeliste"/>
        <w:numPr>
          <w:ilvl w:val="0"/>
          <w:numId w:val="13"/>
        </w:numPr>
        <w:tabs>
          <w:tab w:val="left" w:pos="1874"/>
        </w:tabs>
        <w:spacing w:before="120" w:line="360" w:lineRule="auto"/>
        <w:ind w:left="794" w:right="2"/>
        <w:jc w:val="both"/>
        <w:rPr>
          <w:sz w:val="24"/>
          <w:lang w:val="fr-FR"/>
        </w:rPr>
      </w:pPr>
      <w:r w:rsidRPr="00B3429A">
        <w:rPr>
          <w:sz w:val="24"/>
          <w:lang w:val="fr-FR"/>
        </w:rPr>
        <w:t>De diminuer les temps d’arrêt, par la limitation du nombre des pannes, par une meilleure préparation des interventions (efficacité) et par une utilisation des créneaux horaires ne perturbant pas la production</w:t>
      </w:r>
      <w:r w:rsidRPr="00B3429A">
        <w:rPr>
          <w:spacing w:val="-1"/>
          <w:sz w:val="24"/>
          <w:lang w:val="fr-FR"/>
        </w:rPr>
        <w:t xml:space="preserve"> </w:t>
      </w:r>
      <w:r w:rsidRPr="00B3429A">
        <w:rPr>
          <w:sz w:val="24"/>
          <w:lang w:val="fr-FR"/>
        </w:rPr>
        <w:t>(ordonnancement)</w:t>
      </w:r>
    </w:p>
    <w:p w:rsidR="00B3429A" w:rsidRPr="00B3429A" w:rsidRDefault="00B3429A" w:rsidP="007B4508">
      <w:pPr>
        <w:pStyle w:val="Paragraphedeliste"/>
        <w:numPr>
          <w:ilvl w:val="0"/>
          <w:numId w:val="13"/>
        </w:numPr>
        <w:tabs>
          <w:tab w:val="left" w:pos="1874"/>
        </w:tabs>
        <w:spacing w:before="120" w:line="360" w:lineRule="auto"/>
        <w:ind w:left="794" w:right="2"/>
        <w:jc w:val="both"/>
        <w:rPr>
          <w:sz w:val="24"/>
          <w:lang w:val="fr-FR"/>
        </w:rPr>
      </w:pPr>
      <w:r w:rsidRPr="00B3429A">
        <w:rPr>
          <w:sz w:val="24"/>
          <w:lang w:val="fr-FR"/>
        </w:rPr>
        <w:t>De réduire les dépenses d’entretien en intervenant à un stade précoce des dégradations, évitant ainsi des remises en état très coûteuses</w:t>
      </w:r>
    </w:p>
    <w:p w:rsidR="00B3429A" w:rsidRPr="00B3429A" w:rsidRDefault="00B3429A" w:rsidP="007B4508">
      <w:pPr>
        <w:pStyle w:val="Paragraphedeliste"/>
        <w:numPr>
          <w:ilvl w:val="0"/>
          <w:numId w:val="13"/>
        </w:numPr>
        <w:tabs>
          <w:tab w:val="left" w:pos="1874"/>
        </w:tabs>
        <w:spacing w:before="120" w:line="360" w:lineRule="auto"/>
        <w:ind w:left="794" w:right="2"/>
        <w:jc w:val="both"/>
        <w:rPr>
          <w:sz w:val="24"/>
          <w:lang w:val="fr-FR"/>
        </w:rPr>
      </w:pPr>
      <w:r w:rsidRPr="00B3429A">
        <w:rPr>
          <w:sz w:val="24"/>
          <w:lang w:val="fr-FR"/>
        </w:rPr>
        <w:lastRenderedPageBreak/>
        <w:t>D’intervenir dans les meilleures conditions possibles, sans urgence, au moment choisi, avec la préparation</w:t>
      </w:r>
      <w:r w:rsidRPr="00B3429A">
        <w:rPr>
          <w:spacing w:val="-2"/>
          <w:sz w:val="24"/>
          <w:lang w:val="fr-FR"/>
        </w:rPr>
        <w:t xml:space="preserve"> </w:t>
      </w:r>
      <w:r w:rsidRPr="00B3429A">
        <w:rPr>
          <w:sz w:val="24"/>
          <w:lang w:val="fr-FR"/>
        </w:rPr>
        <w:t>adéquate</w:t>
      </w:r>
    </w:p>
    <w:p w:rsidR="00B3429A" w:rsidRPr="00B3429A" w:rsidRDefault="00B3429A" w:rsidP="007B4508">
      <w:pPr>
        <w:pStyle w:val="Paragraphedeliste"/>
        <w:numPr>
          <w:ilvl w:val="0"/>
          <w:numId w:val="13"/>
        </w:numPr>
        <w:tabs>
          <w:tab w:val="left" w:pos="1873"/>
          <w:tab w:val="left" w:pos="1874"/>
        </w:tabs>
        <w:spacing w:before="120" w:line="360" w:lineRule="auto"/>
        <w:ind w:left="794" w:right="2"/>
        <w:jc w:val="both"/>
        <w:rPr>
          <w:sz w:val="24"/>
          <w:lang w:val="fr-FR"/>
        </w:rPr>
      </w:pPr>
      <w:r w:rsidRPr="00B3429A">
        <w:rPr>
          <w:sz w:val="24"/>
          <w:lang w:val="fr-FR"/>
        </w:rPr>
        <w:t>De ralentir le</w:t>
      </w:r>
      <w:r w:rsidRPr="00B3429A">
        <w:rPr>
          <w:spacing w:val="-3"/>
          <w:sz w:val="24"/>
          <w:lang w:val="fr-FR"/>
        </w:rPr>
        <w:t xml:space="preserve"> </w:t>
      </w:r>
      <w:r w:rsidRPr="00B3429A">
        <w:rPr>
          <w:sz w:val="24"/>
          <w:lang w:val="fr-FR"/>
        </w:rPr>
        <w:t>vieillissement</w:t>
      </w:r>
    </w:p>
    <w:p w:rsidR="0023688C" w:rsidRDefault="00B3429A" w:rsidP="007B4508">
      <w:pPr>
        <w:spacing w:before="240" w:after="240" w:line="360" w:lineRule="auto"/>
        <w:ind w:firstLine="708"/>
        <w:jc w:val="both"/>
        <w:rPr>
          <w:sz w:val="24"/>
          <w:szCs w:val="24"/>
          <w:lang w:val="fr-FR"/>
        </w:rPr>
      </w:pPr>
      <w:r w:rsidRPr="00B3429A">
        <w:rPr>
          <w:sz w:val="24"/>
          <w:szCs w:val="24"/>
          <w:lang w:val="fr-FR"/>
        </w:rPr>
        <w:t xml:space="preserve">La maintenance conditionnelle nécessite de connaître les points faibles des machines afin de les surveiller à bon escient. Elle devra aboutir à du « concret » si nécessaire (arrêt de la machine, échange d’une pièce parfois importante). Elle devra être prévue </w:t>
      </w:r>
      <w:proofErr w:type="spellStart"/>
      <w:r w:rsidRPr="00B3429A">
        <w:rPr>
          <w:sz w:val="24"/>
          <w:szCs w:val="24"/>
          <w:lang w:val="fr-FR"/>
        </w:rPr>
        <w:t>dés</w:t>
      </w:r>
      <w:proofErr w:type="spellEnd"/>
      <w:r w:rsidRPr="00B3429A">
        <w:rPr>
          <w:sz w:val="24"/>
          <w:szCs w:val="24"/>
          <w:lang w:val="fr-FR"/>
        </w:rPr>
        <w:t xml:space="preserve"> la conception de la machine, afin d’intégrer les capteurs nécessaires à la surveillance. L’exemple classique sur une automobile est le témoin de température ou le témoin de niveau d’huile. Mais, attention aux fausses informations, car un capteur peut lui aussi être soumis à une défaillance.</w:t>
      </w:r>
    </w:p>
    <w:p w:rsidR="00EC4CCA" w:rsidRPr="00EC4CCA" w:rsidRDefault="00EC4CCA" w:rsidP="007B4508">
      <w:pPr>
        <w:pStyle w:val="Paragraphedeliste"/>
        <w:numPr>
          <w:ilvl w:val="0"/>
          <w:numId w:val="11"/>
        </w:numPr>
        <w:spacing w:after="240" w:line="360" w:lineRule="auto"/>
        <w:ind w:left="1134"/>
        <w:jc w:val="both"/>
        <w:rPr>
          <w:b/>
          <w:bCs/>
          <w:sz w:val="24"/>
          <w:szCs w:val="24"/>
          <w:lang w:val="fr-FR"/>
        </w:rPr>
      </w:pPr>
      <w:r w:rsidRPr="00EC4CCA">
        <w:rPr>
          <w:b/>
          <w:bCs/>
          <w:sz w:val="24"/>
          <w:szCs w:val="24"/>
          <w:lang w:val="fr-FR"/>
        </w:rPr>
        <w:t>Formes de la maintenance conditionnelle</w:t>
      </w:r>
    </w:p>
    <w:p w:rsidR="00EC4CCA" w:rsidRPr="00EC4CCA" w:rsidRDefault="00EC4CCA" w:rsidP="000337D9">
      <w:pPr>
        <w:spacing w:before="136" w:line="360" w:lineRule="auto"/>
        <w:ind w:firstLine="708"/>
        <w:rPr>
          <w:sz w:val="24"/>
          <w:szCs w:val="24"/>
          <w:lang w:val="fr-FR"/>
        </w:rPr>
      </w:pPr>
      <w:r w:rsidRPr="00EC4CCA">
        <w:rPr>
          <w:sz w:val="24"/>
          <w:szCs w:val="24"/>
          <w:lang w:val="fr-FR"/>
        </w:rPr>
        <w:t>Selon la périodicité des mesures, on distinguera :</w:t>
      </w:r>
    </w:p>
    <w:p w:rsidR="00EC4CCA" w:rsidRPr="000337D9" w:rsidRDefault="00EC4CCA" w:rsidP="000B3341">
      <w:pPr>
        <w:pStyle w:val="Paragraphedeliste"/>
        <w:numPr>
          <w:ilvl w:val="1"/>
          <w:numId w:val="11"/>
        </w:numPr>
        <w:spacing w:line="360" w:lineRule="auto"/>
        <w:ind w:left="454"/>
        <w:jc w:val="both"/>
        <w:rPr>
          <w:sz w:val="24"/>
          <w:szCs w:val="24"/>
          <w:lang w:val="fr-FR"/>
        </w:rPr>
      </w:pPr>
      <w:r w:rsidRPr="000337D9">
        <w:rPr>
          <w:b/>
          <w:bCs/>
          <w:sz w:val="24"/>
          <w:szCs w:val="24"/>
          <w:lang w:val="fr-FR"/>
        </w:rPr>
        <w:t>Surveillance périodique :</w:t>
      </w:r>
      <w:r w:rsidRPr="000337D9">
        <w:rPr>
          <w:sz w:val="24"/>
          <w:szCs w:val="24"/>
          <w:lang w:val="fr-FR"/>
        </w:rPr>
        <w:t xml:space="preserve"> l’intervalle du temps d</w:t>
      </w:r>
      <w:r w:rsidR="00A74402">
        <w:rPr>
          <w:sz w:val="24"/>
          <w:szCs w:val="24"/>
          <w:lang w:val="fr-FR"/>
        </w:rPr>
        <w:t>(</w:t>
      </w:r>
      <w:r w:rsidRPr="000337D9">
        <w:rPr>
          <w:sz w:val="24"/>
          <w:szCs w:val="24"/>
          <w:lang w:val="fr-FR"/>
        </w:rPr>
        <w:t>t</w:t>
      </w:r>
      <w:r w:rsidR="00A74402">
        <w:rPr>
          <w:sz w:val="24"/>
          <w:szCs w:val="24"/>
          <w:lang w:val="fr-FR"/>
        </w:rPr>
        <w:t>)</w:t>
      </w:r>
      <w:r w:rsidRPr="000337D9">
        <w:rPr>
          <w:sz w:val="24"/>
          <w:szCs w:val="24"/>
          <w:lang w:val="fr-FR"/>
        </w:rPr>
        <w:t xml:space="preserve"> est</w:t>
      </w:r>
      <w:r w:rsidR="000337D9">
        <w:rPr>
          <w:sz w:val="24"/>
          <w:szCs w:val="24"/>
          <w:lang w:val="fr-FR"/>
        </w:rPr>
        <w:t xml:space="preserve"> fixé en fonction de la vitesse </w:t>
      </w:r>
      <w:r w:rsidRPr="000337D9">
        <w:rPr>
          <w:sz w:val="24"/>
          <w:szCs w:val="24"/>
          <w:lang w:val="fr-FR"/>
        </w:rPr>
        <w:t>estimée de dégradation ; elle permet de détecter l’apparition de défauts à évolution lente. La période peut aller de deux semaines à six mois selon l’importance et le coût des équipements en cause</w:t>
      </w:r>
    </w:p>
    <w:p w:rsidR="007B4508" w:rsidRDefault="00EC4CCA" w:rsidP="000B3341">
      <w:pPr>
        <w:pStyle w:val="Paragraphedeliste"/>
        <w:numPr>
          <w:ilvl w:val="1"/>
          <w:numId w:val="11"/>
        </w:numPr>
        <w:spacing w:line="360" w:lineRule="auto"/>
        <w:ind w:left="454"/>
        <w:jc w:val="both"/>
        <w:rPr>
          <w:sz w:val="24"/>
          <w:szCs w:val="24"/>
          <w:lang w:val="fr-FR"/>
        </w:rPr>
      </w:pPr>
      <w:r w:rsidRPr="000337D9">
        <w:rPr>
          <w:b/>
          <w:bCs/>
          <w:sz w:val="24"/>
          <w:szCs w:val="24"/>
          <w:lang w:val="fr-FR"/>
        </w:rPr>
        <w:t>Surveillance continue :</w:t>
      </w:r>
      <w:r w:rsidRPr="000337D9">
        <w:rPr>
          <w:sz w:val="24"/>
          <w:szCs w:val="24"/>
          <w:lang w:val="fr-FR"/>
        </w:rPr>
        <w:t xml:space="preserve"> les capteurs délivrent de manière continue une information, donc dans ce cas Δ t→0. A la limite, on est capable de suivre sur écran ou sur traceur la loi de dégradation du matériel. Elle permet donc de suivre des défauts à évolution rapide. L’intervention préventive est alors signalée par une alarme. </w:t>
      </w:r>
    </w:p>
    <w:p w:rsidR="00EC4CCA" w:rsidRPr="000337D9" w:rsidRDefault="00EC4CCA" w:rsidP="007B4508">
      <w:pPr>
        <w:pStyle w:val="Paragraphedeliste"/>
        <w:spacing w:line="360" w:lineRule="auto"/>
        <w:ind w:left="454" w:firstLine="0"/>
        <w:jc w:val="both"/>
        <w:rPr>
          <w:sz w:val="24"/>
          <w:szCs w:val="24"/>
          <w:lang w:val="fr-FR"/>
        </w:rPr>
      </w:pPr>
      <w:r w:rsidRPr="000337D9">
        <w:rPr>
          <w:sz w:val="24"/>
          <w:szCs w:val="24"/>
          <w:lang w:val="fr-FR"/>
        </w:rPr>
        <w:t>Cette alarme peut interrompre l’équipement si nécessaire (pour cause de sécurité par exemple). C’est certainement la forme la plus moderne de la maintenance. On y retrouve bien sûr, l’aspect maintenance conditionnelle et aussi la notion de surveillance auxquels on va associer le pouvoir de décision et d’ordonnancement.</w:t>
      </w:r>
    </w:p>
    <w:p w:rsidR="00EC4CCA" w:rsidRPr="00283546" w:rsidRDefault="00EC4CCA" w:rsidP="00283546">
      <w:pPr>
        <w:pStyle w:val="Paragraphedeliste"/>
        <w:numPr>
          <w:ilvl w:val="0"/>
          <w:numId w:val="30"/>
        </w:numPr>
        <w:spacing w:line="360" w:lineRule="auto"/>
        <w:jc w:val="both"/>
        <w:rPr>
          <w:b/>
          <w:bCs/>
          <w:sz w:val="24"/>
          <w:szCs w:val="24"/>
          <w:lang w:val="fr-FR"/>
        </w:rPr>
      </w:pPr>
      <w:r w:rsidRPr="00283546">
        <w:rPr>
          <w:b/>
          <w:bCs/>
          <w:sz w:val="24"/>
          <w:szCs w:val="24"/>
          <w:lang w:val="fr-FR"/>
        </w:rPr>
        <w:t>Opérations de maintenance</w:t>
      </w:r>
    </w:p>
    <w:p w:rsidR="00EC4CCA" w:rsidRPr="00283546" w:rsidRDefault="00EC4CCA" w:rsidP="00283546">
      <w:pPr>
        <w:pStyle w:val="Paragraphedeliste"/>
        <w:numPr>
          <w:ilvl w:val="1"/>
          <w:numId w:val="30"/>
        </w:numPr>
        <w:spacing w:line="360" w:lineRule="auto"/>
        <w:jc w:val="both"/>
        <w:rPr>
          <w:b/>
          <w:bCs/>
          <w:sz w:val="24"/>
          <w:szCs w:val="24"/>
          <w:lang w:val="fr-FR"/>
        </w:rPr>
      </w:pPr>
      <w:r w:rsidRPr="00283546">
        <w:rPr>
          <w:b/>
          <w:bCs/>
          <w:sz w:val="24"/>
          <w:szCs w:val="24"/>
          <w:lang w:val="fr-FR"/>
        </w:rPr>
        <w:t>Opérations de maintenance corrective</w:t>
      </w:r>
    </w:p>
    <w:p w:rsidR="00EC4CCA" w:rsidRPr="00283546" w:rsidRDefault="00EC4CCA" w:rsidP="00283546">
      <w:pPr>
        <w:pStyle w:val="Paragraphedeliste"/>
        <w:numPr>
          <w:ilvl w:val="0"/>
          <w:numId w:val="33"/>
        </w:numPr>
        <w:spacing w:line="360" w:lineRule="auto"/>
        <w:jc w:val="both"/>
        <w:rPr>
          <w:b/>
          <w:bCs/>
          <w:sz w:val="24"/>
          <w:szCs w:val="24"/>
          <w:lang w:val="fr-FR"/>
        </w:rPr>
      </w:pPr>
      <w:r w:rsidRPr="00283546">
        <w:rPr>
          <w:b/>
          <w:bCs/>
          <w:sz w:val="24"/>
          <w:szCs w:val="24"/>
          <w:lang w:val="fr-FR"/>
        </w:rPr>
        <w:t>Dépannage</w:t>
      </w:r>
    </w:p>
    <w:p w:rsidR="00EC4CCA" w:rsidRPr="00EC4CCA" w:rsidRDefault="00EC4CCA" w:rsidP="000337D9">
      <w:pPr>
        <w:spacing w:before="136" w:line="360" w:lineRule="auto"/>
        <w:ind w:firstLine="708"/>
        <w:jc w:val="both"/>
        <w:rPr>
          <w:sz w:val="24"/>
          <w:szCs w:val="24"/>
          <w:lang w:val="fr-FR"/>
        </w:rPr>
      </w:pPr>
      <w:r w:rsidRPr="00EC4CCA">
        <w:rPr>
          <w:sz w:val="24"/>
          <w:szCs w:val="24"/>
          <w:lang w:val="fr-FR"/>
        </w:rPr>
        <w:t xml:space="preserve">Action sur un matériel en panne, en vue de le remettre en état de fonctionnement. Compte tenu de l’objectif, une action de dépannage peut s’accommoder des résultats provisoires (maintenance palliative) avec des conditions de réalisation hors règles de </w:t>
      </w:r>
      <w:r w:rsidRPr="00EC4CCA">
        <w:rPr>
          <w:sz w:val="24"/>
          <w:szCs w:val="24"/>
          <w:lang w:val="fr-FR"/>
        </w:rPr>
        <w:lastRenderedPageBreak/>
        <w:t>procédures, de coûts et de qualité, et dans ce cas, elle sera suivie de la réparation. Le dépannage n’a pas de conditions d’applications particulières. La connaissance du comportement du matériel et des modes de dégradation sont à la base d’un bon diagnostic et permettent souvent de gagner du temps.</w:t>
      </w:r>
    </w:p>
    <w:p w:rsidR="00EC4CCA" w:rsidRDefault="00EC4CCA" w:rsidP="000337D9">
      <w:pPr>
        <w:spacing w:before="136" w:line="360" w:lineRule="auto"/>
        <w:ind w:firstLine="708"/>
        <w:jc w:val="both"/>
        <w:rPr>
          <w:sz w:val="24"/>
          <w:szCs w:val="24"/>
          <w:lang w:val="fr-FR"/>
        </w:rPr>
      </w:pPr>
      <w:r w:rsidRPr="00EC4CCA">
        <w:rPr>
          <w:sz w:val="24"/>
          <w:szCs w:val="24"/>
          <w:lang w:val="fr-FR"/>
        </w:rPr>
        <w:t xml:space="preserve">Souvent, les opérations de dépannage sont de courtes durées mais peuvent être nombreuses. De ce fait, les services de maintenance soucieux d’abaisser leurs dépenses tentent d’organiser les actions de dépannage. Ainsi, le dépannage peut être appliqué par exemple sur des équipements fonctionnant en continu dont les impératifs de production interdisent toute visite ou intervention à l’arrêt </w:t>
      </w:r>
      <w:r w:rsidR="00A1550F" w:rsidRPr="00A1550F">
        <w:rPr>
          <w:sz w:val="24"/>
          <w:szCs w:val="24"/>
          <w:lang w:val="fr-FR"/>
        </w:rPr>
        <w:t>[5</w:t>
      </w:r>
      <w:r w:rsidRPr="00A1550F">
        <w:rPr>
          <w:sz w:val="24"/>
          <w:szCs w:val="24"/>
          <w:lang w:val="fr-FR"/>
        </w:rPr>
        <w:t>].</w:t>
      </w:r>
    </w:p>
    <w:p w:rsidR="00EC4CCA" w:rsidRPr="00283546" w:rsidRDefault="00EC4CCA" w:rsidP="00283546">
      <w:pPr>
        <w:pStyle w:val="Paragraphedeliste"/>
        <w:numPr>
          <w:ilvl w:val="0"/>
          <w:numId w:val="33"/>
        </w:numPr>
        <w:spacing w:line="360" w:lineRule="auto"/>
        <w:rPr>
          <w:b/>
          <w:bCs/>
          <w:sz w:val="24"/>
          <w:szCs w:val="24"/>
          <w:lang w:val="fr-FR"/>
        </w:rPr>
      </w:pPr>
      <w:r w:rsidRPr="00283546">
        <w:rPr>
          <w:b/>
          <w:bCs/>
          <w:sz w:val="24"/>
          <w:szCs w:val="24"/>
          <w:lang w:val="fr-FR"/>
        </w:rPr>
        <w:t>Réparation</w:t>
      </w:r>
    </w:p>
    <w:p w:rsidR="000337D9" w:rsidRPr="00F8123F" w:rsidRDefault="00EC4CCA" w:rsidP="000337D9">
      <w:pPr>
        <w:pStyle w:val="Corpsdetexte"/>
        <w:spacing w:before="136" w:line="360" w:lineRule="auto"/>
        <w:ind w:right="2" w:firstLine="708"/>
        <w:jc w:val="both"/>
        <w:rPr>
          <w:lang w:val="fr-FR"/>
        </w:rPr>
      </w:pPr>
      <w:r w:rsidRPr="00EC4CCA">
        <w:rPr>
          <w:lang w:val="fr-FR"/>
        </w:rPr>
        <w:t>Intervention définitive et limitée de maintenance corrective après une panne ou une défaillance. L’application de la réparation peut être décidée soit immédiatement à la suite</w:t>
      </w:r>
      <w:r w:rsidR="000337D9">
        <w:rPr>
          <w:lang w:val="fr-FR"/>
        </w:rPr>
        <w:t xml:space="preserve"> </w:t>
      </w:r>
      <w:r w:rsidR="000337D9" w:rsidRPr="00F8123F">
        <w:rPr>
          <w:lang w:val="fr-FR"/>
        </w:rPr>
        <w:t>d’un incident ou d’une défaillance soit après une visite de maintenance préventive conditionnelle ou systématique.</w:t>
      </w:r>
    </w:p>
    <w:p w:rsidR="00F60FFE" w:rsidRPr="00F60FFE" w:rsidRDefault="00F60FFE" w:rsidP="00283546">
      <w:pPr>
        <w:pStyle w:val="Corpsdetexte"/>
        <w:numPr>
          <w:ilvl w:val="0"/>
          <w:numId w:val="34"/>
        </w:numPr>
        <w:spacing w:before="240" w:line="360" w:lineRule="auto"/>
        <w:ind w:right="2"/>
        <w:jc w:val="both"/>
        <w:rPr>
          <w:lang w:val="fr-FR"/>
        </w:rPr>
      </w:pPr>
      <w:r w:rsidRPr="00F8123F">
        <w:rPr>
          <w:b/>
          <w:lang w:val="fr-FR"/>
        </w:rPr>
        <w:t xml:space="preserve">Remarque : </w:t>
      </w:r>
      <w:r w:rsidRPr="00F8123F">
        <w:rPr>
          <w:lang w:val="fr-FR"/>
        </w:rPr>
        <w:t>la réparation correspond à une action définitive. L’équipement réparé doit assurer les performances pour lesquelles il a été</w:t>
      </w:r>
      <w:r w:rsidRPr="00F8123F">
        <w:rPr>
          <w:spacing w:val="-1"/>
          <w:lang w:val="fr-FR"/>
        </w:rPr>
        <w:t xml:space="preserve"> </w:t>
      </w:r>
      <w:r w:rsidRPr="00F8123F">
        <w:rPr>
          <w:lang w:val="fr-FR"/>
        </w:rPr>
        <w:t>conçu</w:t>
      </w:r>
    </w:p>
    <w:p w:rsidR="00F60FFE" w:rsidRPr="00F8123F" w:rsidRDefault="00F60FFE" w:rsidP="00283546">
      <w:pPr>
        <w:pStyle w:val="Titre31"/>
        <w:numPr>
          <w:ilvl w:val="1"/>
          <w:numId w:val="30"/>
        </w:numPr>
        <w:tabs>
          <w:tab w:val="left" w:pos="1857"/>
        </w:tabs>
        <w:spacing w:before="240" w:line="360" w:lineRule="auto"/>
        <w:ind w:right="2"/>
        <w:jc w:val="both"/>
        <w:rPr>
          <w:lang w:val="fr-FR"/>
        </w:rPr>
      </w:pPr>
      <w:bookmarkStart w:id="26" w:name="_TOC_250010"/>
      <w:r w:rsidRPr="00F8123F">
        <w:rPr>
          <w:lang w:val="fr-FR"/>
        </w:rPr>
        <w:t>Opérations de maintenance</w:t>
      </w:r>
      <w:r w:rsidRPr="00F8123F">
        <w:rPr>
          <w:spacing w:val="-3"/>
          <w:lang w:val="fr-FR"/>
        </w:rPr>
        <w:t xml:space="preserve"> </w:t>
      </w:r>
      <w:bookmarkEnd w:id="26"/>
      <w:r w:rsidRPr="00F8123F">
        <w:rPr>
          <w:lang w:val="fr-FR"/>
        </w:rPr>
        <w:t>préventive</w:t>
      </w:r>
    </w:p>
    <w:p w:rsidR="00F60FFE" w:rsidRPr="00F8123F" w:rsidRDefault="00F60FFE" w:rsidP="00283546">
      <w:pPr>
        <w:pStyle w:val="Titre31"/>
        <w:numPr>
          <w:ilvl w:val="0"/>
          <w:numId w:val="33"/>
        </w:numPr>
        <w:tabs>
          <w:tab w:val="left" w:pos="2397"/>
        </w:tabs>
        <w:spacing w:line="360" w:lineRule="auto"/>
        <w:ind w:right="2"/>
        <w:jc w:val="both"/>
        <w:rPr>
          <w:lang w:val="fr-FR"/>
        </w:rPr>
      </w:pPr>
      <w:bookmarkStart w:id="27" w:name="_TOC_250009"/>
      <w:bookmarkEnd w:id="27"/>
      <w:r w:rsidRPr="00F8123F">
        <w:rPr>
          <w:lang w:val="fr-FR"/>
        </w:rPr>
        <w:t>Inspections</w:t>
      </w:r>
    </w:p>
    <w:p w:rsidR="00F60FFE" w:rsidRPr="00F8123F" w:rsidRDefault="00F60FFE" w:rsidP="00F60FFE">
      <w:pPr>
        <w:pStyle w:val="Corpsdetexte"/>
        <w:spacing w:line="360" w:lineRule="auto"/>
        <w:ind w:right="2" w:firstLine="708"/>
        <w:jc w:val="both"/>
        <w:rPr>
          <w:lang w:val="fr-FR"/>
        </w:rPr>
      </w:pPr>
      <w:r w:rsidRPr="00F8123F">
        <w:rPr>
          <w:lang w:val="fr-FR"/>
        </w:rPr>
        <w:t>Activités de surveillance consistant à relever périodiquement des anomalies et exécuter des réglages simples ne nécessitant pas d’outillage spécifique, ni d’arrêt de l’outil de production ou des équipements.</w:t>
      </w:r>
    </w:p>
    <w:p w:rsidR="00F60FFE" w:rsidRPr="00F8123F" w:rsidRDefault="00F60FFE" w:rsidP="00283546">
      <w:pPr>
        <w:pStyle w:val="Titre31"/>
        <w:numPr>
          <w:ilvl w:val="0"/>
          <w:numId w:val="33"/>
        </w:numPr>
        <w:tabs>
          <w:tab w:val="left" w:pos="2457"/>
        </w:tabs>
        <w:spacing w:before="240" w:line="360" w:lineRule="auto"/>
        <w:ind w:right="2"/>
        <w:jc w:val="both"/>
        <w:rPr>
          <w:lang w:val="fr-FR"/>
        </w:rPr>
      </w:pPr>
      <w:bookmarkStart w:id="28" w:name="_TOC_250008"/>
      <w:bookmarkEnd w:id="28"/>
      <w:r w:rsidRPr="00F8123F">
        <w:rPr>
          <w:lang w:val="fr-FR"/>
        </w:rPr>
        <w:t>Visites</w:t>
      </w:r>
    </w:p>
    <w:p w:rsidR="00F60FFE" w:rsidRDefault="00F60FFE" w:rsidP="00F60FFE">
      <w:pPr>
        <w:pStyle w:val="Corpsdetexte"/>
        <w:spacing w:before="240" w:line="360" w:lineRule="auto"/>
        <w:ind w:right="2" w:firstLine="708"/>
        <w:jc w:val="both"/>
        <w:rPr>
          <w:lang w:val="fr-FR"/>
        </w:rPr>
      </w:pPr>
      <w:r w:rsidRPr="00F8123F">
        <w:rPr>
          <w:lang w:val="fr-FR"/>
        </w:rPr>
        <w:t>Opérations de surveillance qui, dans le cadre de la maintenance préventive systématique, s’opèrent selon une périodicité déterminée. Ces interventions correspondent à une liste d’opérations définies préalablement qui peuvent entraîner des démontages d’organes et une immobilisation du matériel. Une visite peut entraîner une action de maintenance corrective.</w:t>
      </w:r>
    </w:p>
    <w:p w:rsidR="00B0525B" w:rsidRDefault="00B0525B" w:rsidP="00F60FFE">
      <w:pPr>
        <w:pStyle w:val="Corpsdetexte"/>
        <w:spacing w:before="240" w:line="360" w:lineRule="auto"/>
        <w:ind w:right="2" w:firstLine="708"/>
        <w:jc w:val="both"/>
        <w:rPr>
          <w:lang w:val="fr-FR"/>
        </w:rPr>
      </w:pPr>
    </w:p>
    <w:p w:rsidR="00B0525B" w:rsidRPr="00F8123F" w:rsidRDefault="00B0525B" w:rsidP="00F60FFE">
      <w:pPr>
        <w:pStyle w:val="Corpsdetexte"/>
        <w:spacing w:before="240" w:line="360" w:lineRule="auto"/>
        <w:ind w:right="2" w:firstLine="708"/>
        <w:jc w:val="both"/>
        <w:rPr>
          <w:lang w:val="fr-FR"/>
        </w:rPr>
      </w:pPr>
    </w:p>
    <w:p w:rsidR="00F60FFE" w:rsidRPr="00F8123F" w:rsidRDefault="00F60FFE" w:rsidP="00283546">
      <w:pPr>
        <w:pStyle w:val="Titre31"/>
        <w:numPr>
          <w:ilvl w:val="0"/>
          <w:numId w:val="33"/>
        </w:numPr>
        <w:tabs>
          <w:tab w:val="left" w:pos="2457"/>
        </w:tabs>
        <w:spacing w:before="240" w:line="360" w:lineRule="auto"/>
        <w:ind w:right="2"/>
        <w:jc w:val="both"/>
        <w:rPr>
          <w:lang w:val="fr-FR"/>
        </w:rPr>
      </w:pPr>
      <w:bookmarkStart w:id="29" w:name="_TOC_250007"/>
      <w:bookmarkEnd w:id="29"/>
      <w:r w:rsidRPr="00F8123F">
        <w:rPr>
          <w:lang w:val="fr-FR"/>
        </w:rPr>
        <w:lastRenderedPageBreak/>
        <w:t>Contrôles</w:t>
      </w:r>
    </w:p>
    <w:p w:rsidR="00F60FFE" w:rsidRPr="00F8123F" w:rsidRDefault="00F60FFE" w:rsidP="00F60FFE">
      <w:pPr>
        <w:pStyle w:val="Corpsdetexte"/>
        <w:spacing w:before="240" w:line="360" w:lineRule="auto"/>
        <w:ind w:right="2" w:firstLine="708"/>
        <w:jc w:val="both"/>
        <w:rPr>
          <w:lang w:val="fr-FR"/>
        </w:rPr>
      </w:pPr>
      <w:r w:rsidRPr="00F8123F">
        <w:rPr>
          <w:lang w:val="fr-FR"/>
        </w:rPr>
        <w:t>Vérifications de conformité par rapport à des données préétablies suivies d’un jugement. Le contrôle peut :</w:t>
      </w:r>
    </w:p>
    <w:p w:rsidR="00F60FFE" w:rsidRPr="00F60FFE" w:rsidRDefault="00F60FFE" w:rsidP="000B3341">
      <w:pPr>
        <w:pStyle w:val="Paragraphedeliste"/>
        <w:numPr>
          <w:ilvl w:val="0"/>
          <w:numId w:val="14"/>
        </w:numPr>
        <w:tabs>
          <w:tab w:val="left" w:pos="2012"/>
          <w:tab w:val="left" w:pos="2013"/>
        </w:tabs>
        <w:spacing w:line="360" w:lineRule="auto"/>
        <w:ind w:left="794" w:right="2"/>
        <w:jc w:val="both"/>
        <w:rPr>
          <w:sz w:val="24"/>
          <w:lang w:val="fr-FR"/>
        </w:rPr>
      </w:pPr>
      <w:r w:rsidRPr="00F60FFE">
        <w:rPr>
          <w:sz w:val="24"/>
          <w:lang w:val="fr-FR"/>
        </w:rPr>
        <w:t>Comporter une activité</w:t>
      </w:r>
      <w:r w:rsidRPr="00F60FFE">
        <w:rPr>
          <w:spacing w:val="-4"/>
          <w:sz w:val="24"/>
          <w:lang w:val="fr-FR"/>
        </w:rPr>
        <w:t xml:space="preserve"> </w:t>
      </w:r>
      <w:r w:rsidRPr="00F60FFE">
        <w:rPr>
          <w:sz w:val="24"/>
          <w:lang w:val="fr-FR"/>
        </w:rPr>
        <w:t>d’information</w:t>
      </w:r>
    </w:p>
    <w:p w:rsidR="00F60FFE" w:rsidRPr="00F60FFE" w:rsidRDefault="00F60FFE" w:rsidP="000B3341">
      <w:pPr>
        <w:pStyle w:val="Paragraphedeliste"/>
        <w:numPr>
          <w:ilvl w:val="0"/>
          <w:numId w:val="14"/>
        </w:numPr>
        <w:tabs>
          <w:tab w:val="left" w:pos="2012"/>
          <w:tab w:val="left" w:pos="2013"/>
        </w:tabs>
        <w:spacing w:line="360" w:lineRule="auto"/>
        <w:ind w:left="794" w:right="2"/>
        <w:jc w:val="both"/>
        <w:rPr>
          <w:sz w:val="24"/>
          <w:lang w:val="fr-FR"/>
        </w:rPr>
      </w:pPr>
      <w:r w:rsidRPr="00F60FFE">
        <w:rPr>
          <w:sz w:val="24"/>
          <w:lang w:val="fr-FR"/>
        </w:rPr>
        <w:t>Inclure une décision : acceptation, rejet,</w:t>
      </w:r>
      <w:r w:rsidRPr="00F60FFE">
        <w:rPr>
          <w:spacing w:val="-4"/>
          <w:sz w:val="24"/>
          <w:lang w:val="fr-FR"/>
        </w:rPr>
        <w:t xml:space="preserve"> </w:t>
      </w:r>
      <w:r w:rsidRPr="00F60FFE">
        <w:rPr>
          <w:sz w:val="24"/>
          <w:lang w:val="fr-FR"/>
        </w:rPr>
        <w:t>ajournement</w:t>
      </w:r>
    </w:p>
    <w:p w:rsidR="00F60FFE" w:rsidRPr="00F60FFE" w:rsidRDefault="00F60FFE" w:rsidP="000B3341">
      <w:pPr>
        <w:pStyle w:val="Paragraphedeliste"/>
        <w:numPr>
          <w:ilvl w:val="0"/>
          <w:numId w:val="14"/>
        </w:numPr>
        <w:tabs>
          <w:tab w:val="left" w:pos="2072"/>
          <w:tab w:val="left" w:pos="2073"/>
        </w:tabs>
        <w:spacing w:line="360" w:lineRule="auto"/>
        <w:ind w:left="794" w:right="2"/>
        <w:jc w:val="both"/>
        <w:rPr>
          <w:sz w:val="24"/>
          <w:lang w:val="fr-FR"/>
        </w:rPr>
      </w:pPr>
      <w:r w:rsidRPr="00F60FFE">
        <w:rPr>
          <w:sz w:val="24"/>
          <w:lang w:val="fr-FR"/>
        </w:rPr>
        <w:t>Déboucher comme les visites sur des opérations de maintenance</w:t>
      </w:r>
      <w:r w:rsidRPr="00F60FFE">
        <w:rPr>
          <w:spacing w:val="-6"/>
          <w:sz w:val="24"/>
          <w:lang w:val="fr-FR"/>
        </w:rPr>
        <w:t xml:space="preserve"> </w:t>
      </w:r>
      <w:r w:rsidRPr="00F60FFE">
        <w:rPr>
          <w:sz w:val="24"/>
          <w:lang w:val="fr-FR"/>
        </w:rPr>
        <w:t>corrective.</w:t>
      </w:r>
    </w:p>
    <w:p w:rsidR="00F60FFE" w:rsidRPr="00F8123F" w:rsidRDefault="00F60FFE" w:rsidP="00283546">
      <w:pPr>
        <w:pStyle w:val="Titre31"/>
        <w:numPr>
          <w:ilvl w:val="0"/>
          <w:numId w:val="33"/>
        </w:numPr>
        <w:tabs>
          <w:tab w:val="left" w:pos="2457"/>
        </w:tabs>
        <w:spacing w:before="136" w:line="360" w:lineRule="auto"/>
        <w:ind w:right="2"/>
        <w:jc w:val="both"/>
        <w:rPr>
          <w:lang w:val="fr-FR"/>
        </w:rPr>
      </w:pPr>
      <w:bookmarkStart w:id="30" w:name="_TOC_250006"/>
      <w:r w:rsidRPr="00F8123F">
        <w:rPr>
          <w:lang w:val="fr-FR"/>
        </w:rPr>
        <w:t>Opérations de</w:t>
      </w:r>
      <w:r w:rsidRPr="00F8123F">
        <w:rPr>
          <w:spacing w:val="-2"/>
          <w:lang w:val="fr-FR"/>
        </w:rPr>
        <w:t xml:space="preserve"> </w:t>
      </w:r>
      <w:bookmarkEnd w:id="30"/>
      <w:r w:rsidRPr="00F8123F">
        <w:rPr>
          <w:lang w:val="fr-FR"/>
        </w:rPr>
        <w:t>surveillance</w:t>
      </w:r>
    </w:p>
    <w:p w:rsidR="00F60FFE" w:rsidRPr="00F8123F" w:rsidRDefault="00F60FFE" w:rsidP="00F60FFE">
      <w:pPr>
        <w:pStyle w:val="Corpsdetexte"/>
        <w:spacing w:before="240" w:line="360" w:lineRule="auto"/>
        <w:ind w:right="2" w:firstLine="708"/>
        <w:jc w:val="both"/>
        <w:rPr>
          <w:lang w:val="fr-FR"/>
        </w:rPr>
      </w:pPr>
      <w:r w:rsidRPr="00F8123F">
        <w:rPr>
          <w:lang w:val="fr-FR"/>
        </w:rPr>
        <w:t>Sont nécessaires pour maîtriser l’évolution de l’état réel du bien (contrôles, visites, inspections). Elles sont effectuées de manière continue ou à des intervalles prédéterminés ou calculées sur le temps ou le nombre d’unités d’usage.</w:t>
      </w:r>
    </w:p>
    <w:p w:rsidR="00F60FFE" w:rsidRPr="00F8123F" w:rsidRDefault="00F60FFE" w:rsidP="0053648E">
      <w:pPr>
        <w:pStyle w:val="Titre31"/>
        <w:numPr>
          <w:ilvl w:val="0"/>
          <w:numId w:val="30"/>
        </w:numPr>
        <w:spacing w:before="240" w:line="360" w:lineRule="auto"/>
        <w:ind w:right="2"/>
        <w:jc w:val="both"/>
        <w:rPr>
          <w:lang w:val="fr-FR"/>
        </w:rPr>
      </w:pPr>
      <w:r w:rsidRPr="00F8123F">
        <w:rPr>
          <w:lang w:val="fr-FR"/>
        </w:rPr>
        <w:t>Cinq niveaux de maintenance</w:t>
      </w:r>
    </w:p>
    <w:p w:rsidR="00F60FFE" w:rsidRPr="00F8123F" w:rsidRDefault="00F60FFE" w:rsidP="00F60FFE">
      <w:pPr>
        <w:pStyle w:val="Corpsdetexte"/>
        <w:spacing w:before="240" w:line="360" w:lineRule="auto"/>
        <w:ind w:right="2" w:firstLine="708"/>
        <w:jc w:val="both"/>
        <w:rPr>
          <w:lang w:val="fr-FR"/>
        </w:rPr>
      </w:pPr>
      <w:r w:rsidRPr="00F8123F">
        <w:rPr>
          <w:lang w:val="fr-FR"/>
        </w:rPr>
        <w:t xml:space="preserve">La maintenance et l’exploitation d’un matériel s’exercent à travers de nombreuses opérations représentées par cinq niveaux de maintenance </w:t>
      </w:r>
      <w:r w:rsidR="00FE0F66">
        <w:rPr>
          <w:lang w:val="fr-FR"/>
        </w:rPr>
        <w:t>[5</w:t>
      </w:r>
      <w:r w:rsidRPr="00FE0F66">
        <w:rPr>
          <w:lang w:val="fr-FR"/>
        </w:rPr>
        <w:t>].</w:t>
      </w:r>
    </w:p>
    <w:p w:rsidR="00F60FFE" w:rsidRPr="00F8123F" w:rsidRDefault="00F60FFE" w:rsidP="0053648E">
      <w:pPr>
        <w:pStyle w:val="Titre31"/>
        <w:numPr>
          <w:ilvl w:val="1"/>
          <w:numId w:val="30"/>
        </w:numPr>
        <w:tabs>
          <w:tab w:val="left" w:pos="1797"/>
        </w:tabs>
        <w:spacing w:before="240" w:line="360" w:lineRule="auto"/>
        <w:ind w:right="2"/>
        <w:jc w:val="both"/>
        <w:rPr>
          <w:lang w:val="fr-FR"/>
        </w:rPr>
      </w:pPr>
      <w:bookmarkStart w:id="31" w:name="_TOC_250005"/>
      <w:r w:rsidRPr="00F8123F">
        <w:rPr>
          <w:lang w:val="fr-FR"/>
        </w:rPr>
        <w:t>Premier</w:t>
      </w:r>
      <w:r w:rsidRPr="00F8123F">
        <w:rPr>
          <w:spacing w:val="-2"/>
          <w:lang w:val="fr-FR"/>
        </w:rPr>
        <w:t xml:space="preserve"> </w:t>
      </w:r>
      <w:bookmarkEnd w:id="31"/>
      <w:r w:rsidRPr="00F8123F">
        <w:rPr>
          <w:lang w:val="fr-FR"/>
        </w:rPr>
        <w:t>niveau</w:t>
      </w:r>
    </w:p>
    <w:p w:rsidR="00F60FFE" w:rsidRDefault="00F60FFE" w:rsidP="00F60FFE">
      <w:pPr>
        <w:pStyle w:val="Corpsdetexte"/>
        <w:spacing w:before="240" w:line="360" w:lineRule="auto"/>
        <w:ind w:right="2" w:firstLine="708"/>
        <w:jc w:val="both"/>
        <w:rPr>
          <w:lang w:val="fr-FR"/>
        </w:rPr>
      </w:pPr>
      <w:r w:rsidRPr="00F8123F">
        <w:rPr>
          <w:lang w:val="fr-FR"/>
        </w:rPr>
        <w:t>Réglages simples prévus par le constructeur au moyen d'éléments accessibles sans aucun démontage, ouverture de l'équipement ou échanges d'éléments consommables accessibles en toute sécurité, tels que voyants, certains fusibles, etc. Ce type d'intervention peut être effectué pendant l'exploitant du matériel, sur place, sans outillage et à l'aide des instructions d'utilisation. Le stock des pièces consommables nécessaires est très faible.</w:t>
      </w:r>
    </w:p>
    <w:p w:rsidR="00F60FFE" w:rsidRPr="00F8123F" w:rsidRDefault="00F60FFE" w:rsidP="0053648E">
      <w:pPr>
        <w:pStyle w:val="Titre31"/>
        <w:numPr>
          <w:ilvl w:val="1"/>
          <w:numId w:val="30"/>
        </w:numPr>
        <w:tabs>
          <w:tab w:val="left" w:pos="1857"/>
        </w:tabs>
        <w:spacing w:before="240" w:line="360" w:lineRule="auto"/>
        <w:ind w:right="2"/>
        <w:jc w:val="both"/>
        <w:rPr>
          <w:lang w:val="fr-FR"/>
        </w:rPr>
      </w:pPr>
      <w:bookmarkStart w:id="32" w:name="_TOC_250004"/>
      <w:bookmarkEnd w:id="32"/>
      <w:r w:rsidRPr="00F8123F">
        <w:rPr>
          <w:lang w:val="fr-FR"/>
        </w:rPr>
        <w:t>Deuxième niveau</w:t>
      </w:r>
    </w:p>
    <w:p w:rsidR="00F60FFE" w:rsidRDefault="00F60FFE" w:rsidP="00F60FFE">
      <w:pPr>
        <w:pStyle w:val="Corpsdetexte"/>
        <w:spacing w:before="240" w:line="360" w:lineRule="auto"/>
        <w:ind w:right="2" w:firstLine="708"/>
        <w:jc w:val="both"/>
        <w:rPr>
          <w:lang w:val="fr-FR"/>
        </w:rPr>
      </w:pPr>
      <w:r w:rsidRPr="00F8123F">
        <w:rPr>
          <w:lang w:val="fr-FR"/>
        </w:rPr>
        <w:t>Dépannages par échange standard des éléments prévus à cet effet, c’est une opération mineures de maintenance préventive, telles que graissage ou contrôle de bon fonctionnement. Ce type d'intervention peut être effectué par un technicien habilité, de qualification moyenne, sur place, avec l'outillage défini par les instructions de maintenance. On peut se procurer les pièces de rechange nécessaires sans délai et à proximité immédiate du lieu d'exploitation.</w:t>
      </w:r>
    </w:p>
    <w:p w:rsidR="00B0525B" w:rsidRPr="00F8123F" w:rsidRDefault="00B0525B" w:rsidP="00F60FFE">
      <w:pPr>
        <w:pStyle w:val="Corpsdetexte"/>
        <w:spacing w:before="240" w:line="360" w:lineRule="auto"/>
        <w:ind w:right="2" w:firstLine="708"/>
        <w:jc w:val="both"/>
        <w:rPr>
          <w:lang w:val="fr-FR"/>
        </w:rPr>
      </w:pPr>
    </w:p>
    <w:p w:rsidR="00F60FFE" w:rsidRPr="00F8123F" w:rsidRDefault="00F60FFE" w:rsidP="0053648E">
      <w:pPr>
        <w:pStyle w:val="Titre31"/>
        <w:numPr>
          <w:ilvl w:val="1"/>
          <w:numId w:val="30"/>
        </w:numPr>
        <w:tabs>
          <w:tab w:val="left" w:pos="1857"/>
        </w:tabs>
        <w:spacing w:before="240" w:line="360" w:lineRule="auto"/>
        <w:ind w:right="2"/>
        <w:jc w:val="both"/>
        <w:rPr>
          <w:lang w:val="fr-FR"/>
        </w:rPr>
      </w:pPr>
      <w:bookmarkStart w:id="33" w:name="_TOC_250003"/>
      <w:bookmarkEnd w:id="33"/>
      <w:r w:rsidRPr="00F8123F">
        <w:rPr>
          <w:lang w:val="fr-FR"/>
        </w:rPr>
        <w:lastRenderedPageBreak/>
        <w:t>Troisième niveau</w:t>
      </w:r>
    </w:p>
    <w:p w:rsidR="00F60FFE" w:rsidRPr="00F8123F" w:rsidRDefault="00F60FFE" w:rsidP="00AD7641">
      <w:pPr>
        <w:pStyle w:val="Corpsdetexte"/>
        <w:spacing w:before="240" w:line="360" w:lineRule="auto"/>
        <w:ind w:right="2" w:firstLine="708"/>
        <w:jc w:val="both"/>
        <w:rPr>
          <w:lang w:val="fr-FR"/>
        </w:rPr>
      </w:pPr>
      <w:r w:rsidRPr="00F8123F">
        <w:rPr>
          <w:lang w:val="fr-FR"/>
        </w:rPr>
        <w:t>Identification et diagnostic des pannes, réparations par échange des composants ou d'éléments fonctionnels, réparations mécaniques, et toutes opérations courantes de maintenance préventive. Ce type d'intervention peut être effectué par un technicien spécialisé, sur place ou dans le local de maintenance, à l'aide de l'outillage prévu par les instructions de maintenance ainsi, que par des appareils de mesure et de réglage, éventuellement, par des bancs d'essais et de contrôle des équipements. Opération qui s’effectue en utilisant l'ensemble de la documentation nécessaire à la maintenance, ainsi que les pièces approvisionnées par le magasin.</w:t>
      </w:r>
    </w:p>
    <w:p w:rsidR="00F60FFE" w:rsidRPr="00F8123F" w:rsidRDefault="00F60FFE" w:rsidP="0053648E">
      <w:pPr>
        <w:pStyle w:val="Titre31"/>
        <w:numPr>
          <w:ilvl w:val="1"/>
          <w:numId w:val="30"/>
        </w:numPr>
        <w:tabs>
          <w:tab w:val="left" w:pos="1977"/>
        </w:tabs>
        <w:spacing w:before="240" w:line="360" w:lineRule="auto"/>
        <w:ind w:right="2"/>
        <w:jc w:val="both"/>
        <w:rPr>
          <w:lang w:val="fr-FR"/>
        </w:rPr>
      </w:pPr>
      <w:bookmarkStart w:id="34" w:name="_TOC_250002"/>
      <w:r w:rsidRPr="00F8123F">
        <w:rPr>
          <w:lang w:val="fr-FR"/>
        </w:rPr>
        <w:t>Quatrième</w:t>
      </w:r>
      <w:r w:rsidRPr="00F8123F">
        <w:rPr>
          <w:spacing w:val="-2"/>
          <w:lang w:val="fr-FR"/>
        </w:rPr>
        <w:t xml:space="preserve"> </w:t>
      </w:r>
      <w:bookmarkEnd w:id="34"/>
      <w:r w:rsidRPr="00F8123F">
        <w:rPr>
          <w:lang w:val="fr-FR"/>
        </w:rPr>
        <w:t>niveau</w:t>
      </w:r>
    </w:p>
    <w:p w:rsidR="00F60FFE" w:rsidRPr="00F8123F" w:rsidRDefault="00F60FFE" w:rsidP="00AD7641">
      <w:pPr>
        <w:pStyle w:val="Corpsdetexte"/>
        <w:spacing w:before="240" w:line="360" w:lineRule="auto"/>
        <w:ind w:right="2" w:firstLine="708"/>
        <w:jc w:val="both"/>
        <w:rPr>
          <w:lang w:val="fr-FR"/>
        </w:rPr>
      </w:pPr>
      <w:r w:rsidRPr="00F8123F">
        <w:rPr>
          <w:lang w:val="fr-FR"/>
        </w:rPr>
        <w:t>Tous les travaux importants de maintenance corrective ou préventive à l'exception de la rénovation. Ce niveau comprend également le réglage des appareils de mesure utilisés. Ce type d'intervention peut être effectué par une équipe comprenant un encadrement technique très spécialisé, dans un atelier spécialisé doté d'un outillage général (moyens mécaniques, de câblage, de nettoyage, etc.) et éventuellement des bancs de mesure et des étalons de travail nécessaires, en utilisant les documentations générales ou</w:t>
      </w:r>
      <w:r w:rsidRPr="00F8123F">
        <w:rPr>
          <w:spacing w:val="-2"/>
          <w:lang w:val="fr-FR"/>
        </w:rPr>
        <w:t xml:space="preserve"> </w:t>
      </w:r>
      <w:r w:rsidRPr="00F8123F">
        <w:rPr>
          <w:lang w:val="fr-FR"/>
        </w:rPr>
        <w:t>particulières.</w:t>
      </w:r>
    </w:p>
    <w:p w:rsidR="00217E62" w:rsidRPr="00F8123F" w:rsidRDefault="00217E62" w:rsidP="0053648E">
      <w:pPr>
        <w:pStyle w:val="Titre31"/>
        <w:numPr>
          <w:ilvl w:val="1"/>
          <w:numId w:val="30"/>
        </w:numPr>
        <w:tabs>
          <w:tab w:val="left" w:pos="2097"/>
        </w:tabs>
        <w:spacing w:before="240" w:line="360" w:lineRule="auto"/>
        <w:ind w:right="2"/>
        <w:rPr>
          <w:lang w:val="fr-FR"/>
        </w:rPr>
      </w:pPr>
      <w:bookmarkStart w:id="35" w:name="_TOC_250001"/>
      <w:r w:rsidRPr="003B122B">
        <w:rPr>
          <w:lang w:val="fr-FR"/>
        </w:rPr>
        <w:t>Cinquième</w:t>
      </w:r>
      <w:r w:rsidRPr="00F8123F">
        <w:rPr>
          <w:spacing w:val="-2"/>
          <w:lang w:val="fr-FR"/>
        </w:rPr>
        <w:t xml:space="preserve"> </w:t>
      </w:r>
      <w:bookmarkEnd w:id="35"/>
      <w:r w:rsidRPr="00F8123F">
        <w:rPr>
          <w:lang w:val="fr-FR"/>
        </w:rPr>
        <w:t>niveau</w:t>
      </w:r>
    </w:p>
    <w:p w:rsidR="00217E62" w:rsidRDefault="00217E62" w:rsidP="00217E62">
      <w:pPr>
        <w:pStyle w:val="Corpsdetexte"/>
        <w:spacing w:before="240" w:line="360" w:lineRule="auto"/>
        <w:ind w:right="2" w:firstLine="708"/>
        <w:jc w:val="both"/>
        <w:rPr>
          <w:lang w:val="fr-FR"/>
        </w:rPr>
      </w:pPr>
      <w:r w:rsidRPr="00F8123F">
        <w:rPr>
          <w:lang w:val="fr-FR"/>
        </w:rPr>
        <w:t>Rénovation, reconstruction ou exécution des réparations importantes confiées à un atelier central ou à une unité extérieure. Par définition, ce type de travail est donc effectué par le</w:t>
      </w:r>
      <w:r>
        <w:rPr>
          <w:lang w:val="fr-FR"/>
        </w:rPr>
        <w:t xml:space="preserve"> </w:t>
      </w:r>
      <w:r w:rsidRPr="00F8123F">
        <w:rPr>
          <w:lang w:val="fr-FR"/>
        </w:rPr>
        <w:t>constructeur, ou par les services maintenance, en utilisant des moyens définis par le constructeur</w:t>
      </w:r>
      <w:r>
        <w:rPr>
          <w:lang w:val="fr-FR"/>
        </w:rPr>
        <w:t>.</w:t>
      </w:r>
    </w:p>
    <w:p w:rsidR="008562E9" w:rsidRDefault="008562E9" w:rsidP="008562E9">
      <w:pPr>
        <w:pStyle w:val="Corpsdetexte"/>
        <w:spacing w:before="240" w:line="360" w:lineRule="auto"/>
        <w:ind w:right="2"/>
        <w:jc w:val="both"/>
        <w:rPr>
          <w:lang w:val="fr-FR"/>
        </w:rPr>
      </w:pPr>
    </w:p>
    <w:p w:rsidR="008562E9" w:rsidRDefault="008562E9" w:rsidP="008562E9">
      <w:pPr>
        <w:pStyle w:val="Corpsdetexte"/>
        <w:spacing w:before="240" w:line="360" w:lineRule="auto"/>
        <w:ind w:right="2"/>
        <w:jc w:val="both"/>
        <w:rPr>
          <w:lang w:val="fr-FR"/>
        </w:rPr>
      </w:pPr>
    </w:p>
    <w:p w:rsidR="008562E9" w:rsidRDefault="008562E9" w:rsidP="008562E9">
      <w:pPr>
        <w:pStyle w:val="Corpsdetexte"/>
        <w:spacing w:before="240" w:line="360" w:lineRule="auto"/>
        <w:ind w:right="2"/>
        <w:jc w:val="both"/>
        <w:rPr>
          <w:lang w:val="fr-FR"/>
        </w:rPr>
      </w:pPr>
    </w:p>
    <w:p w:rsidR="008562E9" w:rsidRDefault="008562E9" w:rsidP="008562E9">
      <w:pPr>
        <w:pStyle w:val="Corpsdetexte"/>
        <w:spacing w:before="240" w:line="360" w:lineRule="auto"/>
        <w:ind w:right="2"/>
        <w:jc w:val="both"/>
        <w:rPr>
          <w:lang w:val="fr-FR"/>
        </w:rPr>
      </w:pPr>
    </w:p>
    <w:p w:rsidR="008562E9" w:rsidRDefault="008562E9" w:rsidP="008562E9">
      <w:pPr>
        <w:pStyle w:val="Corpsdetexte"/>
        <w:spacing w:before="240" w:line="360" w:lineRule="auto"/>
        <w:ind w:right="2"/>
        <w:jc w:val="both"/>
        <w:rPr>
          <w:lang w:val="fr-FR"/>
        </w:rPr>
      </w:pPr>
    </w:p>
    <w:p w:rsidR="008562E9" w:rsidRDefault="008562E9" w:rsidP="008562E9">
      <w:pPr>
        <w:pStyle w:val="Corpsdetexte"/>
        <w:spacing w:before="240" w:line="360" w:lineRule="auto"/>
        <w:ind w:right="2"/>
        <w:jc w:val="both"/>
        <w:rPr>
          <w:lang w:val="fr-FR"/>
        </w:rPr>
      </w:pPr>
    </w:p>
    <w:p w:rsidR="008562E9" w:rsidRPr="008562E9" w:rsidRDefault="008562E9" w:rsidP="008562E9">
      <w:pPr>
        <w:pStyle w:val="Corpsdetexte"/>
        <w:spacing w:before="240" w:line="360" w:lineRule="auto"/>
        <w:ind w:right="2"/>
        <w:jc w:val="both"/>
        <w:rPr>
          <w:rFonts w:asciiTheme="majorBidi" w:hAnsiTheme="majorBidi" w:cstheme="majorBidi"/>
          <w:b/>
          <w:bCs/>
          <w:shd w:val="clear" w:color="auto" w:fill="FFFFFF"/>
          <w:lang w:val="fr-FR"/>
        </w:rPr>
      </w:pPr>
      <w:r w:rsidRPr="008562E9">
        <w:rPr>
          <w:rFonts w:asciiTheme="majorBidi" w:hAnsiTheme="majorBidi" w:cstheme="majorBidi"/>
          <w:b/>
          <w:bCs/>
          <w:shd w:val="clear" w:color="auto" w:fill="FFFFFF"/>
          <w:lang w:val="fr-FR"/>
        </w:rPr>
        <w:lastRenderedPageBreak/>
        <w:t>Conclusion</w:t>
      </w:r>
    </w:p>
    <w:p w:rsidR="008562E9" w:rsidRPr="008562E9" w:rsidRDefault="008562E9" w:rsidP="008562E9">
      <w:pPr>
        <w:pStyle w:val="Corpsdetexte"/>
        <w:spacing w:before="240" w:line="360" w:lineRule="auto"/>
        <w:ind w:right="2" w:firstLine="708"/>
        <w:jc w:val="both"/>
        <w:rPr>
          <w:rFonts w:asciiTheme="majorBidi" w:hAnsiTheme="majorBidi" w:cstheme="majorBidi"/>
          <w:sz w:val="32"/>
          <w:szCs w:val="32"/>
          <w:lang w:val="fr-FR"/>
        </w:rPr>
      </w:pPr>
      <w:r w:rsidRPr="008562E9">
        <w:rPr>
          <w:rFonts w:asciiTheme="majorBidi" w:hAnsiTheme="majorBidi" w:cstheme="majorBidi"/>
          <w:shd w:val="clear" w:color="auto" w:fill="FFFFFF"/>
          <w:lang w:val="fr-FR"/>
        </w:rPr>
        <w:t>La maintenance est une </w:t>
      </w:r>
      <w:r w:rsidRPr="008562E9">
        <w:rPr>
          <w:rFonts w:asciiTheme="majorBidi" w:hAnsiTheme="majorBidi" w:cstheme="majorBidi"/>
          <w:b/>
          <w:bCs/>
          <w:shd w:val="clear" w:color="auto" w:fill="FFFFFF"/>
          <w:lang w:val="fr-FR"/>
        </w:rPr>
        <w:t>fonction complexe</w:t>
      </w:r>
      <w:r w:rsidRPr="008562E9">
        <w:rPr>
          <w:rFonts w:asciiTheme="majorBidi" w:hAnsiTheme="majorBidi" w:cstheme="majorBidi"/>
          <w:shd w:val="clear" w:color="auto" w:fill="FFFFFF"/>
          <w:lang w:val="fr-FR"/>
        </w:rPr>
        <w:t> qui, selon le type de processus, peut être déterminante pour la réussite d’une entreprise. Les fonctions qui la composent et les actions qui les réalisent doivent être soigneusement dosées pour que les performances globales de l’outil de production soient optimisées.</w:t>
      </w:r>
    </w:p>
    <w:p w:rsidR="00217E62" w:rsidRDefault="00217E62" w:rsidP="00217E62">
      <w:pPr>
        <w:pStyle w:val="Corpsdetexte"/>
        <w:spacing w:before="240" w:line="360" w:lineRule="auto"/>
        <w:ind w:right="2"/>
        <w:jc w:val="both"/>
        <w:rPr>
          <w:lang w:val="fr-FR"/>
        </w:rPr>
      </w:pPr>
    </w:p>
    <w:p w:rsidR="00207A80" w:rsidRPr="005C7C43" w:rsidRDefault="00F12E14" w:rsidP="005C7C43">
      <w:pPr>
        <w:tabs>
          <w:tab w:val="left" w:pos="2528"/>
        </w:tabs>
        <w:spacing w:line="360" w:lineRule="auto"/>
        <w:jc w:val="both"/>
        <w:rPr>
          <w:sz w:val="24"/>
          <w:szCs w:val="24"/>
          <w:lang w:val="fr-FR"/>
        </w:rPr>
      </w:pPr>
      <w:r w:rsidRPr="005C7C43">
        <w:rPr>
          <w:sz w:val="24"/>
          <w:szCs w:val="24"/>
          <w:lang w:val="fr-FR"/>
        </w:rPr>
        <w:t xml:space="preserve"> </w:t>
      </w:r>
    </w:p>
    <w:sectPr w:rsidR="00207A80" w:rsidRPr="005C7C43" w:rsidSect="0075713D">
      <w:headerReference w:type="even" r:id="rId13"/>
      <w:headerReference w:type="default" r:id="rId14"/>
      <w:footerReference w:type="even" r:id="rId15"/>
      <w:footerReference w:type="default" r:id="rId16"/>
      <w:headerReference w:type="first" r:id="rId17"/>
      <w:footerReference w:type="first" r:id="rId18"/>
      <w:pgSz w:w="11910" w:h="16840"/>
      <w:pgMar w:top="1418" w:right="1418" w:bottom="1418" w:left="1418" w:header="737" w:footer="68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CC0" w:rsidRDefault="00023CC0" w:rsidP="000E7DCD">
      <w:r>
        <w:separator/>
      </w:r>
    </w:p>
  </w:endnote>
  <w:endnote w:type="continuationSeparator" w:id="0">
    <w:p w:rsidR="00023CC0" w:rsidRDefault="00023CC0" w:rsidP="000E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A3" w:rsidRDefault="005811A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19850"/>
      <w:docPartObj>
        <w:docPartGallery w:val="Page Numbers (Bottom of Page)"/>
        <w:docPartUnique/>
      </w:docPartObj>
    </w:sdtPr>
    <w:sdtEndPr/>
    <w:sdtContent>
      <w:p w:rsidR="005811A3" w:rsidRDefault="00023CC0">
        <w:pPr>
          <w:pStyle w:val="Pieddepage"/>
          <w:ind w:right="-864"/>
          <w:jc w:val="right"/>
        </w:pPr>
        <w:r>
          <w:pict>
            <v:group id="Groupe 46" o:spid="_x0000_s2049" style="width:43.2pt;height:18.7pt;mso-position-horizontal-relative:char;mso-position-vertical-relative:line" coordorigin="614,660" coordsize="864,374">
              <v:roundrect id="AutoShape 47" o:spid="_x0000_s205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TVcUA&#10;AADcAAAADwAAAGRycy9kb3ducmV2LnhtbESPzWrDMBCE74G+g9hCLqGWk4MJrpVQCoYcAqZODjku&#10;1tY2tVbGUvyTp68KhRyHmfmGyY6z6cRIg2stK9hGMQjiyuqWawXXS/62B+E8ssbOMilYyMHx8LLK&#10;MNV24i8aS1+LAGGXooLG+z6V0lUNGXSR7YmD920Hgz7IoZZ6wCnATSd3cZxIgy2HhQZ7+myo+inv&#10;RoHeLXu5KfLuscmL8X7z5XnKS6XWr/PHOwhPs3+G/9snrSDZJv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lNVxQAAANwAAAAPAAAAAAAAAAAAAAAAAJgCAABkcnMv&#10;ZG93bnJldi54bWxQSwUGAAAAAAQABAD1AAAAigMAAAAA&#10;" strokecolor="#e4be84"/>
              <v:roundrect id="AutoShape 48" o:spid="_x0000_s205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5dsYA&#10;AADcAAAADwAAAGRycy9kb3ducmV2LnhtbESPzWrDMBCE74W+g9hCL6GRXUhcnCghBAq5lfxQfNxa&#10;G8uptTKSkrh5+qhQ6HGYmW+Y+XKwnbiQD61jBfk4A0FcO91yo+Cwf395AxEissbOMSn4oQDLxePD&#10;HEvtrrylyy42IkE4lKjAxNiXUobakMUwdj1x8o7OW4xJ+kZqj9cEt518zbKptNhyWjDY09pQ/b07&#10;WwUflazWk+qr2K4yfzvmnzcamZNSz0/DagYi0hD/w3/tjVYwzQv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85dsYAAADcAAAADwAAAAAAAAAAAAAAAACYAgAAZHJz&#10;L2Rvd25yZXYueG1sUEsFBgAAAAAEAAQA9QAAAIsDAAAAAA==&#10;" fillcolor="#e4be84" strokecolor="#e4be84"/>
              <v:shapetype id="_x0000_t202" coordsize="21600,21600" o:spt="202" path="m,l,21600r21600,l21600,xe">
                <v:stroke joinstyle="miter"/>
                <v:path gradientshapeok="t" o:connecttype="rect"/>
              </v:shapetype>
              <v:shape id="Text Box 49" o:spid="_x0000_s205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5811A3" w:rsidRPr="005811A3" w:rsidRDefault="005811A3">
                      <w:pPr>
                        <w:rPr>
                          <w:color w:val="1D1B11" w:themeColor="background2" w:themeShade="1A"/>
                        </w:rPr>
                      </w:pPr>
                      <w:r w:rsidRPr="005811A3">
                        <w:rPr>
                          <w:color w:val="1D1B11" w:themeColor="background2" w:themeShade="1A"/>
                        </w:rPr>
                        <w:fldChar w:fldCharType="begin"/>
                      </w:r>
                      <w:r w:rsidRPr="005811A3">
                        <w:rPr>
                          <w:color w:val="1D1B11" w:themeColor="background2" w:themeShade="1A"/>
                        </w:rPr>
                        <w:instrText>PAGE    \* MERGEFORMAT</w:instrText>
                      </w:r>
                      <w:r w:rsidRPr="005811A3">
                        <w:rPr>
                          <w:color w:val="1D1B11" w:themeColor="background2" w:themeShade="1A"/>
                        </w:rPr>
                        <w:fldChar w:fldCharType="separate"/>
                      </w:r>
                      <w:r w:rsidR="00BB4FDF" w:rsidRPr="00BB4FDF">
                        <w:rPr>
                          <w:b/>
                          <w:bCs/>
                          <w:noProof/>
                          <w:color w:val="1D1B11" w:themeColor="background2" w:themeShade="1A"/>
                          <w:lang w:val="fr-FR"/>
                        </w:rPr>
                        <w:t>11</w:t>
                      </w:r>
                      <w:r w:rsidRPr="005811A3">
                        <w:rPr>
                          <w:b/>
                          <w:bCs/>
                          <w:color w:val="1D1B11" w:themeColor="background2" w:themeShade="1A"/>
                        </w:rPr>
                        <w:fldChar w:fldCharType="end"/>
                      </w:r>
                    </w:p>
                  </w:txbxContent>
                </v:textbox>
              </v:shape>
              <w10:wrap type="none"/>
              <w10:anchorlock/>
            </v:group>
          </w:pict>
        </w:r>
      </w:p>
    </w:sdtContent>
  </w:sdt>
  <w:p w:rsidR="00BD259B" w:rsidRDefault="00BD259B" w:rsidP="00916CB3">
    <w:pPr>
      <w:pStyle w:val="Pieddepage"/>
      <w:tabs>
        <w:tab w:val="clear" w:pos="4536"/>
        <w:tab w:val="clear" w:pos="9072"/>
        <w:tab w:val="left" w:pos="810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A3" w:rsidRDefault="005811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CC0" w:rsidRDefault="00023CC0" w:rsidP="000E7DCD">
      <w:r>
        <w:separator/>
      </w:r>
    </w:p>
  </w:footnote>
  <w:footnote w:type="continuationSeparator" w:id="0">
    <w:p w:rsidR="00023CC0" w:rsidRDefault="00023CC0" w:rsidP="000E7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A3" w:rsidRDefault="005811A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668"/>
      <w:gridCol w:w="6636"/>
    </w:tblGrid>
    <w:tr w:rsidR="00BD259B" w:rsidRPr="00271FAE" w:rsidTr="00BD259B">
      <w:tc>
        <w:tcPr>
          <w:tcW w:w="1434" w:type="pct"/>
          <w:tcBorders>
            <w:bottom w:val="single" w:sz="4" w:space="0" w:color="943634" w:themeColor="accent2" w:themeShade="BF"/>
          </w:tcBorders>
          <w:shd w:val="clear" w:color="auto" w:fill="943634" w:themeFill="accent2" w:themeFillShade="BF"/>
          <w:vAlign w:val="bottom"/>
        </w:tcPr>
        <w:p w:rsidR="00BD259B" w:rsidRPr="00E25EC7" w:rsidRDefault="00BD259B" w:rsidP="00E44242">
          <w:pPr>
            <w:pStyle w:val="En-tte"/>
            <w:rPr>
              <w:b/>
              <w:bCs/>
              <w:color w:val="FFFFFF" w:themeColor="background1"/>
              <w:sz w:val="28"/>
              <w:szCs w:val="28"/>
            </w:rPr>
          </w:pPr>
          <w:r w:rsidRPr="00E25EC7">
            <w:rPr>
              <w:b/>
              <w:bCs/>
              <w:color w:val="FFFFFF" w:themeColor="background1"/>
              <w:sz w:val="28"/>
              <w:szCs w:val="28"/>
            </w:rPr>
            <w:t xml:space="preserve">CHAPITRE : </w:t>
          </w:r>
          <w:r w:rsidR="00E44242">
            <w:rPr>
              <w:b/>
              <w:bCs/>
              <w:color w:val="FFFFFF" w:themeColor="background1"/>
              <w:sz w:val="28"/>
              <w:szCs w:val="28"/>
            </w:rPr>
            <w:t>I</w:t>
          </w:r>
        </w:p>
      </w:tc>
      <w:tc>
        <w:tcPr>
          <w:tcW w:w="3566" w:type="pct"/>
          <w:tcBorders>
            <w:bottom w:val="single" w:sz="4" w:space="0" w:color="auto"/>
          </w:tcBorders>
          <w:vAlign w:val="bottom"/>
        </w:tcPr>
        <w:p w:rsidR="00BD259B" w:rsidRPr="00E44242" w:rsidRDefault="00023CC0" w:rsidP="00E25EC7">
          <w:pPr>
            <w:pStyle w:val="En-tte"/>
            <w:jc w:val="right"/>
            <w:rPr>
              <w:bCs/>
              <w:color w:val="76923C" w:themeColor="accent3" w:themeShade="BF"/>
              <w:sz w:val="28"/>
              <w:szCs w:val="28"/>
              <w:lang w:val="fr-FR"/>
            </w:rPr>
          </w:pPr>
          <w:sdt>
            <w:sdtPr>
              <w:rPr>
                <w:rFonts w:asciiTheme="majorBidi" w:hAnsiTheme="majorBidi" w:cstheme="majorBidi"/>
                <w:b/>
                <w:bCs/>
                <w:sz w:val="28"/>
                <w:szCs w:val="28"/>
                <w:lang w:val="fr-FR"/>
              </w:rPr>
              <w:alias w:val="Titre"/>
              <w:id w:val="13246978"/>
              <w:placeholder>
                <w:docPart w:val="BED38BD1E0B340889C4AE57F7C10C924"/>
              </w:placeholder>
              <w:dataBinding w:prefixMappings="xmlns:ns0='http://schemas.openxmlformats.org/package/2006/metadata/core-properties' xmlns:ns1='http://purl.org/dc/elements/1.1/'" w:xpath="/ns0:coreProperties[1]/ns1:title[1]" w:storeItemID="{6C3C8BC8-F283-45AE-878A-BAB7291924A1}"/>
              <w:text/>
            </w:sdtPr>
            <w:sdtEndPr/>
            <w:sdtContent>
              <w:r w:rsidR="00E44242" w:rsidRPr="00E44242">
                <w:rPr>
                  <w:rFonts w:asciiTheme="majorBidi" w:hAnsiTheme="majorBidi" w:cstheme="majorBidi"/>
                  <w:b/>
                  <w:bCs/>
                  <w:sz w:val="28"/>
                  <w:szCs w:val="28"/>
                  <w:lang w:val="fr-FR"/>
                </w:rPr>
                <w:t>GENERALITES DE LA MAINTENANCE</w:t>
              </w:r>
            </w:sdtContent>
          </w:sdt>
        </w:p>
      </w:tc>
    </w:tr>
  </w:tbl>
  <w:p w:rsidR="00BD259B" w:rsidRPr="000E7DCD" w:rsidRDefault="00BD259B">
    <w:pPr>
      <w:pStyle w:val="En-tte"/>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A3" w:rsidRDefault="005811A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B32"/>
    <w:multiLevelType w:val="hybridMultilevel"/>
    <w:tmpl w:val="ADB46F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C51F61"/>
    <w:multiLevelType w:val="hybridMultilevel"/>
    <w:tmpl w:val="16A8744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0EBD1778"/>
    <w:multiLevelType w:val="hybridMultilevel"/>
    <w:tmpl w:val="76041B48"/>
    <w:lvl w:ilvl="0" w:tplc="1B56F58C">
      <w:start w:val="2"/>
      <w:numFmt w:val="decimal"/>
      <w:lvlText w:val="%1"/>
      <w:lvlJc w:val="left"/>
      <w:pPr>
        <w:ind w:left="2156" w:hanging="840"/>
      </w:pPr>
      <w:rPr>
        <w:rFonts w:hint="default"/>
      </w:rPr>
    </w:lvl>
    <w:lvl w:ilvl="1" w:tplc="AAA89F28">
      <w:numFmt w:val="none"/>
      <w:lvlText w:val=""/>
      <w:lvlJc w:val="left"/>
      <w:pPr>
        <w:tabs>
          <w:tab w:val="num" w:pos="360"/>
        </w:tabs>
      </w:pPr>
    </w:lvl>
    <w:lvl w:ilvl="2" w:tplc="2E9A177A">
      <w:numFmt w:val="none"/>
      <w:lvlText w:val=""/>
      <w:lvlJc w:val="left"/>
      <w:pPr>
        <w:tabs>
          <w:tab w:val="num" w:pos="360"/>
        </w:tabs>
      </w:pPr>
    </w:lvl>
    <w:lvl w:ilvl="3" w:tplc="1B38AC64">
      <w:numFmt w:val="none"/>
      <w:lvlText w:val=""/>
      <w:lvlJc w:val="left"/>
      <w:pPr>
        <w:tabs>
          <w:tab w:val="num" w:pos="360"/>
        </w:tabs>
      </w:pPr>
    </w:lvl>
    <w:lvl w:ilvl="4" w:tplc="19C63BA2">
      <w:numFmt w:val="bullet"/>
      <w:lvlText w:val=""/>
      <w:lvlJc w:val="left"/>
      <w:pPr>
        <w:ind w:left="1131" w:hanging="564"/>
      </w:pPr>
      <w:rPr>
        <w:rFonts w:ascii="Symbol" w:eastAsia="Symbol" w:hAnsi="Symbol" w:cs="Symbol" w:hint="default"/>
        <w:w w:val="100"/>
        <w:sz w:val="24"/>
        <w:szCs w:val="24"/>
      </w:rPr>
    </w:lvl>
    <w:lvl w:ilvl="5" w:tplc="0096E50C">
      <w:numFmt w:val="bullet"/>
      <w:lvlText w:val="•"/>
      <w:lvlJc w:val="left"/>
      <w:pPr>
        <w:ind w:left="6127" w:hanging="564"/>
      </w:pPr>
      <w:rPr>
        <w:rFonts w:hint="default"/>
      </w:rPr>
    </w:lvl>
    <w:lvl w:ilvl="6" w:tplc="8FD6AA40">
      <w:numFmt w:val="bullet"/>
      <w:lvlText w:val="•"/>
      <w:lvlJc w:val="left"/>
      <w:pPr>
        <w:ind w:left="7119" w:hanging="564"/>
      </w:pPr>
      <w:rPr>
        <w:rFonts w:hint="default"/>
      </w:rPr>
    </w:lvl>
    <w:lvl w:ilvl="7" w:tplc="D2081FEA">
      <w:numFmt w:val="bullet"/>
      <w:lvlText w:val="•"/>
      <w:lvlJc w:val="left"/>
      <w:pPr>
        <w:ind w:left="8110" w:hanging="564"/>
      </w:pPr>
      <w:rPr>
        <w:rFonts w:hint="default"/>
      </w:rPr>
    </w:lvl>
    <w:lvl w:ilvl="8" w:tplc="AA2AA48E">
      <w:numFmt w:val="bullet"/>
      <w:lvlText w:val="•"/>
      <w:lvlJc w:val="left"/>
      <w:pPr>
        <w:ind w:left="9102" w:hanging="564"/>
      </w:pPr>
      <w:rPr>
        <w:rFonts w:hint="default"/>
      </w:rPr>
    </w:lvl>
  </w:abstractNum>
  <w:abstractNum w:abstractNumId="3">
    <w:nsid w:val="18B76CCF"/>
    <w:multiLevelType w:val="hybridMultilevel"/>
    <w:tmpl w:val="0C94CFF4"/>
    <w:lvl w:ilvl="0" w:tplc="56F2ED14">
      <w:numFmt w:val="bullet"/>
      <w:lvlText w:val="-"/>
      <w:lvlJc w:val="left"/>
      <w:pPr>
        <w:ind w:left="596" w:hanging="140"/>
      </w:pPr>
      <w:rPr>
        <w:rFonts w:ascii="Times New Roman" w:eastAsia="Times New Roman" w:hAnsi="Times New Roman" w:cs="Times New Roman" w:hint="default"/>
        <w:w w:val="99"/>
        <w:sz w:val="24"/>
        <w:szCs w:val="24"/>
      </w:rPr>
    </w:lvl>
    <w:lvl w:ilvl="1" w:tplc="E1A873B2">
      <w:numFmt w:val="bullet"/>
      <w:lvlText w:val=""/>
      <w:lvlJc w:val="left"/>
      <w:pPr>
        <w:ind w:left="1496" w:hanging="334"/>
      </w:pPr>
      <w:rPr>
        <w:rFonts w:ascii="Symbol" w:eastAsia="Symbol" w:hAnsi="Symbol" w:cs="Symbol" w:hint="default"/>
        <w:w w:val="100"/>
        <w:sz w:val="24"/>
        <w:szCs w:val="24"/>
      </w:rPr>
    </w:lvl>
    <w:lvl w:ilvl="2" w:tplc="F036E01A">
      <w:numFmt w:val="bullet"/>
      <w:lvlText w:val="•"/>
      <w:lvlJc w:val="left"/>
      <w:pPr>
        <w:ind w:left="2020" w:hanging="334"/>
      </w:pPr>
      <w:rPr>
        <w:rFonts w:hint="default"/>
      </w:rPr>
    </w:lvl>
    <w:lvl w:ilvl="3" w:tplc="CFEC0A72">
      <w:numFmt w:val="bullet"/>
      <w:lvlText w:val="•"/>
      <w:lvlJc w:val="left"/>
      <w:pPr>
        <w:ind w:left="3153" w:hanging="334"/>
      </w:pPr>
      <w:rPr>
        <w:rFonts w:hint="default"/>
      </w:rPr>
    </w:lvl>
    <w:lvl w:ilvl="4" w:tplc="2E2CA260">
      <w:numFmt w:val="bullet"/>
      <w:lvlText w:val="•"/>
      <w:lvlJc w:val="left"/>
      <w:pPr>
        <w:ind w:left="4286" w:hanging="334"/>
      </w:pPr>
      <w:rPr>
        <w:rFonts w:hint="default"/>
      </w:rPr>
    </w:lvl>
    <w:lvl w:ilvl="5" w:tplc="D0806D6E">
      <w:numFmt w:val="bullet"/>
      <w:lvlText w:val="•"/>
      <w:lvlJc w:val="left"/>
      <w:pPr>
        <w:ind w:left="5419" w:hanging="334"/>
      </w:pPr>
      <w:rPr>
        <w:rFonts w:hint="default"/>
      </w:rPr>
    </w:lvl>
    <w:lvl w:ilvl="6" w:tplc="B4E8D08C">
      <w:numFmt w:val="bullet"/>
      <w:lvlText w:val="•"/>
      <w:lvlJc w:val="left"/>
      <w:pPr>
        <w:ind w:left="6553" w:hanging="334"/>
      </w:pPr>
      <w:rPr>
        <w:rFonts w:hint="default"/>
      </w:rPr>
    </w:lvl>
    <w:lvl w:ilvl="7" w:tplc="2B386006">
      <w:numFmt w:val="bullet"/>
      <w:lvlText w:val="•"/>
      <w:lvlJc w:val="left"/>
      <w:pPr>
        <w:ind w:left="7686" w:hanging="334"/>
      </w:pPr>
      <w:rPr>
        <w:rFonts w:hint="default"/>
      </w:rPr>
    </w:lvl>
    <w:lvl w:ilvl="8" w:tplc="646E6A2E">
      <w:numFmt w:val="bullet"/>
      <w:lvlText w:val="•"/>
      <w:lvlJc w:val="left"/>
      <w:pPr>
        <w:ind w:left="8819" w:hanging="334"/>
      </w:pPr>
      <w:rPr>
        <w:rFonts w:hint="default"/>
      </w:rPr>
    </w:lvl>
  </w:abstractNum>
  <w:abstractNum w:abstractNumId="4">
    <w:nsid w:val="1D713DF4"/>
    <w:multiLevelType w:val="hybridMultilevel"/>
    <w:tmpl w:val="EF5E8856"/>
    <w:lvl w:ilvl="0" w:tplc="040C0001">
      <w:start w:val="1"/>
      <w:numFmt w:val="bullet"/>
      <w:lvlText w:val=""/>
      <w:lvlJc w:val="left"/>
      <w:pPr>
        <w:ind w:left="1144" w:hanging="360"/>
      </w:pPr>
      <w:rPr>
        <w:rFonts w:ascii="Symbol" w:hAnsi="Symbol"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5">
    <w:nsid w:val="27B33CB4"/>
    <w:multiLevelType w:val="hybridMultilevel"/>
    <w:tmpl w:val="3D0A3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2854A3"/>
    <w:multiLevelType w:val="hybridMultilevel"/>
    <w:tmpl w:val="111A93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3150CE"/>
    <w:multiLevelType w:val="hybridMultilevel"/>
    <w:tmpl w:val="81DA0340"/>
    <w:lvl w:ilvl="0" w:tplc="040C0001">
      <w:start w:val="1"/>
      <w:numFmt w:val="bullet"/>
      <w:lvlText w:val=""/>
      <w:lvlJc w:val="left"/>
      <w:pPr>
        <w:ind w:left="2024" w:hanging="360"/>
      </w:pPr>
      <w:rPr>
        <w:rFonts w:ascii="Symbol" w:hAnsi="Symbol" w:hint="default"/>
      </w:rPr>
    </w:lvl>
    <w:lvl w:ilvl="1" w:tplc="040C0003" w:tentative="1">
      <w:start w:val="1"/>
      <w:numFmt w:val="bullet"/>
      <w:lvlText w:val="o"/>
      <w:lvlJc w:val="left"/>
      <w:pPr>
        <w:ind w:left="2744" w:hanging="360"/>
      </w:pPr>
      <w:rPr>
        <w:rFonts w:ascii="Courier New" w:hAnsi="Courier New" w:cs="Courier New" w:hint="default"/>
      </w:rPr>
    </w:lvl>
    <w:lvl w:ilvl="2" w:tplc="040C0005" w:tentative="1">
      <w:start w:val="1"/>
      <w:numFmt w:val="bullet"/>
      <w:lvlText w:val=""/>
      <w:lvlJc w:val="left"/>
      <w:pPr>
        <w:ind w:left="3464" w:hanging="360"/>
      </w:pPr>
      <w:rPr>
        <w:rFonts w:ascii="Wingdings" w:hAnsi="Wingdings" w:hint="default"/>
      </w:rPr>
    </w:lvl>
    <w:lvl w:ilvl="3" w:tplc="040C0001" w:tentative="1">
      <w:start w:val="1"/>
      <w:numFmt w:val="bullet"/>
      <w:lvlText w:val=""/>
      <w:lvlJc w:val="left"/>
      <w:pPr>
        <w:ind w:left="4184" w:hanging="360"/>
      </w:pPr>
      <w:rPr>
        <w:rFonts w:ascii="Symbol" w:hAnsi="Symbol" w:hint="default"/>
      </w:rPr>
    </w:lvl>
    <w:lvl w:ilvl="4" w:tplc="040C0003" w:tentative="1">
      <w:start w:val="1"/>
      <w:numFmt w:val="bullet"/>
      <w:lvlText w:val="o"/>
      <w:lvlJc w:val="left"/>
      <w:pPr>
        <w:ind w:left="4904" w:hanging="360"/>
      </w:pPr>
      <w:rPr>
        <w:rFonts w:ascii="Courier New" w:hAnsi="Courier New" w:cs="Courier New" w:hint="default"/>
      </w:rPr>
    </w:lvl>
    <w:lvl w:ilvl="5" w:tplc="040C0005" w:tentative="1">
      <w:start w:val="1"/>
      <w:numFmt w:val="bullet"/>
      <w:lvlText w:val=""/>
      <w:lvlJc w:val="left"/>
      <w:pPr>
        <w:ind w:left="5624" w:hanging="360"/>
      </w:pPr>
      <w:rPr>
        <w:rFonts w:ascii="Wingdings" w:hAnsi="Wingdings" w:hint="default"/>
      </w:rPr>
    </w:lvl>
    <w:lvl w:ilvl="6" w:tplc="040C0001" w:tentative="1">
      <w:start w:val="1"/>
      <w:numFmt w:val="bullet"/>
      <w:lvlText w:val=""/>
      <w:lvlJc w:val="left"/>
      <w:pPr>
        <w:ind w:left="6344" w:hanging="360"/>
      </w:pPr>
      <w:rPr>
        <w:rFonts w:ascii="Symbol" w:hAnsi="Symbol" w:hint="default"/>
      </w:rPr>
    </w:lvl>
    <w:lvl w:ilvl="7" w:tplc="040C0003" w:tentative="1">
      <w:start w:val="1"/>
      <w:numFmt w:val="bullet"/>
      <w:lvlText w:val="o"/>
      <w:lvlJc w:val="left"/>
      <w:pPr>
        <w:ind w:left="7064" w:hanging="360"/>
      </w:pPr>
      <w:rPr>
        <w:rFonts w:ascii="Courier New" w:hAnsi="Courier New" w:cs="Courier New" w:hint="default"/>
      </w:rPr>
    </w:lvl>
    <w:lvl w:ilvl="8" w:tplc="040C0005" w:tentative="1">
      <w:start w:val="1"/>
      <w:numFmt w:val="bullet"/>
      <w:lvlText w:val=""/>
      <w:lvlJc w:val="left"/>
      <w:pPr>
        <w:ind w:left="7784" w:hanging="360"/>
      </w:pPr>
      <w:rPr>
        <w:rFonts w:ascii="Wingdings" w:hAnsi="Wingdings" w:hint="default"/>
      </w:rPr>
    </w:lvl>
  </w:abstractNum>
  <w:abstractNum w:abstractNumId="8">
    <w:nsid w:val="3594289B"/>
    <w:multiLevelType w:val="hybridMultilevel"/>
    <w:tmpl w:val="676C1000"/>
    <w:lvl w:ilvl="0" w:tplc="1846A0B4">
      <w:start w:val="2"/>
      <w:numFmt w:val="decimal"/>
      <w:lvlText w:val="%1"/>
      <w:lvlJc w:val="left"/>
      <w:pPr>
        <w:ind w:left="2036" w:hanging="600"/>
      </w:pPr>
      <w:rPr>
        <w:rFonts w:hint="default"/>
      </w:rPr>
    </w:lvl>
    <w:lvl w:ilvl="1" w:tplc="C2AE24EE">
      <w:numFmt w:val="none"/>
      <w:lvlText w:val=""/>
      <w:lvlJc w:val="left"/>
      <w:pPr>
        <w:tabs>
          <w:tab w:val="num" w:pos="360"/>
        </w:tabs>
      </w:pPr>
    </w:lvl>
    <w:lvl w:ilvl="2" w:tplc="35267394">
      <w:numFmt w:val="none"/>
      <w:lvlText w:val=""/>
      <w:lvlJc w:val="left"/>
      <w:pPr>
        <w:tabs>
          <w:tab w:val="num" w:pos="360"/>
        </w:tabs>
      </w:pPr>
    </w:lvl>
    <w:lvl w:ilvl="3" w:tplc="94B69046">
      <w:numFmt w:val="none"/>
      <w:lvlText w:val=""/>
      <w:lvlJc w:val="left"/>
      <w:pPr>
        <w:tabs>
          <w:tab w:val="num" w:pos="360"/>
        </w:tabs>
      </w:pPr>
    </w:lvl>
    <w:lvl w:ilvl="4" w:tplc="52588B6C">
      <w:numFmt w:val="bullet"/>
      <w:lvlText w:val="•"/>
      <w:lvlJc w:val="left"/>
      <w:pPr>
        <w:ind w:left="5255" w:hanging="840"/>
      </w:pPr>
      <w:rPr>
        <w:rFonts w:hint="default"/>
      </w:rPr>
    </w:lvl>
    <w:lvl w:ilvl="5" w:tplc="54E2B656">
      <w:numFmt w:val="bullet"/>
      <w:lvlText w:val="•"/>
      <w:lvlJc w:val="left"/>
      <w:pPr>
        <w:ind w:left="6227" w:hanging="840"/>
      </w:pPr>
      <w:rPr>
        <w:rFonts w:hint="default"/>
      </w:rPr>
    </w:lvl>
    <w:lvl w:ilvl="6" w:tplc="709A5CB0">
      <w:numFmt w:val="bullet"/>
      <w:lvlText w:val="•"/>
      <w:lvlJc w:val="left"/>
      <w:pPr>
        <w:ind w:left="7199" w:hanging="840"/>
      </w:pPr>
      <w:rPr>
        <w:rFonts w:hint="default"/>
      </w:rPr>
    </w:lvl>
    <w:lvl w:ilvl="7" w:tplc="41443590">
      <w:numFmt w:val="bullet"/>
      <w:lvlText w:val="•"/>
      <w:lvlJc w:val="left"/>
      <w:pPr>
        <w:ind w:left="8170" w:hanging="840"/>
      </w:pPr>
      <w:rPr>
        <w:rFonts w:hint="default"/>
      </w:rPr>
    </w:lvl>
    <w:lvl w:ilvl="8" w:tplc="5928B990">
      <w:numFmt w:val="bullet"/>
      <w:lvlText w:val="•"/>
      <w:lvlJc w:val="left"/>
      <w:pPr>
        <w:ind w:left="9142" w:hanging="840"/>
      </w:pPr>
      <w:rPr>
        <w:rFonts w:hint="default"/>
      </w:rPr>
    </w:lvl>
  </w:abstractNum>
  <w:abstractNum w:abstractNumId="9">
    <w:nsid w:val="36AA5C4F"/>
    <w:multiLevelType w:val="multilevel"/>
    <w:tmpl w:val="79BCA2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7" w:hanging="720"/>
      </w:pPr>
      <w:rPr>
        <w:rFonts w:hint="default"/>
        <w:b/>
        <w:bCs/>
      </w:rPr>
    </w:lvl>
    <w:lvl w:ilvl="3">
      <w:start w:val="1"/>
      <w:numFmt w:val="decimal"/>
      <w:lvlText w:val="%1.%2.%3.%4."/>
      <w:lvlJc w:val="left"/>
      <w:pPr>
        <w:ind w:left="1429"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1B4680F"/>
    <w:multiLevelType w:val="hybridMultilevel"/>
    <w:tmpl w:val="B3E024F2"/>
    <w:lvl w:ilvl="0" w:tplc="A8428834">
      <w:start w:val="1"/>
      <w:numFmt w:val="lowerLetter"/>
      <w:lvlText w:val="%1."/>
      <w:lvlJc w:val="left"/>
      <w:pPr>
        <w:ind w:left="1069" w:hanging="360"/>
      </w:pPr>
      <w:rPr>
        <w:rFonts w:ascii="Times New Roman" w:eastAsia="Times New Roman" w:hAnsi="Times New Roman" w:cs="Times New Roman" w:hint="default"/>
        <w:b/>
        <w:bCs/>
        <w:spacing w:val="-2"/>
        <w:w w:val="99"/>
        <w:sz w:val="24"/>
        <w:szCs w:val="24"/>
      </w:rPr>
    </w:lvl>
    <w:lvl w:ilvl="1" w:tplc="D8025D00">
      <w:numFmt w:val="bullet"/>
      <w:lvlText w:val=""/>
      <w:lvlJc w:val="left"/>
      <w:pPr>
        <w:ind w:left="296" w:hanging="296"/>
      </w:pPr>
      <w:rPr>
        <w:rFonts w:ascii="Symbol" w:eastAsia="Symbol" w:hAnsi="Symbol" w:cs="Symbol" w:hint="default"/>
        <w:w w:val="100"/>
        <w:sz w:val="24"/>
        <w:szCs w:val="24"/>
      </w:rPr>
    </w:lvl>
    <w:lvl w:ilvl="2" w:tplc="264CB462">
      <w:numFmt w:val="bullet"/>
      <w:lvlText w:val="•"/>
      <w:lvlJc w:val="left"/>
      <w:pPr>
        <w:ind w:left="1320" w:hanging="296"/>
      </w:pPr>
      <w:rPr>
        <w:rFonts w:hint="default"/>
      </w:rPr>
    </w:lvl>
    <w:lvl w:ilvl="3" w:tplc="C21A112A">
      <w:numFmt w:val="bullet"/>
      <w:lvlText w:val="•"/>
      <w:lvlJc w:val="left"/>
      <w:pPr>
        <w:ind w:left="1880" w:hanging="296"/>
      </w:pPr>
      <w:rPr>
        <w:rFonts w:hint="default"/>
      </w:rPr>
    </w:lvl>
    <w:lvl w:ilvl="4" w:tplc="C2EEAF08">
      <w:numFmt w:val="bullet"/>
      <w:lvlText w:val="•"/>
      <w:lvlJc w:val="left"/>
      <w:pPr>
        <w:ind w:left="3195" w:hanging="296"/>
      </w:pPr>
      <w:rPr>
        <w:rFonts w:hint="default"/>
      </w:rPr>
    </w:lvl>
    <w:lvl w:ilvl="5" w:tplc="7BE22E98">
      <w:numFmt w:val="bullet"/>
      <w:lvlText w:val="•"/>
      <w:lvlJc w:val="left"/>
      <w:pPr>
        <w:ind w:left="4510" w:hanging="296"/>
      </w:pPr>
      <w:rPr>
        <w:rFonts w:hint="default"/>
      </w:rPr>
    </w:lvl>
    <w:lvl w:ilvl="6" w:tplc="CE9A8708">
      <w:numFmt w:val="bullet"/>
      <w:lvlText w:val="•"/>
      <w:lvlJc w:val="left"/>
      <w:pPr>
        <w:ind w:left="5825" w:hanging="296"/>
      </w:pPr>
      <w:rPr>
        <w:rFonts w:hint="default"/>
      </w:rPr>
    </w:lvl>
    <w:lvl w:ilvl="7" w:tplc="C9F67722">
      <w:numFmt w:val="bullet"/>
      <w:lvlText w:val="•"/>
      <w:lvlJc w:val="left"/>
      <w:pPr>
        <w:ind w:left="7140" w:hanging="296"/>
      </w:pPr>
      <w:rPr>
        <w:rFonts w:hint="default"/>
      </w:rPr>
    </w:lvl>
    <w:lvl w:ilvl="8" w:tplc="C9569E1C">
      <w:numFmt w:val="bullet"/>
      <w:lvlText w:val="•"/>
      <w:lvlJc w:val="left"/>
      <w:pPr>
        <w:ind w:left="8456" w:hanging="296"/>
      </w:pPr>
      <w:rPr>
        <w:rFonts w:hint="default"/>
      </w:rPr>
    </w:lvl>
  </w:abstractNum>
  <w:abstractNum w:abstractNumId="11">
    <w:nsid w:val="438A5AA6"/>
    <w:multiLevelType w:val="hybridMultilevel"/>
    <w:tmpl w:val="EDC41404"/>
    <w:lvl w:ilvl="0" w:tplc="54C20908">
      <w:start w:val="2"/>
      <w:numFmt w:val="decimal"/>
      <w:lvlText w:val="%1"/>
      <w:lvlJc w:val="left"/>
      <w:pPr>
        <w:ind w:left="1659" w:hanging="660"/>
      </w:pPr>
      <w:rPr>
        <w:rFonts w:hint="default"/>
      </w:rPr>
    </w:lvl>
    <w:lvl w:ilvl="1" w:tplc="DBBAEE20">
      <w:numFmt w:val="none"/>
      <w:lvlText w:val=""/>
      <w:lvlJc w:val="left"/>
      <w:pPr>
        <w:tabs>
          <w:tab w:val="num" w:pos="360"/>
        </w:tabs>
      </w:pPr>
    </w:lvl>
    <w:lvl w:ilvl="2" w:tplc="F90CFF4C">
      <w:numFmt w:val="none"/>
      <w:lvlText w:val=""/>
      <w:lvlJc w:val="left"/>
      <w:pPr>
        <w:tabs>
          <w:tab w:val="num" w:pos="360"/>
        </w:tabs>
      </w:pPr>
    </w:lvl>
    <w:lvl w:ilvl="3" w:tplc="957664CA">
      <w:numFmt w:val="bullet"/>
      <w:lvlText w:val=""/>
      <w:lvlJc w:val="left"/>
      <w:pPr>
        <w:ind w:left="1676" w:hanging="423"/>
      </w:pPr>
      <w:rPr>
        <w:rFonts w:ascii="Symbol" w:eastAsia="Symbol" w:hAnsi="Symbol" w:cs="Symbol" w:hint="default"/>
        <w:w w:val="100"/>
        <w:sz w:val="24"/>
        <w:szCs w:val="24"/>
      </w:rPr>
    </w:lvl>
    <w:lvl w:ilvl="4" w:tplc="297E3144">
      <w:numFmt w:val="bullet"/>
      <w:lvlText w:val="•"/>
      <w:lvlJc w:val="left"/>
      <w:pPr>
        <w:ind w:left="4815" w:hanging="423"/>
      </w:pPr>
      <w:rPr>
        <w:rFonts w:hint="default"/>
      </w:rPr>
    </w:lvl>
    <w:lvl w:ilvl="5" w:tplc="4FFA95F6">
      <w:numFmt w:val="bullet"/>
      <w:lvlText w:val="•"/>
      <w:lvlJc w:val="left"/>
      <w:pPr>
        <w:ind w:left="5860" w:hanging="423"/>
      </w:pPr>
      <w:rPr>
        <w:rFonts w:hint="default"/>
      </w:rPr>
    </w:lvl>
    <w:lvl w:ilvl="6" w:tplc="9ABA82A2">
      <w:numFmt w:val="bullet"/>
      <w:lvlText w:val="•"/>
      <w:lvlJc w:val="left"/>
      <w:pPr>
        <w:ind w:left="6905" w:hanging="423"/>
      </w:pPr>
      <w:rPr>
        <w:rFonts w:hint="default"/>
      </w:rPr>
    </w:lvl>
    <w:lvl w:ilvl="7" w:tplc="FD74E7C6">
      <w:numFmt w:val="bullet"/>
      <w:lvlText w:val="•"/>
      <w:lvlJc w:val="left"/>
      <w:pPr>
        <w:ind w:left="7950" w:hanging="423"/>
      </w:pPr>
      <w:rPr>
        <w:rFonts w:hint="default"/>
      </w:rPr>
    </w:lvl>
    <w:lvl w:ilvl="8" w:tplc="30BACB50">
      <w:numFmt w:val="bullet"/>
      <w:lvlText w:val="•"/>
      <w:lvlJc w:val="left"/>
      <w:pPr>
        <w:ind w:left="8996" w:hanging="423"/>
      </w:pPr>
      <w:rPr>
        <w:rFonts w:hint="default"/>
      </w:rPr>
    </w:lvl>
  </w:abstractNum>
  <w:abstractNum w:abstractNumId="12">
    <w:nsid w:val="4460694A"/>
    <w:multiLevelType w:val="hybridMultilevel"/>
    <w:tmpl w:val="0EAC4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98247B"/>
    <w:multiLevelType w:val="multilevel"/>
    <w:tmpl w:val="8ADA64F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8130A8"/>
    <w:multiLevelType w:val="hybridMultilevel"/>
    <w:tmpl w:val="D51C3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53A5735"/>
    <w:multiLevelType w:val="hybridMultilevel"/>
    <w:tmpl w:val="BDE8155A"/>
    <w:lvl w:ilvl="0" w:tplc="040C0001">
      <w:start w:val="1"/>
      <w:numFmt w:val="bullet"/>
      <w:lvlText w:val=""/>
      <w:lvlJc w:val="left"/>
      <w:pPr>
        <w:ind w:left="2024" w:hanging="360"/>
      </w:pPr>
      <w:rPr>
        <w:rFonts w:ascii="Symbol" w:hAnsi="Symbol" w:hint="default"/>
      </w:rPr>
    </w:lvl>
    <w:lvl w:ilvl="1" w:tplc="040C0003" w:tentative="1">
      <w:start w:val="1"/>
      <w:numFmt w:val="bullet"/>
      <w:lvlText w:val="o"/>
      <w:lvlJc w:val="left"/>
      <w:pPr>
        <w:ind w:left="2744" w:hanging="360"/>
      </w:pPr>
      <w:rPr>
        <w:rFonts w:ascii="Courier New" w:hAnsi="Courier New" w:cs="Courier New" w:hint="default"/>
      </w:rPr>
    </w:lvl>
    <w:lvl w:ilvl="2" w:tplc="040C0005" w:tentative="1">
      <w:start w:val="1"/>
      <w:numFmt w:val="bullet"/>
      <w:lvlText w:val=""/>
      <w:lvlJc w:val="left"/>
      <w:pPr>
        <w:ind w:left="3464" w:hanging="360"/>
      </w:pPr>
      <w:rPr>
        <w:rFonts w:ascii="Wingdings" w:hAnsi="Wingdings" w:hint="default"/>
      </w:rPr>
    </w:lvl>
    <w:lvl w:ilvl="3" w:tplc="040C0001" w:tentative="1">
      <w:start w:val="1"/>
      <w:numFmt w:val="bullet"/>
      <w:lvlText w:val=""/>
      <w:lvlJc w:val="left"/>
      <w:pPr>
        <w:ind w:left="4184" w:hanging="360"/>
      </w:pPr>
      <w:rPr>
        <w:rFonts w:ascii="Symbol" w:hAnsi="Symbol" w:hint="default"/>
      </w:rPr>
    </w:lvl>
    <w:lvl w:ilvl="4" w:tplc="040C0003" w:tentative="1">
      <w:start w:val="1"/>
      <w:numFmt w:val="bullet"/>
      <w:lvlText w:val="o"/>
      <w:lvlJc w:val="left"/>
      <w:pPr>
        <w:ind w:left="4904" w:hanging="360"/>
      </w:pPr>
      <w:rPr>
        <w:rFonts w:ascii="Courier New" w:hAnsi="Courier New" w:cs="Courier New" w:hint="default"/>
      </w:rPr>
    </w:lvl>
    <w:lvl w:ilvl="5" w:tplc="040C0005" w:tentative="1">
      <w:start w:val="1"/>
      <w:numFmt w:val="bullet"/>
      <w:lvlText w:val=""/>
      <w:lvlJc w:val="left"/>
      <w:pPr>
        <w:ind w:left="5624" w:hanging="360"/>
      </w:pPr>
      <w:rPr>
        <w:rFonts w:ascii="Wingdings" w:hAnsi="Wingdings" w:hint="default"/>
      </w:rPr>
    </w:lvl>
    <w:lvl w:ilvl="6" w:tplc="040C0001" w:tentative="1">
      <w:start w:val="1"/>
      <w:numFmt w:val="bullet"/>
      <w:lvlText w:val=""/>
      <w:lvlJc w:val="left"/>
      <w:pPr>
        <w:ind w:left="6344" w:hanging="360"/>
      </w:pPr>
      <w:rPr>
        <w:rFonts w:ascii="Symbol" w:hAnsi="Symbol" w:hint="default"/>
      </w:rPr>
    </w:lvl>
    <w:lvl w:ilvl="7" w:tplc="040C0003" w:tentative="1">
      <w:start w:val="1"/>
      <w:numFmt w:val="bullet"/>
      <w:lvlText w:val="o"/>
      <w:lvlJc w:val="left"/>
      <w:pPr>
        <w:ind w:left="7064" w:hanging="360"/>
      </w:pPr>
      <w:rPr>
        <w:rFonts w:ascii="Courier New" w:hAnsi="Courier New" w:cs="Courier New" w:hint="default"/>
      </w:rPr>
    </w:lvl>
    <w:lvl w:ilvl="8" w:tplc="040C0005" w:tentative="1">
      <w:start w:val="1"/>
      <w:numFmt w:val="bullet"/>
      <w:lvlText w:val=""/>
      <w:lvlJc w:val="left"/>
      <w:pPr>
        <w:ind w:left="7784" w:hanging="360"/>
      </w:pPr>
      <w:rPr>
        <w:rFonts w:ascii="Wingdings" w:hAnsi="Wingdings" w:hint="default"/>
      </w:rPr>
    </w:lvl>
  </w:abstractNum>
  <w:abstractNum w:abstractNumId="16">
    <w:nsid w:val="584C2D34"/>
    <w:multiLevelType w:val="hybridMultilevel"/>
    <w:tmpl w:val="12E4F5DA"/>
    <w:lvl w:ilvl="0" w:tplc="591E5698">
      <w:start w:val="2"/>
      <w:numFmt w:val="decimal"/>
      <w:lvlText w:val="%1"/>
      <w:lvlJc w:val="left"/>
      <w:pPr>
        <w:ind w:left="1218" w:hanging="480"/>
      </w:pPr>
      <w:rPr>
        <w:rFonts w:hint="default"/>
      </w:rPr>
    </w:lvl>
    <w:lvl w:ilvl="1" w:tplc="7CBA6D1C">
      <w:numFmt w:val="none"/>
      <w:lvlText w:val=""/>
      <w:lvlJc w:val="left"/>
      <w:pPr>
        <w:tabs>
          <w:tab w:val="num" w:pos="360"/>
        </w:tabs>
      </w:pPr>
    </w:lvl>
    <w:lvl w:ilvl="2" w:tplc="4E9AE60C">
      <w:numFmt w:val="none"/>
      <w:lvlText w:val=""/>
      <w:lvlJc w:val="left"/>
      <w:pPr>
        <w:tabs>
          <w:tab w:val="num" w:pos="360"/>
        </w:tabs>
      </w:pPr>
    </w:lvl>
    <w:lvl w:ilvl="3" w:tplc="DE0E3E02">
      <w:numFmt w:val="bullet"/>
      <w:lvlText w:val=""/>
      <w:lvlJc w:val="left"/>
      <w:pPr>
        <w:ind w:left="1366" w:hanging="344"/>
      </w:pPr>
      <w:rPr>
        <w:rFonts w:ascii="Wingdings" w:eastAsia="Wingdings" w:hAnsi="Wingdings" w:cs="Wingdings" w:hint="default"/>
        <w:w w:val="100"/>
        <w:sz w:val="24"/>
        <w:szCs w:val="24"/>
      </w:rPr>
    </w:lvl>
    <w:lvl w:ilvl="4" w:tplc="56AEA2E2">
      <w:numFmt w:val="bullet"/>
      <w:lvlText w:val="•"/>
      <w:lvlJc w:val="left"/>
      <w:pPr>
        <w:ind w:left="3941" w:hanging="344"/>
      </w:pPr>
      <w:rPr>
        <w:rFonts w:hint="default"/>
      </w:rPr>
    </w:lvl>
    <w:lvl w:ilvl="5" w:tplc="5D62E458">
      <w:numFmt w:val="bullet"/>
      <w:lvlText w:val="•"/>
      <w:lvlJc w:val="left"/>
      <w:pPr>
        <w:ind w:left="5132" w:hanging="344"/>
      </w:pPr>
      <w:rPr>
        <w:rFonts w:hint="default"/>
      </w:rPr>
    </w:lvl>
    <w:lvl w:ilvl="6" w:tplc="AE6E1CB8">
      <w:numFmt w:val="bullet"/>
      <w:lvlText w:val="•"/>
      <w:lvlJc w:val="left"/>
      <w:pPr>
        <w:ind w:left="6323" w:hanging="344"/>
      </w:pPr>
      <w:rPr>
        <w:rFonts w:hint="default"/>
      </w:rPr>
    </w:lvl>
    <w:lvl w:ilvl="7" w:tplc="3E28F4BC">
      <w:numFmt w:val="bullet"/>
      <w:lvlText w:val="•"/>
      <w:lvlJc w:val="left"/>
      <w:pPr>
        <w:ind w:left="7514" w:hanging="344"/>
      </w:pPr>
      <w:rPr>
        <w:rFonts w:hint="default"/>
      </w:rPr>
    </w:lvl>
    <w:lvl w:ilvl="8" w:tplc="83561600">
      <w:numFmt w:val="bullet"/>
      <w:lvlText w:val="•"/>
      <w:lvlJc w:val="left"/>
      <w:pPr>
        <w:ind w:left="8704" w:hanging="344"/>
      </w:pPr>
      <w:rPr>
        <w:rFonts w:hint="default"/>
      </w:rPr>
    </w:lvl>
  </w:abstractNum>
  <w:abstractNum w:abstractNumId="17">
    <w:nsid w:val="589B0532"/>
    <w:multiLevelType w:val="multilevel"/>
    <w:tmpl w:val="71AC70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915414E"/>
    <w:multiLevelType w:val="multilevel"/>
    <w:tmpl w:val="2A9E69D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30595B"/>
    <w:multiLevelType w:val="hybridMultilevel"/>
    <w:tmpl w:val="5C4E9572"/>
    <w:lvl w:ilvl="0" w:tplc="49D86F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36A1512"/>
    <w:multiLevelType w:val="hybridMultilevel"/>
    <w:tmpl w:val="27428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7AC7805"/>
    <w:multiLevelType w:val="hybridMultilevel"/>
    <w:tmpl w:val="2F5C29AC"/>
    <w:lvl w:ilvl="0" w:tplc="9A44D050">
      <w:numFmt w:val="bullet"/>
      <w:lvlText w:val="-"/>
      <w:lvlJc w:val="left"/>
      <w:pPr>
        <w:ind w:left="720" w:hanging="360"/>
      </w:pPr>
      <w:rPr>
        <w:rFonts w:ascii="Times New Roman" w:eastAsia="Times New Roman" w:hAnsi="Times New Roman" w:cs="Times New Roman" w:hint="default"/>
        <w:spacing w:val="-2"/>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8AA197D"/>
    <w:multiLevelType w:val="hybridMultilevel"/>
    <w:tmpl w:val="5BB6EE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C17D2C"/>
    <w:multiLevelType w:val="hybridMultilevel"/>
    <w:tmpl w:val="B4E06780"/>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907650"/>
    <w:multiLevelType w:val="hybridMultilevel"/>
    <w:tmpl w:val="4002EDC4"/>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D83157E"/>
    <w:multiLevelType w:val="hybridMultilevel"/>
    <w:tmpl w:val="5256FECE"/>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9F1A81"/>
    <w:multiLevelType w:val="hybridMultilevel"/>
    <w:tmpl w:val="F6F853DE"/>
    <w:lvl w:ilvl="0" w:tplc="C7CA1442">
      <w:start w:val="2"/>
      <w:numFmt w:val="decimal"/>
      <w:lvlText w:val="%1"/>
      <w:lvlJc w:val="left"/>
      <w:pPr>
        <w:ind w:left="1556" w:hanging="660"/>
      </w:pPr>
      <w:rPr>
        <w:rFonts w:hint="default"/>
      </w:rPr>
    </w:lvl>
    <w:lvl w:ilvl="1" w:tplc="AA2E3C22">
      <w:numFmt w:val="none"/>
      <w:lvlText w:val=""/>
      <w:lvlJc w:val="left"/>
      <w:pPr>
        <w:tabs>
          <w:tab w:val="num" w:pos="360"/>
        </w:tabs>
      </w:pPr>
    </w:lvl>
    <w:lvl w:ilvl="2" w:tplc="3154C7FA">
      <w:numFmt w:val="none"/>
      <w:lvlText w:val=""/>
      <w:lvlJc w:val="left"/>
      <w:pPr>
        <w:tabs>
          <w:tab w:val="num" w:pos="360"/>
        </w:tabs>
      </w:pPr>
    </w:lvl>
    <w:lvl w:ilvl="3" w:tplc="5FEA3114">
      <w:numFmt w:val="bullet"/>
      <w:lvlText w:val=""/>
      <w:lvlJc w:val="left"/>
      <w:pPr>
        <w:ind w:left="2014" w:hanging="567"/>
      </w:pPr>
      <w:rPr>
        <w:rFonts w:ascii="Symbol" w:eastAsia="Symbol" w:hAnsi="Symbol" w:cs="Symbol" w:hint="default"/>
        <w:w w:val="100"/>
        <w:sz w:val="24"/>
        <w:szCs w:val="24"/>
      </w:rPr>
    </w:lvl>
    <w:lvl w:ilvl="4" w:tplc="417ED75A">
      <w:numFmt w:val="bullet"/>
      <w:lvlText w:val="•"/>
      <w:lvlJc w:val="left"/>
      <w:pPr>
        <w:ind w:left="5042" w:hanging="567"/>
      </w:pPr>
      <w:rPr>
        <w:rFonts w:hint="default"/>
      </w:rPr>
    </w:lvl>
    <w:lvl w:ilvl="5" w:tplc="57806514">
      <w:numFmt w:val="bullet"/>
      <w:lvlText w:val="•"/>
      <w:lvlJc w:val="left"/>
      <w:pPr>
        <w:ind w:left="6049" w:hanging="567"/>
      </w:pPr>
      <w:rPr>
        <w:rFonts w:hint="default"/>
      </w:rPr>
    </w:lvl>
    <w:lvl w:ilvl="6" w:tplc="1B10A278">
      <w:numFmt w:val="bullet"/>
      <w:lvlText w:val="•"/>
      <w:lvlJc w:val="left"/>
      <w:pPr>
        <w:ind w:left="7056" w:hanging="567"/>
      </w:pPr>
      <w:rPr>
        <w:rFonts w:hint="default"/>
      </w:rPr>
    </w:lvl>
    <w:lvl w:ilvl="7" w:tplc="77125518">
      <w:numFmt w:val="bullet"/>
      <w:lvlText w:val="•"/>
      <w:lvlJc w:val="left"/>
      <w:pPr>
        <w:ind w:left="8064" w:hanging="567"/>
      </w:pPr>
      <w:rPr>
        <w:rFonts w:hint="default"/>
      </w:rPr>
    </w:lvl>
    <w:lvl w:ilvl="8" w:tplc="000C030E">
      <w:numFmt w:val="bullet"/>
      <w:lvlText w:val="•"/>
      <w:lvlJc w:val="left"/>
      <w:pPr>
        <w:ind w:left="9071" w:hanging="567"/>
      </w:pPr>
      <w:rPr>
        <w:rFonts w:hint="default"/>
      </w:rPr>
    </w:lvl>
  </w:abstractNum>
  <w:abstractNum w:abstractNumId="27">
    <w:nsid w:val="73665A77"/>
    <w:multiLevelType w:val="hybridMultilevel"/>
    <w:tmpl w:val="7DCC8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C47327"/>
    <w:multiLevelType w:val="hybridMultilevel"/>
    <w:tmpl w:val="E722A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512891"/>
    <w:multiLevelType w:val="hybridMultilevel"/>
    <w:tmpl w:val="15687A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869265D"/>
    <w:multiLevelType w:val="hybridMultilevel"/>
    <w:tmpl w:val="11EABE3A"/>
    <w:lvl w:ilvl="0" w:tplc="6C74292A">
      <w:numFmt w:val="bullet"/>
      <w:lvlText w:val=""/>
      <w:lvlJc w:val="left"/>
      <w:pPr>
        <w:ind w:left="707" w:hanging="281"/>
      </w:pPr>
      <w:rPr>
        <w:rFonts w:ascii="Wingdings" w:eastAsia="Wingdings" w:hAnsi="Wingdings" w:cs="Wingdings" w:hint="default"/>
        <w:w w:val="100"/>
        <w:sz w:val="24"/>
        <w:szCs w:val="24"/>
      </w:rPr>
    </w:lvl>
    <w:lvl w:ilvl="1" w:tplc="A2B6BACC">
      <w:numFmt w:val="bullet"/>
      <w:lvlText w:val="•"/>
      <w:lvlJc w:val="left"/>
      <w:pPr>
        <w:ind w:left="1759" w:hanging="281"/>
      </w:pPr>
      <w:rPr>
        <w:rFonts w:hint="default"/>
      </w:rPr>
    </w:lvl>
    <w:lvl w:ilvl="2" w:tplc="968ABBC2">
      <w:numFmt w:val="bullet"/>
      <w:lvlText w:val="•"/>
      <w:lvlJc w:val="left"/>
      <w:pPr>
        <w:ind w:left="2808" w:hanging="281"/>
      </w:pPr>
      <w:rPr>
        <w:rFonts w:hint="default"/>
      </w:rPr>
    </w:lvl>
    <w:lvl w:ilvl="3" w:tplc="817606AA">
      <w:numFmt w:val="bullet"/>
      <w:lvlText w:val="•"/>
      <w:lvlJc w:val="left"/>
      <w:pPr>
        <w:ind w:left="3856" w:hanging="281"/>
      </w:pPr>
      <w:rPr>
        <w:rFonts w:hint="default"/>
      </w:rPr>
    </w:lvl>
    <w:lvl w:ilvl="4" w:tplc="0A56F984">
      <w:numFmt w:val="bullet"/>
      <w:lvlText w:val="•"/>
      <w:lvlJc w:val="left"/>
      <w:pPr>
        <w:ind w:left="4905" w:hanging="281"/>
      </w:pPr>
      <w:rPr>
        <w:rFonts w:hint="default"/>
      </w:rPr>
    </w:lvl>
    <w:lvl w:ilvl="5" w:tplc="C932F8E2">
      <w:numFmt w:val="bullet"/>
      <w:lvlText w:val="•"/>
      <w:lvlJc w:val="left"/>
      <w:pPr>
        <w:ind w:left="5954" w:hanging="281"/>
      </w:pPr>
      <w:rPr>
        <w:rFonts w:hint="default"/>
      </w:rPr>
    </w:lvl>
    <w:lvl w:ilvl="6" w:tplc="812C04F6">
      <w:numFmt w:val="bullet"/>
      <w:lvlText w:val="•"/>
      <w:lvlJc w:val="left"/>
      <w:pPr>
        <w:ind w:left="7002" w:hanging="281"/>
      </w:pPr>
      <w:rPr>
        <w:rFonts w:hint="default"/>
      </w:rPr>
    </w:lvl>
    <w:lvl w:ilvl="7" w:tplc="B0F88FCC">
      <w:numFmt w:val="bullet"/>
      <w:lvlText w:val="•"/>
      <w:lvlJc w:val="left"/>
      <w:pPr>
        <w:ind w:left="8051" w:hanging="281"/>
      </w:pPr>
      <w:rPr>
        <w:rFonts w:hint="default"/>
      </w:rPr>
    </w:lvl>
    <w:lvl w:ilvl="8" w:tplc="207812AC">
      <w:numFmt w:val="bullet"/>
      <w:lvlText w:val="•"/>
      <w:lvlJc w:val="left"/>
      <w:pPr>
        <w:ind w:left="9100" w:hanging="281"/>
      </w:pPr>
      <w:rPr>
        <w:rFonts w:hint="default"/>
      </w:rPr>
    </w:lvl>
  </w:abstractNum>
  <w:abstractNum w:abstractNumId="31">
    <w:nsid w:val="7D8D570A"/>
    <w:multiLevelType w:val="hybridMultilevel"/>
    <w:tmpl w:val="C7D24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EEE35FD"/>
    <w:multiLevelType w:val="hybridMultilevel"/>
    <w:tmpl w:val="B0AAF170"/>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FCA46CB"/>
    <w:multiLevelType w:val="hybridMultilevel"/>
    <w:tmpl w:val="19680EE2"/>
    <w:lvl w:ilvl="0" w:tplc="9A44D050">
      <w:numFmt w:val="bullet"/>
      <w:lvlText w:val="-"/>
      <w:lvlJc w:val="left"/>
      <w:pPr>
        <w:ind w:left="720" w:hanging="360"/>
      </w:pPr>
      <w:rPr>
        <w:rFonts w:ascii="Times New Roman" w:eastAsia="Times New Roman" w:hAnsi="Times New Roman" w:cs="Times New Roman" w:hint="default"/>
        <w:spacing w:val="-2"/>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33"/>
  </w:num>
  <w:num w:numId="4">
    <w:abstractNumId w:val="8"/>
  </w:num>
  <w:num w:numId="5">
    <w:abstractNumId w:val="26"/>
  </w:num>
  <w:num w:numId="6">
    <w:abstractNumId w:val="2"/>
  </w:num>
  <w:num w:numId="7">
    <w:abstractNumId w:val="11"/>
  </w:num>
  <w:num w:numId="8">
    <w:abstractNumId w:val="28"/>
  </w:num>
  <w:num w:numId="9">
    <w:abstractNumId w:val="4"/>
  </w:num>
  <w:num w:numId="10">
    <w:abstractNumId w:val="7"/>
  </w:num>
  <w:num w:numId="11">
    <w:abstractNumId w:val="10"/>
  </w:num>
  <w:num w:numId="12">
    <w:abstractNumId w:val="29"/>
  </w:num>
  <w:num w:numId="13">
    <w:abstractNumId w:val="14"/>
  </w:num>
  <w:num w:numId="14">
    <w:abstractNumId w:val="27"/>
  </w:num>
  <w:num w:numId="15">
    <w:abstractNumId w:val="12"/>
  </w:num>
  <w:num w:numId="16">
    <w:abstractNumId w:val="21"/>
  </w:num>
  <w:num w:numId="17">
    <w:abstractNumId w:val="0"/>
  </w:num>
  <w:num w:numId="18">
    <w:abstractNumId w:val="15"/>
  </w:num>
  <w:num w:numId="19">
    <w:abstractNumId w:val="1"/>
  </w:num>
  <w:num w:numId="20">
    <w:abstractNumId w:val="5"/>
  </w:num>
  <w:num w:numId="21">
    <w:abstractNumId w:val="3"/>
  </w:num>
  <w:num w:numId="22">
    <w:abstractNumId w:val="24"/>
  </w:num>
  <w:num w:numId="23">
    <w:abstractNumId w:val="32"/>
  </w:num>
  <w:num w:numId="24">
    <w:abstractNumId w:val="31"/>
  </w:num>
  <w:num w:numId="25">
    <w:abstractNumId w:val="20"/>
  </w:num>
  <w:num w:numId="26">
    <w:abstractNumId w:val="23"/>
  </w:num>
  <w:num w:numId="27">
    <w:abstractNumId w:val="25"/>
  </w:num>
  <w:num w:numId="28">
    <w:abstractNumId w:val="19"/>
  </w:num>
  <w:num w:numId="29">
    <w:abstractNumId w:val="17"/>
  </w:num>
  <w:num w:numId="30">
    <w:abstractNumId w:val="9"/>
  </w:num>
  <w:num w:numId="31">
    <w:abstractNumId w:val="13"/>
  </w:num>
  <w:num w:numId="32">
    <w:abstractNumId w:val="18"/>
  </w:num>
  <w:num w:numId="33">
    <w:abstractNumId w:val="22"/>
  </w:num>
  <w:num w:numId="3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7DCD"/>
    <w:rsid w:val="00007E92"/>
    <w:rsid w:val="00023CC0"/>
    <w:rsid w:val="000337D9"/>
    <w:rsid w:val="00066778"/>
    <w:rsid w:val="000B3341"/>
    <w:rsid w:val="000E7DCD"/>
    <w:rsid w:val="001221EF"/>
    <w:rsid w:val="001335AC"/>
    <w:rsid w:val="00156E9C"/>
    <w:rsid w:val="001F359B"/>
    <w:rsid w:val="001F73F9"/>
    <w:rsid w:val="00207A80"/>
    <w:rsid w:val="00217E62"/>
    <w:rsid w:val="0023688C"/>
    <w:rsid w:val="00236B55"/>
    <w:rsid w:val="00271FAE"/>
    <w:rsid w:val="00276BC9"/>
    <w:rsid w:val="00283546"/>
    <w:rsid w:val="0031550A"/>
    <w:rsid w:val="00342DC6"/>
    <w:rsid w:val="003B2CD2"/>
    <w:rsid w:val="003E07BB"/>
    <w:rsid w:val="00440DFA"/>
    <w:rsid w:val="00445CE1"/>
    <w:rsid w:val="004B5608"/>
    <w:rsid w:val="004F3826"/>
    <w:rsid w:val="00507BCF"/>
    <w:rsid w:val="0053648E"/>
    <w:rsid w:val="00544A35"/>
    <w:rsid w:val="005811A3"/>
    <w:rsid w:val="005C7C43"/>
    <w:rsid w:val="005D62E6"/>
    <w:rsid w:val="00616599"/>
    <w:rsid w:val="006865FA"/>
    <w:rsid w:val="006D0BD3"/>
    <w:rsid w:val="00712D17"/>
    <w:rsid w:val="0075713D"/>
    <w:rsid w:val="00761E71"/>
    <w:rsid w:val="00764E5F"/>
    <w:rsid w:val="00767235"/>
    <w:rsid w:val="00774539"/>
    <w:rsid w:val="007B4508"/>
    <w:rsid w:val="007E5518"/>
    <w:rsid w:val="007F181B"/>
    <w:rsid w:val="0083299F"/>
    <w:rsid w:val="008562E9"/>
    <w:rsid w:val="00874810"/>
    <w:rsid w:val="00916CB3"/>
    <w:rsid w:val="00923E3A"/>
    <w:rsid w:val="009544B6"/>
    <w:rsid w:val="00A1550F"/>
    <w:rsid w:val="00A74402"/>
    <w:rsid w:val="00A76293"/>
    <w:rsid w:val="00AB6ECE"/>
    <w:rsid w:val="00AC29DB"/>
    <w:rsid w:val="00AD7641"/>
    <w:rsid w:val="00AF1CBD"/>
    <w:rsid w:val="00B04331"/>
    <w:rsid w:val="00B0525B"/>
    <w:rsid w:val="00B13701"/>
    <w:rsid w:val="00B25EB2"/>
    <w:rsid w:val="00B3429A"/>
    <w:rsid w:val="00B93057"/>
    <w:rsid w:val="00BB4FDF"/>
    <w:rsid w:val="00BD259B"/>
    <w:rsid w:val="00BF1983"/>
    <w:rsid w:val="00C3408E"/>
    <w:rsid w:val="00CA52B4"/>
    <w:rsid w:val="00CB33B6"/>
    <w:rsid w:val="00CB4FDF"/>
    <w:rsid w:val="00D13F91"/>
    <w:rsid w:val="00D23CD3"/>
    <w:rsid w:val="00D4046F"/>
    <w:rsid w:val="00D54FE9"/>
    <w:rsid w:val="00D67873"/>
    <w:rsid w:val="00DA43D5"/>
    <w:rsid w:val="00E10073"/>
    <w:rsid w:val="00E25EC7"/>
    <w:rsid w:val="00E26494"/>
    <w:rsid w:val="00E27576"/>
    <w:rsid w:val="00E44242"/>
    <w:rsid w:val="00EA310A"/>
    <w:rsid w:val="00EC4CCA"/>
    <w:rsid w:val="00ED696F"/>
    <w:rsid w:val="00F12E14"/>
    <w:rsid w:val="00F176E0"/>
    <w:rsid w:val="00F24CDF"/>
    <w:rsid w:val="00F55C7D"/>
    <w:rsid w:val="00F60FFE"/>
    <w:rsid w:val="00F703A3"/>
    <w:rsid w:val="00F96FFB"/>
    <w:rsid w:val="00FA7FB0"/>
    <w:rsid w:val="00FE0F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7DCD"/>
    <w:pPr>
      <w:widowControl w:val="0"/>
      <w:autoSpaceDE w:val="0"/>
      <w:autoSpaceDN w:val="0"/>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E7DCD"/>
    <w:rPr>
      <w:sz w:val="24"/>
      <w:szCs w:val="24"/>
    </w:rPr>
  </w:style>
  <w:style w:type="character" w:customStyle="1" w:styleId="CorpsdetexteCar">
    <w:name w:val="Corps de texte Car"/>
    <w:basedOn w:val="Policepardfaut"/>
    <w:link w:val="Corpsdetexte"/>
    <w:uiPriority w:val="1"/>
    <w:rsid w:val="000E7DCD"/>
    <w:rPr>
      <w:rFonts w:ascii="Times New Roman" w:eastAsia="Times New Roman" w:hAnsi="Times New Roman" w:cs="Times New Roman"/>
      <w:sz w:val="24"/>
      <w:szCs w:val="24"/>
      <w:lang w:val="en-US"/>
    </w:rPr>
  </w:style>
  <w:style w:type="paragraph" w:styleId="Paragraphedeliste">
    <w:name w:val="List Paragraph"/>
    <w:basedOn w:val="Normal"/>
    <w:uiPriority w:val="1"/>
    <w:qFormat/>
    <w:rsid w:val="000E7DCD"/>
    <w:pPr>
      <w:spacing w:before="136"/>
      <w:ind w:left="2012" w:hanging="564"/>
    </w:pPr>
  </w:style>
  <w:style w:type="paragraph" w:customStyle="1" w:styleId="Titre21">
    <w:name w:val="Titre 21"/>
    <w:basedOn w:val="Normal"/>
    <w:uiPriority w:val="1"/>
    <w:qFormat/>
    <w:rsid w:val="000E7DCD"/>
    <w:pPr>
      <w:spacing w:before="178"/>
      <w:ind w:left="596"/>
      <w:outlineLvl w:val="2"/>
    </w:pPr>
    <w:rPr>
      <w:rFonts w:ascii="Algerian" w:eastAsia="Algerian" w:hAnsi="Algerian" w:cs="Algerian"/>
      <w:sz w:val="28"/>
      <w:szCs w:val="28"/>
      <w:u w:val="single" w:color="000000"/>
    </w:rPr>
  </w:style>
  <w:style w:type="paragraph" w:customStyle="1" w:styleId="Titre31">
    <w:name w:val="Titre 31"/>
    <w:basedOn w:val="Normal"/>
    <w:uiPriority w:val="1"/>
    <w:qFormat/>
    <w:rsid w:val="000E7DCD"/>
    <w:pPr>
      <w:ind w:left="1623" w:hanging="660"/>
      <w:outlineLvl w:val="3"/>
    </w:pPr>
    <w:rPr>
      <w:b/>
      <w:bCs/>
      <w:sz w:val="24"/>
      <w:szCs w:val="24"/>
    </w:rPr>
  </w:style>
  <w:style w:type="paragraph" w:styleId="En-tte">
    <w:name w:val="header"/>
    <w:basedOn w:val="Normal"/>
    <w:link w:val="En-tteCar"/>
    <w:uiPriority w:val="99"/>
    <w:unhideWhenUsed/>
    <w:rsid w:val="000E7DCD"/>
    <w:pPr>
      <w:tabs>
        <w:tab w:val="center" w:pos="4536"/>
        <w:tab w:val="right" w:pos="9072"/>
      </w:tabs>
    </w:pPr>
  </w:style>
  <w:style w:type="character" w:customStyle="1" w:styleId="En-tteCar">
    <w:name w:val="En-tête Car"/>
    <w:basedOn w:val="Policepardfaut"/>
    <w:link w:val="En-tte"/>
    <w:uiPriority w:val="99"/>
    <w:rsid w:val="000E7DCD"/>
    <w:rPr>
      <w:rFonts w:ascii="Times New Roman" w:eastAsia="Times New Roman" w:hAnsi="Times New Roman" w:cs="Times New Roman"/>
      <w:lang w:val="en-US"/>
    </w:rPr>
  </w:style>
  <w:style w:type="paragraph" w:styleId="Pieddepage">
    <w:name w:val="footer"/>
    <w:basedOn w:val="Normal"/>
    <w:link w:val="PieddepageCar"/>
    <w:uiPriority w:val="99"/>
    <w:unhideWhenUsed/>
    <w:rsid w:val="000E7DCD"/>
    <w:pPr>
      <w:tabs>
        <w:tab w:val="center" w:pos="4536"/>
        <w:tab w:val="right" w:pos="9072"/>
      </w:tabs>
    </w:pPr>
  </w:style>
  <w:style w:type="character" w:customStyle="1" w:styleId="PieddepageCar">
    <w:name w:val="Pied de page Car"/>
    <w:basedOn w:val="Policepardfaut"/>
    <w:link w:val="Pieddepage"/>
    <w:uiPriority w:val="99"/>
    <w:rsid w:val="000E7DCD"/>
    <w:rPr>
      <w:rFonts w:ascii="Times New Roman" w:eastAsia="Times New Roman" w:hAnsi="Times New Roman" w:cs="Times New Roman"/>
      <w:lang w:val="en-US"/>
    </w:rPr>
  </w:style>
  <w:style w:type="paragraph" w:styleId="Textedebulles">
    <w:name w:val="Balloon Text"/>
    <w:basedOn w:val="Normal"/>
    <w:link w:val="TextedebullesCar"/>
    <w:uiPriority w:val="99"/>
    <w:semiHidden/>
    <w:unhideWhenUsed/>
    <w:rsid w:val="000E7DCD"/>
    <w:rPr>
      <w:rFonts w:ascii="Tahoma" w:hAnsi="Tahoma" w:cs="Tahoma"/>
      <w:sz w:val="16"/>
      <w:szCs w:val="16"/>
    </w:rPr>
  </w:style>
  <w:style w:type="character" w:customStyle="1" w:styleId="TextedebullesCar">
    <w:name w:val="Texte de bulles Car"/>
    <w:basedOn w:val="Policepardfaut"/>
    <w:link w:val="Textedebulles"/>
    <w:uiPriority w:val="99"/>
    <w:semiHidden/>
    <w:rsid w:val="000E7DCD"/>
    <w:rPr>
      <w:rFonts w:ascii="Tahoma" w:eastAsia="Times New Roman" w:hAnsi="Tahoma" w:cs="Tahoma"/>
      <w:sz w:val="16"/>
      <w:szCs w:val="16"/>
      <w:lang w:val="en-US"/>
    </w:rPr>
  </w:style>
  <w:style w:type="table" w:customStyle="1" w:styleId="TableNormal">
    <w:name w:val="Table Normal"/>
    <w:uiPriority w:val="2"/>
    <w:semiHidden/>
    <w:unhideWhenUsed/>
    <w:qFormat/>
    <w:rsid w:val="00217E62"/>
    <w:pPr>
      <w:widowControl w:val="0"/>
      <w:autoSpaceDE w:val="0"/>
      <w:autoSpaceDN w:val="0"/>
    </w:pPr>
    <w:rPr>
      <w:lang w:val="en-US"/>
    </w:rPr>
    <w:tblPr>
      <w:tblInd w:w="0" w:type="dxa"/>
      <w:tblCellMar>
        <w:top w:w="0" w:type="dxa"/>
        <w:left w:w="0" w:type="dxa"/>
        <w:bottom w:w="0" w:type="dxa"/>
        <w:right w:w="0" w:type="dxa"/>
      </w:tblCellMar>
    </w:tblPr>
  </w:style>
  <w:style w:type="character" w:styleId="Textedelespacerserv">
    <w:name w:val="Placeholder Text"/>
    <w:basedOn w:val="Policepardfaut"/>
    <w:uiPriority w:val="99"/>
    <w:semiHidden/>
    <w:rsid w:val="00D4046F"/>
    <w:rPr>
      <w:color w:val="808080"/>
    </w:rPr>
  </w:style>
  <w:style w:type="character" w:styleId="Lienhypertexte">
    <w:name w:val="Hyperlink"/>
    <w:basedOn w:val="Policepardfaut"/>
    <w:uiPriority w:val="99"/>
    <w:semiHidden/>
    <w:unhideWhenUsed/>
    <w:rsid w:val="00271FAE"/>
    <w:rPr>
      <w:color w:val="0000FF"/>
      <w:u w:val="single"/>
    </w:rPr>
  </w:style>
  <w:style w:type="character" w:customStyle="1" w:styleId="citation">
    <w:name w:val="citation"/>
    <w:basedOn w:val="Policepardfaut"/>
    <w:rsid w:val="00271FAE"/>
  </w:style>
  <w:style w:type="paragraph" w:styleId="NormalWeb">
    <w:name w:val="Normal (Web)"/>
    <w:basedOn w:val="Normal"/>
    <w:uiPriority w:val="99"/>
    <w:unhideWhenUsed/>
    <w:rsid w:val="00F703A3"/>
    <w:pPr>
      <w:widowControl/>
      <w:autoSpaceDE/>
      <w:autoSpaceDN/>
      <w:spacing w:before="100" w:beforeAutospacing="1" w:after="100" w:afterAutospacing="1"/>
    </w:pPr>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5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Maintenance_conditionnel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D38BD1E0B340889C4AE57F7C10C924"/>
        <w:category>
          <w:name w:val="Général"/>
          <w:gallery w:val="placeholder"/>
        </w:category>
        <w:types>
          <w:type w:val="bbPlcHdr"/>
        </w:types>
        <w:behaviors>
          <w:behavior w:val="content"/>
        </w:behaviors>
        <w:guid w:val="{0229F58F-C6C6-43E1-BDB4-9369EE18CED1}"/>
      </w:docPartPr>
      <w:docPartBody>
        <w:p w:rsidR="000F4F24" w:rsidRDefault="00C82F84" w:rsidP="00C82F84">
          <w:pPr>
            <w:pStyle w:val="BED38BD1E0B340889C4AE57F7C10C924"/>
          </w:pPr>
          <w:r>
            <w:rPr>
              <w:b/>
              <w:bCs/>
              <w:caps/>
              <w:sz w:val="24"/>
              <w:szCs w:val="24"/>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C4D46"/>
    <w:rsid w:val="000F4F24"/>
    <w:rsid w:val="003F7375"/>
    <w:rsid w:val="00522B87"/>
    <w:rsid w:val="00525176"/>
    <w:rsid w:val="006C4D46"/>
    <w:rsid w:val="00723D37"/>
    <w:rsid w:val="00870153"/>
    <w:rsid w:val="008E1410"/>
    <w:rsid w:val="00B80849"/>
    <w:rsid w:val="00C82F84"/>
    <w:rsid w:val="00C91586"/>
    <w:rsid w:val="00DB5F26"/>
    <w:rsid w:val="00EB17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4370785817E4BED8CE61C045E184B20">
    <w:name w:val="54370785817E4BED8CE61C045E184B20"/>
    <w:rsid w:val="006C4D46"/>
  </w:style>
  <w:style w:type="paragraph" w:customStyle="1" w:styleId="BED38BD1E0B340889C4AE57F7C10C924">
    <w:name w:val="BED38BD1E0B340889C4AE57F7C10C924"/>
    <w:rsid w:val="00C82F84"/>
  </w:style>
  <w:style w:type="character" w:styleId="Textedelespacerserv">
    <w:name w:val="Placeholder Text"/>
    <w:basedOn w:val="Policepardfaut"/>
    <w:uiPriority w:val="99"/>
    <w:semiHidden/>
    <w:rsid w:val="00723D3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16</Pages>
  <Words>3876</Words>
  <Characters>21318</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GENERALITES DE LA MAINTENANCE</vt:lpstr>
    </vt:vector>
  </TitlesOfParts>
  <Company/>
  <LinksUpToDate>false</LinksUpToDate>
  <CharactersWithSpaces>25144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GENERALITES DE LA MAINTENANCE</dc:title>
  <dc:creator>sofiane</dc:creator>
  <cp:lastModifiedBy>Y3MCOMPUTER</cp:lastModifiedBy>
  <cp:revision>53</cp:revision>
  <dcterms:created xsi:type="dcterms:W3CDTF">2018-03-21T12:39:00Z</dcterms:created>
  <dcterms:modified xsi:type="dcterms:W3CDTF">2018-06-16T03:30:00Z</dcterms:modified>
</cp:coreProperties>
</file>